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commentsIds.xml" ContentType="application/vnd.openxmlformats-officedocument.wordprocessingml.commentsIds+xml"/>
  <Override PartName="/word/commentsExtensible.xml" ContentType="application/vnd.openxmlformats-officedocument.wordprocessingml.commentsExtensible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CA74963" w14:textId="77777777" w:rsidR="00DD4F79" w:rsidRDefault="002B6E7B">
      <w:bookmarkStart w:id="0" w:name="OLE_LINK2"/>
      <w:r>
        <w:rPr>
          <w:rFonts w:hint="eastAsia"/>
        </w:rPr>
        <w:t xml:space="preserve">Characterization Capacity of Agents and </w:t>
      </w:r>
      <w:bookmarkStart w:id="1" w:name="OLE_LINK1"/>
      <w:r>
        <w:rPr>
          <w:rFonts w:hint="eastAsia"/>
        </w:rPr>
        <w:t>Compositionality from Naturally Emergent Communication</w:t>
      </w:r>
      <w:bookmarkEnd w:id="1"/>
    </w:p>
    <w:bookmarkEnd w:id="0"/>
    <w:p w14:paraId="08B70501" w14:textId="77777777" w:rsidR="00DD4F79" w:rsidRDefault="002B6E7B">
      <w:r>
        <w:rPr>
          <w:rFonts w:hint="eastAsia"/>
          <w:b/>
          <w:bCs/>
        </w:rPr>
        <w:t>Abstract</w:t>
      </w:r>
    </w:p>
    <w:p w14:paraId="7047A704" w14:textId="77777777" w:rsidR="00DD4F79" w:rsidRDefault="002B6E7B">
      <w:commentRangeStart w:id="2"/>
      <w:r>
        <w:t xml:space="preserve">Recent advance </w:t>
      </w:r>
      <w:commentRangeStart w:id="3"/>
      <w:r>
        <w:t xml:space="preserve">on </w:t>
      </w:r>
      <w:commentRangeEnd w:id="3"/>
      <w:r w:rsidR="00330245">
        <w:rPr>
          <w:rStyle w:val="CommentReference"/>
        </w:rPr>
        <w:commentReference w:id="3"/>
      </w:r>
      <w:r>
        <w:t xml:space="preserve">symbolic language </w:t>
      </w:r>
      <w:r>
        <w:t xml:space="preserve">in </w:t>
      </w:r>
      <w:r>
        <w:t xml:space="preserve">neural network based multi-agent systems </w:t>
      </w:r>
      <w:commentRangeStart w:id="4"/>
      <w:r>
        <w:t xml:space="preserve">have </w:t>
      </w:r>
      <w:commentRangeEnd w:id="4"/>
      <w:r w:rsidR="00714BD9">
        <w:rPr>
          <w:rStyle w:val="CommentReference"/>
        </w:rPr>
        <w:commentReference w:id="4"/>
      </w:r>
      <w:r>
        <w:t>shown great progress in compositionality</w:t>
      </w:r>
      <w:r>
        <w:t xml:space="preserve">, which is taken as a distinguished feature of human language </w:t>
      </w:r>
      <w:commentRangeStart w:id="5"/>
      <w:r>
        <w:t>different from animal language.</w:t>
      </w:r>
      <w:commentRangeEnd w:id="2"/>
      <w:r w:rsidR="002B23E0">
        <w:rPr>
          <w:rStyle w:val="CommentReference"/>
        </w:rPr>
        <w:commentReference w:id="2"/>
      </w:r>
      <w:commentRangeEnd w:id="5"/>
      <w:r w:rsidR="00186DDD">
        <w:rPr>
          <w:rStyle w:val="CommentReference"/>
        </w:rPr>
        <w:commentReference w:id="5"/>
      </w:r>
      <w:r>
        <w:t xml:space="preserve"> However, these efforts only </w:t>
      </w:r>
      <w:commentRangeStart w:id="6"/>
      <w:r>
        <w:t xml:space="preserve">explored </w:t>
      </w:r>
      <w:commentRangeEnd w:id="6"/>
      <w:r w:rsidR="00DF32EB">
        <w:rPr>
          <w:rStyle w:val="CommentReference"/>
        </w:rPr>
        <w:commentReference w:id="6"/>
      </w:r>
      <w:r>
        <w:t>environmental pressures</w:t>
      </w:r>
      <w:commentRangeStart w:id="7"/>
      <w:r>
        <w:t>,</w:t>
      </w:r>
      <w:commentRangeEnd w:id="7"/>
      <w:r w:rsidR="00AA5042">
        <w:rPr>
          <w:rStyle w:val="CommentReference"/>
        </w:rPr>
        <w:commentReference w:id="7"/>
      </w:r>
      <w:r>
        <w:t xml:space="preserve"> without realizing the importance of </w:t>
      </w:r>
      <w:commentRangeStart w:id="8"/>
      <w:r>
        <w:rPr>
          <w:rFonts w:hint="eastAsia"/>
        </w:rPr>
        <w:t>characterization</w:t>
      </w:r>
      <w:commentRangeEnd w:id="8"/>
      <w:r w:rsidR="009A548F">
        <w:rPr>
          <w:rStyle w:val="CommentReference"/>
        </w:rPr>
        <w:commentReference w:id="8"/>
      </w:r>
      <w:r>
        <w:rPr>
          <w:rFonts w:hint="eastAsia"/>
        </w:rPr>
        <w:t xml:space="preserve"> capacity of agents</w:t>
      </w:r>
      <w:r>
        <w:t xml:space="preserve">. </w:t>
      </w:r>
    </w:p>
    <w:p w14:paraId="07DF3260" w14:textId="77777777" w:rsidR="00DD4F79" w:rsidRDefault="002B6E7B">
      <w:r>
        <w:t xml:space="preserve">In this work, we explore the relationship between the </w:t>
      </w:r>
      <w:r>
        <w:rPr>
          <w:rFonts w:hint="eastAsia"/>
        </w:rPr>
        <w:t>characterization capacity of agents</w:t>
      </w:r>
      <w:r>
        <w:t xml:space="preserve"> and the compositionality of symbolic languages.</w:t>
      </w:r>
      <w:r>
        <w:rPr>
          <w:rFonts w:hint="eastAsia"/>
        </w:rPr>
        <w:t xml:space="preserve"> </w:t>
      </w:r>
      <w:commentRangeStart w:id="9"/>
      <w:r>
        <w:t>By both proving</w:t>
      </w:r>
      <w:commentRangeEnd w:id="9"/>
      <w:r w:rsidR="00F806D5">
        <w:rPr>
          <w:rStyle w:val="CommentReference"/>
        </w:rPr>
        <w:commentReference w:id="9"/>
      </w:r>
      <w:r>
        <w:t xml:space="preserve"> wit</w:t>
      </w:r>
      <w:r>
        <w:t xml:space="preserve">h </w:t>
      </w:r>
      <w:r>
        <w:rPr>
          <w:rFonts w:hint="eastAsia"/>
        </w:rPr>
        <w:t>mutual information theory</w:t>
      </w:r>
      <w:r>
        <w:t xml:space="preserve"> and verifying with extensive experiments, we made the </w:t>
      </w:r>
      <w:r>
        <w:rPr>
          <w:rFonts w:hint="eastAsia"/>
        </w:rPr>
        <w:t>counter-intuitive</w:t>
      </w:r>
      <w:r>
        <w:t xml:space="preserve"> conclusion that </w:t>
      </w:r>
      <w:r>
        <w:rPr>
          <w:rFonts w:hint="eastAsia"/>
        </w:rPr>
        <w:t xml:space="preserve">lower characterization capacity </w:t>
      </w:r>
      <w:commentRangeStart w:id="10"/>
      <w:r>
        <w:rPr>
          <w:rFonts w:hint="eastAsia"/>
        </w:rPr>
        <w:t xml:space="preserve">facilitates </w:t>
      </w:r>
      <w:commentRangeEnd w:id="10"/>
      <w:r w:rsidR="00910B69">
        <w:rPr>
          <w:rStyle w:val="CommentReference"/>
        </w:rPr>
        <w:commentReference w:id="10"/>
      </w:r>
      <w:r>
        <w:rPr>
          <w:rFonts w:hint="eastAsia"/>
        </w:rPr>
        <w:t>the emergence of symbolic language with higher compositionality.</w:t>
      </w:r>
    </w:p>
    <w:p w14:paraId="189C5256" w14:textId="77777777" w:rsidR="00DD4F79" w:rsidRDefault="00DD4F79"/>
    <w:p w14:paraId="400F6F54" w14:textId="77777777" w:rsidR="00DD4F79" w:rsidRDefault="002B6E7B">
      <w:pPr>
        <w:rPr>
          <w:b/>
          <w:bCs/>
        </w:rPr>
      </w:pPr>
      <w:r>
        <w:rPr>
          <w:rFonts w:hint="eastAsia"/>
          <w:b/>
          <w:bCs/>
        </w:rPr>
        <w:t>Introduction</w:t>
      </w:r>
    </w:p>
    <w:p w14:paraId="2B2ECB4C" w14:textId="77777777" w:rsidR="00DD4F79" w:rsidRDefault="002B6E7B">
      <w:pPr>
        <w:ind w:firstLine="420"/>
        <w:rPr>
          <w:u w:val="single"/>
        </w:rPr>
      </w:pPr>
      <w:r>
        <w:rPr>
          <w:u w:val="single"/>
          <w:shd w:val="clear" w:color="FFFFFF" w:fill="D9D9D9"/>
        </w:rPr>
        <w:t>The emergence and</w:t>
      </w:r>
      <w:r>
        <w:rPr>
          <w:u w:val="single"/>
          <w:shd w:val="clear" w:color="FFFFFF" w:fill="D9D9D9"/>
        </w:rPr>
        <w:t xml:space="preserve"> evolution of human language has always been an important and controversial issue.</w:t>
      </w:r>
      <w:r>
        <w:rPr>
          <w:rFonts w:hint="eastAsia"/>
          <w:u w:val="single"/>
          <w:shd w:val="clear" w:color="FFFFFF" w:fill="D9D9D9"/>
        </w:rPr>
        <w:t xml:space="preserve"> </w:t>
      </w:r>
      <w:commentRangeStart w:id="11"/>
      <w:r>
        <w:rPr>
          <w:u w:val="single"/>
        </w:rPr>
        <w:t>The problem covers many fields, including artificial intelligence in computer science.</w:t>
      </w:r>
      <w:commentRangeEnd w:id="11"/>
      <w:r w:rsidR="00E879E4">
        <w:rPr>
          <w:rStyle w:val="CommentReference"/>
        </w:rPr>
        <w:commentReference w:id="11"/>
      </w:r>
      <w:r>
        <w:rPr>
          <w:rFonts w:hint="eastAsia"/>
          <w:u w:val="single"/>
        </w:rPr>
        <w:t xml:space="preserve"> </w:t>
      </w:r>
      <w:r>
        <w:rPr>
          <w:u w:val="single"/>
        </w:rPr>
        <w:t>Computer scientists induce</w:t>
      </w:r>
      <w:r>
        <w:rPr>
          <w:rFonts w:hint="eastAsia"/>
          <w:u w:val="single"/>
        </w:rPr>
        <w:t xml:space="preserve"> </w:t>
      </w:r>
      <w:r>
        <w:rPr>
          <w:rFonts w:hint="eastAsia"/>
          <w:u w:val="single"/>
        </w:rPr>
        <w:t>the</w:t>
      </w:r>
      <w:r>
        <w:rPr>
          <w:u w:val="single"/>
        </w:rPr>
        <w:t xml:space="preserve"> </w:t>
      </w:r>
      <w:r>
        <w:rPr>
          <w:rFonts w:hint="eastAsia"/>
          <w:u w:val="single"/>
        </w:rPr>
        <w:t>emergence</w:t>
      </w:r>
      <w:r>
        <w:rPr>
          <w:u w:val="single"/>
        </w:rPr>
        <w:t xml:space="preserve"> and evolution</w:t>
      </w:r>
      <w:r>
        <w:rPr>
          <w:rFonts w:hint="eastAsia"/>
          <w:u w:val="single"/>
        </w:rPr>
        <w:t xml:space="preserve"> of languages</w:t>
      </w:r>
      <w:r>
        <w:rPr>
          <w:u w:val="single"/>
        </w:rPr>
        <w:t xml:space="preserve"> in multi-agent sys</w:t>
      </w:r>
      <w:r>
        <w:rPr>
          <w:u w:val="single"/>
        </w:rPr>
        <w:t>tems by setting up pure communication scenarios, such as referential games and communication-</w:t>
      </w:r>
      <w:r>
        <w:rPr>
          <w:rFonts w:hint="eastAsia"/>
          <w:u w:val="single"/>
        </w:rPr>
        <w:t>a</w:t>
      </w:r>
      <w:r>
        <w:rPr>
          <w:u w:val="single"/>
        </w:rPr>
        <w:t>ction policies.</w:t>
      </w:r>
    </w:p>
    <w:p w14:paraId="3D39FE06" w14:textId="77777777" w:rsidR="00DD4F79" w:rsidRDefault="002B6E7B">
      <w:pPr>
        <w:ind w:firstLine="420"/>
        <w:rPr>
          <w:u w:val="single"/>
        </w:rPr>
      </w:pPr>
      <w:r>
        <w:rPr>
          <w:u w:val="single"/>
        </w:rPr>
        <w:t xml:space="preserve">Researchers have confirmed that </w:t>
      </w:r>
      <w:r>
        <w:rPr>
          <w:rFonts w:hint="eastAsia"/>
          <w:u w:val="single"/>
        </w:rPr>
        <w:t>agents can master a symbolic language to complete appointed tasks. S</w:t>
      </w:r>
      <w:r>
        <w:rPr>
          <w:u w:val="single"/>
        </w:rPr>
        <w:t>uch symbolic language</w:t>
      </w:r>
      <w:r>
        <w:rPr>
          <w:rFonts w:hint="eastAsia"/>
          <w:u w:val="single"/>
        </w:rPr>
        <w:t xml:space="preserve"> is a communication proto</w:t>
      </w:r>
      <w:r>
        <w:rPr>
          <w:rFonts w:hint="eastAsia"/>
          <w:u w:val="single"/>
        </w:rPr>
        <w:t xml:space="preserve">col </w:t>
      </w:r>
      <w:r>
        <w:rPr>
          <w:u w:val="single"/>
        </w:rPr>
        <w:t>using symbols or characters to represent concepts.</w:t>
      </w:r>
      <w:r>
        <w:rPr>
          <w:rFonts w:hint="eastAsia"/>
          <w:u w:val="single"/>
        </w:rPr>
        <w:t xml:space="preserve"> </w:t>
      </w:r>
    </w:p>
    <w:p w14:paraId="74D2F6BB" w14:textId="77777777" w:rsidR="00DD4F79" w:rsidRDefault="002B6E7B">
      <w:pPr>
        <w:ind w:firstLine="420"/>
      </w:pPr>
      <w:r>
        <w:rPr>
          <w:rFonts w:hint="eastAsia"/>
        </w:rPr>
        <w:t>废话太多，简单强调发生语言很重要即可，可引用乔姆斯基</w:t>
      </w:r>
      <w:r>
        <w:rPr>
          <w:rFonts w:hint="eastAsia"/>
        </w:rPr>
        <w:t>XXX</w:t>
      </w:r>
      <w:r>
        <w:rPr>
          <w:rFonts w:hint="eastAsia"/>
        </w:rPr>
        <w:t>。</w:t>
      </w:r>
    </w:p>
    <w:p w14:paraId="5C5059DF" w14:textId="77777777" w:rsidR="00DD4F79" w:rsidRDefault="002B6E7B">
      <w:pPr>
        <w:ind w:firstLine="420"/>
      </w:pPr>
      <w:r>
        <w:t>people try to make the</w:t>
      </w:r>
      <w:r>
        <w:rPr>
          <w:rFonts w:hint="eastAsia"/>
        </w:rPr>
        <w:t xml:space="preserve"> emergent</w:t>
      </w:r>
      <w:r>
        <w:t xml:space="preserve"> language</w:t>
      </w:r>
      <w:r>
        <w:rPr>
          <w:rFonts w:hint="eastAsia"/>
        </w:rPr>
        <w:t xml:space="preserve"> </w:t>
      </w:r>
      <w:r>
        <w:t>similar to human natural language.</w:t>
      </w:r>
      <w:r>
        <w:rPr>
          <w:rFonts w:hint="eastAsia"/>
        </w:rPr>
        <w:t xml:space="preserve"> XXX</w:t>
      </w:r>
      <w:r>
        <w:rPr>
          <w:rFonts w:hint="eastAsia"/>
        </w:rPr>
        <w:t>用了</w:t>
      </w:r>
      <w:r>
        <w:rPr>
          <w:rFonts w:hint="eastAsia"/>
        </w:rPr>
        <w:t>XXX</w:t>
      </w:r>
      <w:r>
        <w:rPr>
          <w:rFonts w:hint="eastAsia"/>
        </w:rPr>
        <w:t>方法做了</w:t>
      </w:r>
      <w:r>
        <w:rPr>
          <w:rFonts w:hint="eastAsia"/>
        </w:rPr>
        <w:t>XXX</w:t>
      </w:r>
      <w:r>
        <w:rPr>
          <w:rFonts w:hint="eastAsia"/>
        </w:rPr>
        <w:t>致力于让机器语言接近人类语言。（引用其他语言学相关工作，尤其是</w:t>
      </w:r>
      <w:r>
        <w:rPr>
          <w:rFonts w:hint="eastAsia"/>
        </w:rPr>
        <w:t>AAAI</w:t>
      </w:r>
      <w:r>
        <w:rPr>
          <w:rFonts w:hint="eastAsia"/>
        </w:rPr>
        <w:t>上的）</w:t>
      </w:r>
    </w:p>
    <w:p w14:paraId="11949642" w14:textId="77777777" w:rsidR="00DD4F79" w:rsidRDefault="002B6E7B">
      <w:pPr>
        <w:ind w:firstLine="420"/>
      </w:pPr>
      <w:r>
        <w:rPr>
          <w:rFonts w:hint="eastAsia"/>
        </w:rPr>
        <w:t>一个重要的引用：</w:t>
      </w:r>
      <w:r>
        <w:rPr>
          <w:rFonts w:hint="eastAsia"/>
        </w:rPr>
        <w:t xml:space="preserve">Barbara Partee 2004 </w:t>
      </w:r>
      <w:r>
        <w:rPr>
          <w:rFonts w:hint="eastAsia"/>
        </w:rPr>
        <w:t>提出的</w:t>
      </w:r>
      <w:proofErr w:type="spellStart"/>
      <w:r>
        <w:rPr>
          <w:rFonts w:hint="eastAsia"/>
        </w:rPr>
        <w:t>composti</w:t>
      </w:r>
      <w:r>
        <w:rPr>
          <w:rFonts w:hint="eastAsia"/>
        </w:rPr>
        <w:t>onality</w:t>
      </w:r>
      <w:proofErr w:type="spellEnd"/>
      <w:r>
        <w:rPr>
          <w:rFonts w:hint="eastAsia"/>
        </w:rPr>
        <w:t>。</w:t>
      </w:r>
    </w:p>
    <w:p w14:paraId="0C551814" w14:textId="77777777" w:rsidR="00DD4F79" w:rsidRDefault="002B6E7B">
      <w:pPr>
        <w:ind w:firstLine="420"/>
        <w:rPr>
          <w:u w:val="single"/>
        </w:rPr>
      </w:pPr>
      <w:r>
        <w:rPr>
          <w:rFonts w:hint="eastAsia"/>
        </w:rPr>
        <w:t xml:space="preserve">Compositionality is a widely accepted metric used to measure the hierarchical complexity of language structure, and it is also a key feature to distinguish human language from animal language. </w:t>
      </w:r>
      <w:r>
        <w:rPr>
          <w:rFonts w:hint="eastAsia"/>
          <w:u w:val="single"/>
          <w:shd w:val="clear" w:color="FFFFFF" w:fill="D9D9D9"/>
        </w:rPr>
        <w:t>S</w:t>
      </w:r>
      <w:r>
        <w:rPr>
          <w:u w:val="single"/>
          <w:shd w:val="clear" w:color="FFFFFF" w:fill="D9D9D9"/>
        </w:rPr>
        <w:t xml:space="preserve">yntactic </w:t>
      </w:r>
      <w:r>
        <w:rPr>
          <w:u w:val="single"/>
        </w:rPr>
        <w:t>languages with high compositionality, such a</w:t>
      </w:r>
      <w:r>
        <w:rPr>
          <w:u w:val="single"/>
        </w:rPr>
        <w:t>s human natural language</w:t>
      </w:r>
      <w:r>
        <w:rPr>
          <w:rFonts w:hint="eastAsia"/>
          <w:u w:val="single"/>
        </w:rPr>
        <w:t>,</w:t>
      </w:r>
      <w:r>
        <w:rPr>
          <w:u w:val="single"/>
        </w:rPr>
        <w:t xml:space="preserve"> </w:t>
      </w:r>
      <w:r>
        <w:rPr>
          <w:rFonts w:hint="eastAsia"/>
          <w:u w:val="single"/>
        </w:rPr>
        <w:t>are able to</w:t>
      </w:r>
      <w:r>
        <w:rPr>
          <w:u w:val="single"/>
        </w:rPr>
        <w:t xml:space="preserve"> </w:t>
      </w:r>
      <w:r>
        <w:rPr>
          <w:u w:val="single"/>
          <w:shd w:val="clear" w:color="FFFFFF" w:fill="D9D9D9"/>
        </w:rPr>
        <w:t xml:space="preserve">express complex </w:t>
      </w:r>
      <w:r>
        <w:rPr>
          <w:rFonts w:hint="eastAsia"/>
          <w:u w:val="single"/>
          <w:shd w:val="clear" w:color="FFFFFF" w:fill="D9D9D9"/>
        </w:rPr>
        <w:t>concept</w:t>
      </w:r>
      <w:r>
        <w:rPr>
          <w:u w:val="single"/>
          <w:shd w:val="clear" w:color="FFFFFF" w:fill="D9D9D9"/>
        </w:rPr>
        <w:t>s through the combination of symbols and to</w:t>
      </w:r>
      <w:r>
        <w:rPr>
          <w:rFonts w:hint="eastAsia"/>
          <w:u w:val="single"/>
          <w:shd w:val="clear" w:color="FFFFFF" w:fill="D9D9D9"/>
        </w:rPr>
        <w:t xml:space="preserve"> </w:t>
      </w:r>
      <w:r>
        <w:rPr>
          <w:rFonts w:hint="eastAsia"/>
          <w:u w:val="single"/>
        </w:rPr>
        <w:t xml:space="preserve">produce </w:t>
      </w:r>
      <w:r>
        <w:rPr>
          <w:u w:val="single"/>
        </w:rPr>
        <w:t>certain syntax.</w:t>
      </w:r>
      <w:r>
        <w:rPr>
          <w:rFonts w:hint="eastAsia"/>
          <w:u w:val="single"/>
        </w:rPr>
        <w:t xml:space="preserve"> </w:t>
      </w:r>
      <w:r>
        <w:rPr>
          <w:u w:val="single"/>
        </w:rPr>
        <w:t xml:space="preserve">In contrast, </w:t>
      </w:r>
      <w:r>
        <w:rPr>
          <w:u w:val="single"/>
          <w:shd w:val="clear" w:color="FFFFFF" w:fill="D9D9D9"/>
        </w:rPr>
        <w:t>non-syntactic</w:t>
      </w:r>
      <w:r>
        <w:rPr>
          <w:u w:val="single"/>
        </w:rPr>
        <w:t xml:space="preserve"> languages</w:t>
      </w:r>
      <w:r>
        <w:rPr>
          <w:rFonts w:hint="eastAsia"/>
          <w:u w:val="single"/>
        </w:rPr>
        <w:t xml:space="preserve"> </w:t>
      </w:r>
      <w:r>
        <w:rPr>
          <w:u w:val="single"/>
        </w:rPr>
        <w:t>with low compositionality</w:t>
      </w:r>
      <w:r>
        <w:rPr>
          <w:rFonts w:hint="eastAsia"/>
          <w:u w:val="single"/>
        </w:rPr>
        <w:t xml:space="preserve">, </w:t>
      </w:r>
      <w:r>
        <w:rPr>
          <w:u w:val="single"/>
        </w:rPr>
        <w:t>such as animal languages</w:t>
      </w:r>
      <w:r>
        <w:rPr>
          <w:rFonts w:hint="eastAsia"/>
          <w:u w:val="single"/>
        </w:rPr>
        <w:t>,</w:t>
      </w:r>
      <w:r>
        <w:rPr>
          <w:u w:val="single"/>
        </w:rPr>
        <w:t xml:space="preserve"> </w:t>
      </w:r>
      <w:r>
        <w:rPr>
          <w:rFonts w:hint="eastAsia"/>
          <w:u w:val="single"/>
        </w:rPr>
        <w:t>are almost impossible to</w:t>
      </w:r>
      <w:r>
        <w:rPr>
          <w:u w:val="single"/>
        </w:rPr>
        <w:t xml:space="preserve"> extract specific concept</w:t>
      </w:r>
      <w:r>
        <w:rPr>
          <w:rFonts w:hint="eastAsia"/>
          <w:u w:val="single"/>
        </w:rPr>
        <w:t>s (i.e. attributes of objects)</w:t>
      </w:r>
      <w:r>
        <w:rPr>
          <w:u w:val="single"/>
        </w:rPr>
        <w:t xml:space="preserve"> from </w:t>
      </w:r>
      <w:r>
        <w:rPr>
          <w:rFonts w:hint="eastAsia"/>
          <w:u w:val="single"/>
        </w:rPr>
        <w:t xml:space="preserve">a </w:t>
      </w:r>
      <w:r>
        <w:rPr>
          <w:u w:val="single"/>
        </w:rPr>
        <w:t>single symbol</w:t>
      </w:r>
      <w:r>
        <w:rPr>
          <w:rFonts w:hint="eastAsia"/>
          <w:u w:val="single"/>
        </w:rPr>
        <w:t xml:space="preserve">. </w:t>
      </w:r>
    </w:p>
    <w:p w14:paraId="37897049" w14:textId="77777777" w:rsidR="00DD4F79" w:rsidRDefault="002B6E7B">
      <w:pPr>
        <w:ind w:firstLine="420"/>
        <w:rPr>
          <w:u w:val="single"/>
        </w:rPr>
      </w:pPr>
      <w:r>
        <w:rPr>
          <w:rFonts w:hint="eastAsia"/>
          <w:u w:val="single"/>
        </w:rPr>
        <w:t>这段废话也多，只需要强调</w:t>
      </w:r>
      <w:r>
        <w:rPr>
          <w:rFonts w:hint="eastAsia"/>
          <w:u w:val="single"/>
        </w:rPr>
        <w:t>High compositionality</w:t>
      </w:r>
      <w:r>
        <w:rPr>
          <w:rFonts w:hint="eastAsia"/>
          <w:u w:val="single"/>
        </w:rPr>
        <w:t>的语言的两个特征：</w:t>
      </w:r>
    </w:p>
    <w:p w14:paraId="2EA58320" w14:textId="77777777" w:rsidR="00DD4F79" w:rsidRDefault="002B6E7B">
      <w:pPr>
        <w:numPr>
          <w:ilvl w:val="0"/>
          <w:numId w:val="1"/>
        </w:numPr>
        <w:ind w:firstLine="420"/>
        <w:rPr>
          <w:u w:val="single"/>
        </w:rPr>
      </w:pPr>
      <w:r>
        <w:rPr>
          <w:rFonts w:hint="eastAsia"/>
          <w:u w:val="single"/>
        </w:rPr>
        <w:t>Syntax</w:t>
      </w:r>
    </w:p>
    <w:p w14:paraId="1EA43DF7" w14:textId="77777777" w:rsidR="00DD4F79" w:rsidRDefault="002B6E7B">
      <w:pPr>
        <w:numPr>
          <w:ilvl w:val="0"/>
          <w:numId w:val="1"/>
        </w:numPr>
        <w:ind w:firstLine="420"/>
        <w:rPr>
          <w:u w:val="single"/>
        </w:rPr>
      </w:pPr>
      <w:r>
        <w:rPr>
          <w:rFonts w:hint="eastAsia"/>
          <w:u w:val="single"/>
        </w:rPr>
        <w:t>一个</w:t>
      </w:r>
      <w:r>
        <w:rPr>
          <w:rFonts w:hint="eastAsia"/>
          <w:u w:val="single"/>
        </w:rPr>
        <w:t>symbol</w:t>
      </w:r>
      <w:r>
        <w:rPr>
          <w:rFonts w:hint="eastAsia"/>
          <w:u w:val="single"/>
        </w:rPr>
        <w:t>对应一个</w:t>
      </w:r>
      <w:r>
        <w:rPr>
          <w:rFonts w:hint="eastAsia"/>
          <w:u w:val="single"/>
        </w:rPr>
        <w:t>concept</w:t>
      </w:r>
    </w:p>
    <w:p w14:paraId="1DE9F051" w14:textId="77777777" w:rsidR="00DD4F79" w:rsidRDefault="002B6E7B">
      <w:pPr>
        <w:ind w:firstLine="420"/>
        <w:rPr>
          <w:u w:val="single"/>
        </w:rPr>
      </w:pPr>
      <w:r>
        <w:rPr>
          <w:rFonts w:hint="eastAsia"/>
          <w:u w:val="single"/>
        </w:rPr>
        <w:t>但是</w:t>
      </w:r>
      <w:r>
        <w:rPr>
          <w:rFonts w:hint="eastAsia"/>
          <w:u w:val="single"/>
        </w:rPr>
        <w:t xml:space="preserve">low </w:t>
      </w:r>
      <w:proofErr w:type="spellStart"/>
      <w:r>
        <w:rPr>
          <w:rFonts w:hint="eastAsia"/>
          <w:u w:val="single"/>
        </w:rPr>
        <w:t>compostionality</w:t>
      </w:r>
      <w:proofErr w:type="spellEnd"/>
      <w:r>
        <w:rPr>
          <w:rFonts w:hint="eastAsia"/>
          <w:u w:val="single"/>
        </w:rPr>
        <w:t>的语言没有这两个特征</w:t>
      </w:r>
    </w:p>
    <w:p w14:paraId="32B5271F" w14:textId="77777777" w:rsidR="00DD4F79" w:rsidRDefault="002B6E7B">
      <w:pPr>
        <w:ind w:firstLine="420"/>
      </w:pPr>
      <w:r>
        <w:t>Researchers have found that</w:t>
      </w:r>
      <w:r>
        <w:rPr>
          <w:rFonts w:hint="eastAsia"/>
        </w:rPr>
        <w:t xml:space="preserve"> </w:t>
      </w:r>
      <w:r>
        <w:t xml:space="preserve">various environmental pressures </w:t>
      </w:r>
      <w:r>
        <w:rPr>
          <w:rFonts w:hint="eastAsia"/>
        </w:rPr>
        <w:t xml:space="preserve">would </w:t>
      </w:r>
      <w:r>
        <w:t>affect co</w:t>
      </w:r>
      <w:r>
        <w:t>mpositionality.</w:t>
      </w:r>
      <w:r>
        <w:rPr>
          <w:rFonts w:hint="eastAsia"/>
        </w:rPr>
        <w:t xml:space="preserve"> e.g. small </w:t>
      </w:r>
      <w:r>
        <w:t>vocabulary size</w:t>
      </w:r>
      <w:r>
        <w:rPr>
          <w:rFonts w:hint="eastAsia"/>
        </w:rPr>
        <w:t xml:space="preserve">s, memoryless, </w:t>
      </w:r>
      <w:r>
        <w:t>carefully constructed distractors</w:t>
      </w:r>
      <w:r>
        <w:rPr>
          <w:rFonts w:hint="eastAsia"/>
        </w:rPr>
        <w:t>, ease-of-teaching</w:t>
      </w:r>
      <w:r>
        <w:rPr>
          <w:rFonts w:hint="eastAsia"/>
        </w:rPr>
        <w:t>。</w:t>
      </w:r>
    </w:p>
    <w:p w14:paraId="6AAAA5FA" w14:textId="77777777" w:rsidR="00DD4F79" w:rsidRDefault="002B6E7B">
      <w:pPr>
        <w:ind w:firstLine="420"/>
      </w:pPr>
      <w:r>
        <w:rPr>
          <w:rFonts w:hint="eastAsia"/>
        </w:rPr>
        <w:t>但是，他们都是研究环境对</w:t>
      </w:r>
      <w:proofErr w:type="spellStart"/>
      <w:r>
        <w:rPr>
          <w:rFonts w:hint="eastAsia"/>
        </w:rPr>
        <w:t>compotionality</w:t>
      </w:r>
      <w:proofErr w:type="spellEnd"/>
      <w:r>
        <w:rPr>
          <w:rFonts w:hint="eastAsia"/>
        </w:rPr>
        <w:t>的影响。我们发现了模型本身也对</w:t>
      </w:r>
      <w:proofErr w:type="spellStart"/>
      <w:r>
        <w:rPr>
          <w:rFonts w:hint="eastAsia"/>
        </w:rPr>
        <w:t>compostionality</w:t>
      </w:r>
      <w:proofErr w:type="spellEnd"/>
      <w:r>
        <w:rPr>
          <w:rFonts w:hint="eastAsia"/>
        </w:rPr>
        <w:t>有影响。</w:t>
      </w:r>
    </w:p>
    <w:p w14:paraId="2FAE603B" w14:textId="77777777" w:rsidR="00DD4F79" w:rsidRDefault="002B6E7B">
      <w:pPr>
        <w:ind w:firstLine="420"/>
      </w:pPr>
      <w:r>
        <w:rPr>
          <w:rFonts w:hint="eastAsia"/>
        </w:rPr>
        <w:t xml:space="preserve">Besides environmental pressures, we suggest that the impact of internal factors from </w:t>
      </w:r>
      <w:r>
        <w:rPr>
          <w:rFonts w:hint="eastAsia"/>
        </w:rPr>
        <w:t xml:space="preserve">agents themselves on compositionality is equally significant. </w:t>
      </w:r>
    </w:p>
    <w:p w14:paraId="4FAE8D4D" w14:textId="77777777" w:rsidR="00DD4F79" w:rsidRDefault="002B6E7B">
      <w:pPr>
        <w:ind w:firstLine="420"/>
        <w:rPr>
          <w:u w:val="single"/>
        </w:rPr>
      </w:pPr>
      <w:r>
        <w:rPr>
          <w:rFonts w:hint="eastAsia"/>
          <w:u w:val="single"/>
        </w:rPr>
        <w:t xml:space="preserve">Many people believe </w:t>
      </w:r>
      <w:r>
        <w:rPr>
          <w:u w:val="single"/>
        </w:rPr>
        <w:t xml:space="preserve">that </w:t>
      </w:r>
      <w:r>
        <w:rPr>
          <w:rFonts w:hint="eastAsia"/>
          <w:u w:val="single"/>
        </w:rPr>
        <w:t>the cranial</w:t>
      </w:r>
      <w:r>
        <w:rPr>
          <w:u w:val="single"/>
        </w:rPr>
        <w:t xml:space="preserve"> capacity</w:t>
      </w:r>
      <w:r>
        <w:rPr>
          <w:rFonts w:hint="eastAsia"/>
          <w:u w:val="single"/>
        </w:rPr>
        <w:t xml:space="preserve"> of animals</w:t>
      </w:r>
      <w:r>
        <w:rPr>
          <w:u w:val="single"/>
        </w:rPr>
        <w:t xml:space="preserve"> </w:t>
      </w:r>
      <w:r>
        <w:rPr>
          <w:rFonts w:hint="eastAsia"/>
          <w:u w:val="single"/>
        </w:rPr>
        <w:t xml:space="preserve">is not big enough </w:t>
      </w:r>
      <w:r>
        <w:rPr>
          <w:u w:val="single"/>
        </w:rPr>
        <w:t xml:space="preserve">to master </w:t>
      </w:r>
      <w:r>
        <w:rPr>
          <w:u w:val="single"/>
        </w:rPr>
        <w:lastRenderedPageBreak/>
        <w:t>languages with high compositionality.</w:t>
      </w:r>
      <w:r>
        <w:rPr>
          <w:rFonts w:hint="eastAsia"/>
          <w:u w:val="single"/>
        </w:rPr>
        <w:t xml:space="preserve"> In neuron network based multi-agent systems, this hypothesis correspon</w:t>
      </w:r>
      <w:r>
        <w:rPr>
          <w:rFonts w:hint="eastAsia"/>
          <w:u w:val="single"/>
        </w:rPr>
        <w:t>ds to a point of view that it</w:t>
      </w:r>
      <w:r>
        <w:rPr>
          <w:u w:val="single"/>
        </w:rPr>
        <w:t>’</w:t>
      </w:r>
      <w:r>
        <w:rPr>
          <w:rFonts w:hint="eastAsia"/>
          <w:u w:val="single"/>
        </w:rPr>
        <w:t xml:space="preserve">s difficult for agents with insufficient characterization capacity (i.e. number of neural nodes) to master languages with high compositionality. </w:t>
      </w:r>
      <w:r>
        <w:rPr>
          <w:rFonts w:hint="eastAsia"/>
          <w:u w:val="single"/>
        </w:rPr>
        <w:t>废话太多，应一句写完，长度不超过下面的</w:t>
      </w:r>
      <w:r>
        <w:rPr>
          <w:rFonts w:hint="eastAsia"/>
          <w:u w:val="single"/>
        </w:rPr>
        <w:t>however</w:t>
      </w:r>
      <w:r>
        <w:rPr>
          <w:rFonts w:hint="eastAsia"/>
          <w:u w:val="single"/>
        </w:rPr>
        <w:t>后面。</w:t>
      </w:r>
    </w:p>
    <w:p w14:paraId="766FA2F4" w14:textId="77777777" w:rsidR="00DD4F79" w:rsidRDefault="002B6E7B">
      <w:pPr>
        <w:ind w:firstLine="420"/>
      </w:pPr>
      <w:r>
        <w:rPr>
          <w:rFonts w:hint="eastAsia"/>
          <w:shd w:val="clear" w:color="FFFFFF" w:fill="D9D9D9"/>
        </w:rPr>
        <w:t>However</w:t>
      </w:r>
      <w:r>
        <w:rPr>
          <w:rFonts w:hint="eastAsia"/>
        </w:rPr>
        <w:t>, we found that lower characterization capac</w:t>
      </w:r>
      <w:r>
        <w:rPr>
          <w:rFonts w:hint="eastAsia"/>
        </w:rPr>
        <w:t xml:space="preserve">ity facilitates the emergence of symbolic language with higher compositionality, within the range afforded by the need </w:t>
      </w:r>
      <w:r>
        <w:t>for successful communication</w:t>
      </w:r>
      <w:r>
        <w:rPr>
          <w:rFonts w:hint="eastAsia"/>
        </w:rPr>
        <w:t>. We p</w:t>
      </w:r>
      <w:r>
        <w:t>rov</w:t>
      </w:r>
      <w:r>
        <w:rPr>
          <w:rFonts w:hint="eastAsia"/>
        </w:rPr>
        <w:t xml:space="preserve">e the point </w:t>
      </w:r>
      <w:r>
        <w:t xml:space="preserve">with </w:t>
      </w:r>
      <w:r>
        <w:rPr>
          <w:rFonts w:hint="eastAsia"/>
        </w:rPr>
        <w:t>mutual information theory</w:t>
      </w:r>
      <w:r>
        <w:t xml:space="preserve"> and experiments</w:t>
      </w:r>
      <w:r>
        <w:rPr>
          <w:rFonts w:hint="eastAsia"/>
        </w:rPr>
        <w:t>.</w:t>
      </w:r>
    </w:p>
    <w:p w14:paraId="33CB5EA1" w14:textId="77777777" w:rsidR="00DD4F79" w:rsidRDefault="002B6E7B">
      <w:pPr>
        <w:ind w:firstLine="420"/>
      </w:pPr>
      <w:bookmarkStart w:id="12" w:name="OLE_LINK4"/>
      <w:r>
        <w:rPr>
          <w:rFonts w:hint="eastAsia"/>
        </w:rPr>
        <w:t>F</w:t>
      </w:r>
      <w:r>
        <w:t>rom</w:t>
      </w:r>
      <w:r>
        <w:rPr>
          <w:rFonts w:hint="eastAsia"/>
        </w:rPr>
        <w:t xml:space="preserve"> theoretical analysis,</w:t>
      </w:r>
      <w:r>
        <w:t xml:space="preserve"> we define \</w:t>
      </w:r>
      <w:proofErr w:type="spellStart"/>
      <w:r>
        <w:t>em</w:t>
      </w:r>
      <w:r>
        <w:t>ph</w:t>
      </w:r>
      <w:proofErr w:type="spellEnd"/>
      <w:r>
        <w:t>{bilaterality} as the quantitative metrics for compositionality. The bilaterality is the similarity between an identity matrix and the mutual information matrix of concepts and symbols</w:t>
      </w:r>
      <w:r>
        <w:rPr>
          <w:rFonts w:hint="eastAsia"/>
        </w:rPr>
        <w:t xml:space="preserve"> (after normalization)</w:t>
      </w:r>
      <w:r>
        <w:t>.</w:t>
      </w:r>
      <w:r>
        <w:rPr>
          <w:rFonts w:hint="eastAsia"/>
        </w:rPr>
        <w:t xml:space="preserve"> </w:t>
      </w:r>
      <w:r>
        <w:t>W</w:t>
      </w:r>
      <w:r>
        <w:rPr>
          <w:rFonts w:hint="eastAsia"/>
        </w:rPr>
        <w:t>e use the MSC (Markov Series Channel) to mode</w:t>
      </w:r>
      <w:r>
        <w:rPr>
          <w:rFonts w:hint="eastAsia"/>
        </w:rPr>
        <w:t>l</w:t>
      </w:r>
      <w:r>
        <w:t xml:space="preserve"> the</w:t>
      </w:r>
      <w:r>
        <w:rPr>
          <w:rFonts w:hint="eastAsia"/>
        </w:rPr>
        <w:t xml:space="preserve"> </w:t>
      </w:r>
      <w:bookmarkEnd w:id="12"/>
      <w:r>
        <w:rPr>
          <w:rFonts w:hint="eastAsia"/>
        </w:rPr>
        <w:t>language transmission process and</w:t>
      </w:r>
      <w:r>
        <w:t xml:space="preserve"> use</w:t>
      </w:r>
      <w:r>
        <w:rPr>
          <w:rFonts w:hint="eastAsia"/>
        </w:rPr>
        <w:t xml:space="preserve"> the probability distribution of symbols and concepts to model </w:t>
      </w:r>
      <w:r>
        <w:rPr>
          <w:rFonts w:hint="eastAsia"/>
        </w:rPr>
        <w:t xml:space="preserve">policies of </w:t>
      </w:r>
      <w:r>
        <w:rPr>
          <w:rFonts w:hint="eastAsia"/>
        </w:rPr>
        <w:t>agents.</w:t>
      </w:r>
      <w:commentRangeStart w:id="13"/>
      <w:commentRangeEnd w:id="13"/>
      <w:r>
        <w:rPr>
          <w:rStyle w:val="CommentReference"/>
        </w:rPr>
        <w:commentReference w:id="13"/>
      </w:r>
      <w:r>
        <w:rPr>
          <w:rStyle w:val="CommentReference"/>
          <w:rFonts w:hint="eastAsia"/>
        </w:rPr>
        <w:t xml:space="preserve"> </w:t>
      </w:r>
      <w:r>
        <w:rPr>
          <w:rFonts w:hint="eastAsia"/>
        </w:rPr>
        <w:t>Combin</w:t>
      </w:r>
      <w:r>
        <w:t>ing</w:t>
      </w:r>
      <w:r>
        <w:rPr>
          <w:rFonts w:hint="eastAsia"/>
        </w:rPr>
        <w:t xml:space="preserve"> the MSC model with mutual information theory, we prove that </w:t>
      </w:r>
      <w:r>
        <w:rPr>
          <w:rFonts w:hint="eastAsia"/>
        </w:rPr>
        <w:t>(</w:t>
      </w:r>
      <w:r>
        <w:t>the complexity of the mutual information between original concepts received by the speaker and predicted concepts outputted by the listener is anti-correlated with the compositionality of the em</w:t>
      </w:r>
      <w:r>
        <w:t>ergent language, which can be characterized by the definition of bilaterality</w:t>
      </w:r>
      <w:commentRangeStart w:id="14"/>
      <w:r>
        <w:t>.</w:t>
      </w:r>
      <w:commentRangeEnd w:id="14"/>
      <w:r>
        <w:rPr>
          <w:rStyle w:val="CommentReference"/>
        </w:rPr>
        <w:commentReference w:id="14"/>
      </w:r>
      <w:r>
        <w:rPr>
          <w:rStyle w:val="CommentReference"/>
          <w:rFonts w:hint="eastAsia"/>
        </w:rPr>
        <w:t>)</w:t>
      </w:r>
      <w:r>
        <w:rPr>
          <w:rStyle w:val="CommentReference"/>
          <w:rFonts w:hint="eastAsia"/>
        </w:rPr>
        <w:t>这句话感觉不太符合表意，而且复杂度并不是指互信息的。理论证明的是“</w:t>
      </w:r>
      <w:r>
        <w:rPr>
          <w:rFonts w:hint="eastAsia"/>
        </w:rPr>
        <w:t>互信息矩阵与单位矩阵的相似度越低，表示单个</w:t>
      </w:r>
      <w:r>
        <w:rPr>
          <w:rFonts w:hint="eastAsia"/>
        </w:rPr>
        <w:t xml:space="preserve">symbol </w:t>
      </w:r>
      <w:r>
        <w:rPr>
          <w:rFonts w:hint="eastAsia"/>
        </w:rPr>
        <w:t>越倾向于分散传递更多</w:t>
      </w:r>
      <w:r>
        <w:rPr>
          <w:rFonts w:hint="eastAsia"/>
        </w:rPr>
        <w:t>concepts</w:t>
      </w:r>
      <w:r>
        <w:rPr>
          <w:rFonts w:hint="eastAsia"/>
        </w:rPr>
        <w:t>的信息</w:t>
      </w:r>
      <w:r>
        <w:rPr>
          <w:rFonts w:hint="eastAsia"/>
        </w:rPr>
        <w:t xml:space="preserve"> (i.e. </w:t>
      </w:r>
      <w:proofErr w:type="spellStart"/>
      <w:r>
        <w:rPr>
          <w:rFonts w:hint="eastAsia"/>
        </w:rPr>
        <w:t>compostionality</w:t>
      </w:r>
      <w:proofErr w:type="spellEnd"/>
      <w:r>
        <w:rPr>
          <w:rFonts w:hint="eastAsia"/>
        </w:rPr>
        <w:t xml:space="preserve"> / bilaterality</w:t>
      </w:r>
      <w:r>
        <w:rPr>
          <w:rFonts w:hint="eastAsia"/>
        </w:rPr>
        <w:t>越低</w:t>
      </w:r>
      <w:r>
        <w:rPr>
          <w:rFonts w:hint="eastAsia"/>
        </w:rPr>
        <w:t>)</w:t>
      </w:r>
      <w:r>
        <w:rPr>
          <w:rStyle w:val="CommentReference"/>
          <w:rFonts w:hint="eastAsia"/>
        </w:rPr>
        <w:t>”。后面理论分析部分得到结论的过程是“</w:t>
      </w:r>
      <w:r>
        <w:rPr>
          <w:rFonts w:hint="eastAsia"/>
        </w:rPr>
        <w:t>互信息矩阵与单位矩阵的相似度越低，表示单个</w:t>
      </w:r>
      <w:r>
        <w:rPr>
          <w:rFonts w:hint="eastAsia"/>
        </w:rPr>
        <w:t xml:space="preserve">symbol </w:t>
      </w:r>
      <w:r>
        <w:rPr>
          <w:rFonts w:hint="eastAsia"/>
        </w:rPr>
        <w:t>越倾向于分</w:t>
      </w:r>
      <w:r>
        <w:rPr>
          <w:rFonts w:hint="eastAsia"/>
        </w:rPr>
        <w:t>散传递更多</w:t>
      </w:r>
      <w:r>
        <w:rPr>
          <w:rFonts w:hint="eastAsia"/>
        </w:rPr>
        <w:t>concepts</w:t>
      </w:r>
      <w:r>
        <w:rPr>
          <w:rFonts w:hint="eastAsia"/>
        </w:rPr>
        <w:t>的信息</w:t>
      </w:r>
      <w:r>
        <w:rPr>
          <w:rFonts w:hint="eastAsia"/>
        </w:rPr>
        <w:t xml:space="preserve"> (i.e. </w:t>
      </w:r>
      <w:proofErr w:type="spellStart"/>
      <w:r>
        <w:rPr>
          <w:rFonts w:hint="eastAsia"/>
        </w:rPr>
        <w:t>compostionality</w:t>
      </w:r>
      <w:proofErr w:type="spellEnd"/>
      <w:r>
        <w:rPr>
          <w:rFonts w:hint="eastAsia"/>
        </w:rPr>
        <w:t>越低</w:t>
      </w:r>
      <w:r>
        <w:rPr>
          <w:rFonts w:hint="eastAsia"/>
        </w:rPr>
        <w:t>)</w:t>
      </w:r>
      <w:r>
        <w:rPr>
          <w:rFonts w:hint="eastAsia"/>
        </w:rPr>
        <w:t>，</w:t>
      </w:r>
      <w:r>
        <w:rPr>
          <w:rFonts w:hint="eastAsia"/>
        </w:rPr>
        <w:t>(</w:t>
      </w:r>
      <w:r>
        <w:rPr>
          <w:rFonts w:hint="eastAsia"/>
        </w:rPr>
        <w:t>从这里开始就不严谨了</w:t>
      </w:r>
      <w:r>
        <w:rPr>
          <w:rFonts w:hint="eastAsia"/>
        </w:rPr>
        <w:t xml:space="preserve">) </w:t>
      </w:r>
      <w:r>
        <w:rPr>
          <w:rFonts w:hint="eastAsia"/>
        </w:rPr>
        <w:t>从而单个</w:t>
      </w:r>
      <w:r>
        <w:rPr>
          <w:rFonts w:hint="eastAsia"/>
        </w:rPr>
        <w:t>symbol</w:t>
      </w:r>
      <w:r>
        <w:rPr>
          <w:rFonts w:hint="eastAsia"/>
        </w:rPr>
        <w:t>携带的语义信息的复杂度越高，最终导致</w:t>
      </w:r>
      <w:r>
        <w:rPr>
          <w:rFonts w:hint="eastAsia"/>
        </w:rPr>
        <w:t>agents</w:t>
      </w:r>
      <w:r>
        <w:rPr>
          <w:rFonts w:hint="eastAsia"/>
        </w:rPr>
        <w:t>表征单个</w:t>
      </w:r>
      <w:r>
        <w:rPr>
          <w:rFonts w:hint="eastAsia"/>
        </w:rPr>
        <w:t>symbol</w:t>
      </w:r>
      <w:r>
        <w:rPr>
          <w:rFonts w:hint="eastAsia"/>
        </w:rPr>
        <w:t>中的语义信息需要的</w:t>
      </w:r>
      <w:r>
        <w:rPr>
          <w:rFonts w:hint="eastAsia"/>
        </w:rPr>
        <w:t>capacity</w:t>
      </w:r>
      <w:r>
        <w:rPr>
          <w:rFonts w:hint="eastAsia"/>
        </w:rPr>
        <w:t>越大。</w:t>
      </w:r>
      <w:r>
        <w:rPr>
          <w:rStyle w:val="CommentReference"/>
          <w:rFonts w:hint="eastAsia"/>
        </w:rPr>
        <w:t>”</w:t>
      </w:r>
    </w:p>
    <w:p w14:paraId="0FFA4FE6" w14:textId="77777777" w:rsidR="00DD4F79" w:rsidRDefault="002B6E7B">
      <w:pPr>
        <w:ind w:firstLine="420"/>
      </w:pPr>
      <w:r>
        <w:t xml:space="preserve">Then with experiments we show that a low-bilateral (i.e. low-compositionality) language needs higher capacity of the model to emerge. </w:t>
      </w:r>
      <w:r>
        <w:rPr>
          <w:rFonts w:hint="eastAsia"/>
        </w:rPr>
        <w:t xml:space="preserve"> </w:t>
      </w:r>
      <w:r>
        <w:t xml:space="preserve"> We build a listener-speaker referential game </w:t>
      </w:r>
      <w:r>
        <w:rPr>
          <w:rFonts w:hint="eastAsia"/>
        </w:rPr>
        <w:t>as experimental framework</w:t>
      </w:r>
      <w:r>
        <w:t>,</w:t>
      </w:r>
      <w:r>
        <w:rPr>
          <w:rFonts w:hint="eastAsia"/>
        </w:rPr>
        <w:t xml:space="preserve"> and train agents</w:t>
      </w:r>
      <w:r>
        <w:t xml:space="preserve"> with the correctness of forecast output from the listener as the</w:t>
      </w:r>
      <w:r>
        <w:rPr>
          <w:rFonts w:hint="eastAsia"/>
        </w:rPr>
        <w:t xml:space="preserve"> only</w:t>
      </w:r>
      <w:r>
        <w:t xml:space="preserve"> criterion. </w:t>
      </w:r>
      <w:r>
        <w:rPr>
          <w:rFonts w:hint="eastAsia"/>
        </w:rPr>
        <w:t>(</w:t>
      </w:r>
      <w:r>
        <w:t>The criterion does not imply any environmental pressures on the agents</w:t>
      </w:r>
      <w:r>
        <w:rPr>
          <w:rFonts w:hint="eastAsia"/>
        </w:rPr>
        <w:t>)</w:t>
      </w:r>
      <w:r>
        <w:rPr>
          <w:rFonts w:hint="eastAsia"/>
        </w:rPr>
        <w:t>这句的描述还是不太准确，体</w:t>
      </w:r>
      <w:r>
        <w:rPr>
          <w:rFonts w:hint="eastAsia"/>
        </w:rPr>
        <w:t>现“不包含任何</w:t>
      </w:r>
      <w:r>
        <w:rPr>
          <w:rFonts w:hint="eastAsia"/>
        </w:rPr>
        <w:t>environmental pressures</w:t>
      </w:r>
      <w:r>
        <w:rPr>
          <w:rFonts w:hint="eastAsia"/>
        </w:rPr>
        <w:t>”的不是</w:t>
      </w:r>
      <w:r>
        <w:rPr>
          <w:rFonts w:hint="eastAsia"/>
        </w:rPr>
        <w:t>correctness</w:t>
      </w:r>
      <w:r>
        <w:rPr>
          <w:rFonts w:hint="eastAsia"/>
        </w:rPr>
        <w:t>这个</w:t>
      </w:r>
      <w:r>
        <w:rPr>
          <w:rFonts w:hint="eastAsia"/>
        </w:rPr>
        <w:t>criterion</w:t>
      </w:r>
      <w:r>
        <w:rPr>
          <w:rFonts w:hint="eastAsia"/>
        </w:rPr>
        <w:t>本身，而是我们</w:t>
      </w:r>
      <w:r>
        <w:rPr>
          <w:rFonts w:hint="eastAsia"/>
          <w:b/>
          <w:bCs/>
        </w:rPr>
        <w:t>仅仅使用</w:t>
      </w:r>
      <w:r>
        <w:rPr>
          <w:rFonts w:hint="eastAsia"/>
        </w:rPr>
        <w:t>correctness</w:t>
      </w:r>
      <w:r>
        <w:rPr>
          <w:rFonts w:hint="eastAsia"/>
        </w:rPr>
        <w:t>训练</w:t>
      </w:r>
      <w:r>
        <w:rPr>
          <w:rFonts w:hint="eastAsia"/>
        </w:rPr>
        <w:t>agents</w:t>
      </w:r>
      <w:r>
        <w:t>. Therefore, we can study the impact of capacity on the compositionality</w:t>
      </w:r>
      <w:r>
        <w:rPr>
          <w:rFonts w:hint="eastAsia"/>
        </w:rPr>
        <w:t xml:space="preserve"> without any environmental pressures</w:t>
      </w:r>
      <w:r>
        <w:t>’</w:t>
      </w:r>
      <w:r>
        <w:rPr>
          <w:rFonts w:hint="eastAsia"/>
        </w:rPr>
        <w:t xml:space="preserve"> affection (</w:t>
      </w:r>
      <w:r>
        <w:rPr>
          <w:rFonts w:hint="eastAsia"/>
        </w:rPr>
        <w:t>因为前面还在提</w:t>
      </w:r>
      <w:r>
        <w:rPr>
          <w:rFonts w:hint="eastAsia"/>
        </w:rPr>
        <w:t>environmental pressures</w:t>
      </w:r>
      <w:r>
        <w:rPr>
          <w:rFonts w:hint="eastAsia"/>
        </w:rPr>
        <w:t>，这里突然没了有点突兀，所以感觉是不是</w:t>
      </w:r>
      <w:r>
        <w:rPr>
          <w:rFonts w:hint="eastAsia"/>
        </w:rPr>
        <w:t>加个后缀算是给</w:t>
      </w:r>
      <w:r>
        <w:rPr>
          <w:rFonts w:hint="eastAsia"/>
        </w:rPr>
        <w:t>environmental pressures</w:t>
      </w:r>
      <w:r>
        <w:rPr>
          <w:rFonts w:hint="eastAsia"/>
        </w:rPr>
        <w:t>收个尾</w:t>
      </w:r>
      <w:r>
        <w:rPr>
          <w:rFonts w:hint="eastAsia"/>
        </w:rPr>
        <w:t>)</w:t>
      </w:r>
      <w:r>
        <w:t>. Moreover,</w:t>
      </w:r>
      <w:r>
        <w:rPr>
          <w:rFonts w:hint="eastAsia"/>
        </w:rPr>
        <w:t xml:space="preserve"> to</w:t>
      </w:r>
      <w:r>
        <w:t xml:space="preserve"> </w:t>
      </w:r>
      <w:r>
        <w:rPr>
          <w:rFonts w:hint="eastAsia"/>
        </w:rPr>
        <w:t>study</w:t>
      </w:r>
      <w:r>
        <w:t xml:space="preserve"> the impact of capacity on the compositionality</w:t>
      </w:r>
      <w:r>
        <w:rPr>
          <w:rFonts w:hint="eastAsia"/>
        </w:rPr>
        <w:t xml:space="preserve"> under a </w:t>
      </w:r>
      <w:r>
        <w:t>more ‘natural’</w:t>
      </w:r>
      <w:r>
        <w:rPr>
          <w:rFonts w:hint="eastAsia"/>
        </w:rPr>
        <w:t xml:space="preserve"> environment</w:t>
      </w:r>
      <w:r>
        <w:t>, the speaker and listener are</w:t>
      </w:r>
      <w:commentRangeStart w:id="15"/>
      <w:r>
        <w:t xml:space="preserve"> individual agents</w:t>
      </w:r>
      <w:r>
        <w:rPr>
          <w:rFonts w:hint="eastAsia"/>
        </w:rPr>
        <w:t>, i.e. disconnected models</w:t>
      </w:r>
      <w:r>
        <w:t xml:space="preserve"> </w:t>
      </w:r>
      <w:commentRangeEnd w:id="15"/>
      <w:r>
        <w:rPr>
          <w:rStyle w:val="CommentReference"/>
        </w:rPr>
        <w:commentReference w:id="15"/>
      </w:r>
      <w:r>
        <w:t>without sharing parameters</w:t>
      </w:r>
      <w:r>
        <w:rPr>
          <w:rFonts w:hint="eastAsia"/>
        </w:rPr>
        <w:t xml:space="preserve"> (</w:t>
      </w:r>
      <w:r>
        <w:rPr>
          <w:rFonts w:hint="eastAsia"/>
        </w:rPr>
        <w:t>想给</w:t>
      </w:r>
      <w:r>
        <w:rPr>
          <w:rFonts w:hint="eastAsia"/>
        </w:rPr>
        <w:t>individual</w:t>
      </w:r>
      <w:proofErr w:type="gramStart"/>
      <w:r>
        <w:rPr>
          <w:rFonts w:hint="eastAsia"/>
        </w:rPr>
        <w:t>的定</w:t>
      </w:r>
      <w:r>
        <w:rPr>
          <w:rFonts w:hint="eastAsia"/>
        </w:rPr>
        <w:t>义加上一个“</w:t>
      </w:r>
      <w:proofErr w:type="gramEnd"/>
      <w:r>
        <w:rPr>
          <w:rFonts w:hint="eastAsia"/>
        </w:rPr>
        <w:t>模型不相连”，这一点还是比较重要的，如果允许相连就是个</w:t>
      </w:r>
      <w:r>
        <w:rPr>
          <w:rFonts w:hint="eastAsia"/>
        </w:rPr>
        <w:t>auto-encoder</w:t>
      </w:r>
      <w:r>
        <w:rPr>
          <w:rFonts w:hint="eastAsia"/>
        </w:rPr>
        <w:t>了，</w:t>
      </w:r>
      <w:r>
        <w:rPr>
          <w:rFonts w:hint="eastAsia"/>
        </w:rPr>
        <w:t>auto-encoder</w:t>
      </w:r>
      <w:r>
        <w:rPr>
          <w:rFonts w:hint="eastAsia"/>
        </w:rPr>
        <w:t>里的编码不能称作</w:t>
      </w:r>
      <w:r>
        <w:rPr>
          <w:rFonts w:hint="eastAsia"/>
        </w:rPr>
        <w:t>emergent language)</w:t>
      </w:r>
      <w:r>
        <w:t>. The conclusion suggests that by restricting the number of neurons in a model the emerging languages attend to have higher bilaterality, thus higher compositionality.</w:t>
      </w:r>
    </w:p>
    <w:p w14:paraId="45819E2A" w14:textId="77777777" w:rsidR="00DD4F79" w:rsidRDefault="002B6E7B">
      <w:pPr>
        <w:ind w:firstLine="420"/>
      </w:pPr>
      <w:r>
        <w:rPr>
          <w:rFonts w:hint="eastAsia"/>
        </w:rPr>
        <w:t xml:space="preserve">To </w:t>
      </w:r>
      <w:r>
        <w:rPr>
          <w:rFonts w:hint="eastAsia"/>
        </w:rPr>
        <w:t>sum up, our contributions are as follows</w:t>
      </w:r>
      <w:r>
        <w:rPr>
          <w:rFonts w:hint="eastAsia"/>
        </w:rPr>
        <w:t>：</w:t>
      </w:r>
    </w:p>
    <w:p w14:paraId="189D7EA9" w14:textId="77777777" w:rsidR="00DD4F79" w:rsidRDefault="002B6E7B">
      <w:pPr>
        <w:ind w:firstLine="420"/>
      </w:pPr>
      <w:r>
        <w:rPr>
          <w:rFonts w:hint="eastAsia"/>
        </w:rPr>
        <w:t xml:space="preserve">a). </w:t>
      </w:r>
      <w:r>
        <w:t>We propose a novel metric, namely \</w:t>
      </w:r>
      <w:proofErr w:type="spellStart"/>
      <w:r>
        <w:t>emph</w:t>
      </w:r>
      <w:proofErr w:type="spellEnd"/>
      <w:r>
        <w:t>{bilaterality}, to quantitatively measure the compositionality of the emerging language.</w:t>
      </w:r>
    </w:p>
    <w:p w14:paraId="6D10E538" w14:textId="77777777" w:rsidR="00DD4F79" w:rsidRDefault="002B6E7B">
      <w:pPr>
        <w:ind w:firstLine="420"/>
      </w:pPr>
      <w:r>
        <w:rPr>
          <w:rFonts w:hint="eastAsia"/>
        </w:rPr>
        <w:t>b).</w:t>
      </w:r>
      <w:r>
        <w:rPr>
          <w:rFonts w:hint="eastAsia"/>
        </w:rPr>
        <w:t xml:space="preserve"> </w:t>
      </w:r>
      <w:r>
        <w:t xml:space="preserve">With experiments we found that the capacity of model is </w:t>
      </w:r>
      <w:r>
        <w:t>anti-correlated with the bilaterality, showing that restricting the number of neurons in a model attends to emerging a language with higher compositionality.</w:t>
      </w:r>
    </w:p>
    <w:p w14:paraId="3C368EA7" w14:textId="77777777" w:rsidR="00DD4F79" w:rsidRDefault="00DD4F79"/>
    <w:p w14:paraId="140B7982" w14:textId="77777777" w:rsidR="00DD4F79" w:rsidRDefault="002B6E7B">
      <w:pPr>
        <w:rPr>
          <w:b/>
          <w:bCs/>
        </w:rPr>
      </w:pPr>
      <w:r>
        <w:rPr>
          <w:rFonts w:hint="eastAsia"/>
          <w:b/>
          <w:bCs/>
        </w:rPr>
        <w:lastRenderedPageBreak/>
        <w:t>Related work</w:t>
      </w:r>
    </w:p>
    <w:p w14:paraId="174125BA" w14:textId="77777777" w:rsidR="00DD4F79" w:rsidRDefault="002B6E7B">
      <w:pPr>
        <w:widowControl/>
        <w:ind w:firstLine="420"/>
        <w:jc w:val="left"/>
      </w:pPr>
      <w:r>
        <w:rPr>
          <w:rFonts w:hint="eastAsia"/>
        </w:rPr>
        <w:t>一些工作是基于某个启发式的猜想，提出某个</w:t>
      </w:r>
      <w:r>
        <w:rPr>
          <w:rFonts w:hint="eastAsia"/>
        </w:rPr>
        <w:t>environmental pressure</w:t>
      </w:r>
      <w:r>
        <w:rPr>
          <w:rFonts w:hint="eastAsia"/>
        </w:rPr>
        <w:t>对</w:t>
      </w:r>
      <w:r>
        <w:rPr>
          <w:rFonts w:hint="eastAsia"/>
        </w:rPr>
        <w:t>compositionality</w:t>
      </w:r>
      <w:r>
        <w:rPr>
          <w:rFonts w:hint="eastAsia"/>
        </w:rPr>
        <w:t>的影响。</w:t>
      </w:r>
      <w:r>
        <w:rPr>
          <w:rFonts w:hint="eastAsia"/>
        </w:rPr>
        <w:t>XXX</w:t>
      </w:r>
      <w:r>
        <w:rPr>
          <w:rFonts w:hint="eastAsia"/>
        </w:rPr>
        <w:t>提出了</w:t>
      </w:r>
      <w:r>
        <w:rPr>
          <w:rFonts w:hint="eastAsia"/>
        </w:rPr>
        <w:t xml:space="preserve">small </w:t>
      </w:r>
      <w:r>
        <w:t>vocabular</w:t>
      </w:r>
      <w:r>
        <w:t>y sizes</w:t>
      </w:r>
      <w:r>
        <w:rPr>
          <w:rFonts w:hint="eastAsia"/>
        </w:rPr>
        <w:t>；</w:t>
      </w:r>
      <w:r>
        <w:rPr>
          <w:rFonts w:hint="eastAsia"/>
        </w:rPr>
        <w:t>XXX</w:t>
      </w:r>
      <w:r>
        <w:rPr>
          <w:rFonts w:hint="eastAsia"/>
        </w:rPr>
        <w:t>提出了</w:t>
      </w:r>
      <w:r>
        <w:rPr>
          <w:rFonts w:hint="eastAsia"/>
        </w:rPr>
        <w:t>memoryless</w:t>
      </w:r>
      <w:r>
        <w:rPr>
          <w:rFonts w:hint="eastAsia"/>
        </w:rPr>
        <w:t>；</w:t>
      </w:r>
      <w:r>
        <w:rPr>
          <w:rFonts w:hint="eastAsia"/>
        </w:rPr>
        <w:t>XXX</w:t>
      </w:r>
      <w:r>
        <w:rPr>
          <w:rFonts w:hint="eastAsia"/>
        </w:rPr>
        <w:t>提出了</w:t>
      </w:r>
      <w:r>
        <w:t>carefully constructed distractors</w:t>
      </w:r>
      <w:r>
        <w:rPr>
          <w:rFonts w:hint="eastAsia"/>
        </w:rPr>
        <w:t>；</w:t>
      </w:r>
      <w:r>
        <w:rPr>
          <w:rFonts w:hint="eastAsia"/>
        </w:rPr>
        <w:t>XXX</w:t>
      </w:r>
      <w:r>
        <w:rPr>
          <w:rFonts w:hint="eastAsia"/>
        </w:rPr>
        <w:t>提出了</w:t>
      </w:r>
      <w:r>
        <w:rPr>
          <w:rFonts w:hint="eastAsia"/>
        </w:rPr>
        <w:t>ease-of-teaching</w:t>
      </w:r>
      <w:r>
        <w:rPr>
          <w:rFonts w:hint="eastAsia"/>
        </w:rPr>
        <w:t>。他们都忽略了一个源于模型本身的重要影响因素</w:t>
      </w:r>
      <w:r>
        <w:rPr>
          <w:rFonts w:hint="eastAsia"/>
        </w:rPr>
        <w:t>characterization capacit</w:t>
      </w:r>
      <w:r>
        <w:rPr>
          <w:rFonts w:hint="eastAsia"/>
        </w:rPr>
        <w:t>y</w:t>
      </w:r>
      <w:r>
        <w:rPr>
          <w:rFonts w:hint="eastAsia"/>
        </w:rPr>
        <w:t>。</w:t>
      </w:r>
    </w:p>
    <w:p w14:paraId="39511E92" w14:textId="77777777" w:rsidR="00DD4F79" w:rsidRDefault="002B6E7B">
      <w:pPr>
        <w:ind w:firstLine="420"/>
      </w:pPr>
      <w:r>
        <w:rPr>
          <w:rFonts w:hint="eastAsia"/>
        </w:rPr>
        <w:t>不仅如此，</w:t>
      </w:r>
      <w:r>
        <w:t>’</w:t>
      </w:r>
      <w:r>
        <w:rPr>
          <w:rFonts w:hint="eastAsia"/>
        </w:rPr>
        <w:t>naturally</w:t>
      </w:r>
      <w:r>
        <w:t>’</w:t>
      </w:r>
      <w:r>
        <w:rPr>
          <w:rFonts w:hint="eastAsia"/>
        </w:rPr>
        <w:t xml:space="preserve"> emergent communication</w:t>
      </w:r>
      <w:r>
        <w:rPr>
          <w:rFonts w:hint="eastAsia"/>
        </w:rPr>
        <w:t>也是一个值得关注的问题。部分工作中使用了精心构造的</w:t>
      </w:r>
      <w:r>
        <w:rPr>
          <w:rFonts w:hint="eastAsia"/>
        </w:rPr>
        <w:t>scenarios, models, reward, loss function</w:t>
      </w:r>
      <w:r>
        <w:rPr>
          <w:rFonts w:hint="eastAsia"/>
        </w:rPr>
        <w:t>。</w:t>
      </w:r>
      <w:r>
        <w:rPr>
          <w:rFonts w:hint="eastAsia"/>
        </w:rPr>
        <w:t>XXX</w:t>
      </w:r>
      <w:r>
        <w:rPr>
          <w:rFonts w:hint="eastAsia"/>
        </w:rPr>
        <w:t>使用了</w:t>
      </w:r>
      <w:r>
        <w:rPr>
          <w:rFonts w:hint="eastAsia"/>
        </w:rPr>
        <w:t>XXX...</w:t>
      </w:r>
      <w:r>
        <w:rPr>
          <w:rFonts w:hint="eastAsia"/>
        </w:rPr>
        <w:t>。这些</w:t>
      </w:r>
      <w:r>
        <w:rPr>
          <w:rFonts w:hint="eastAsia"/>
        </w:rPr>
        <w:t>做法实质上等同于对</w:t>
      </w:r>
      <w:r>
        <w:rPr>
          <w:rFonts w:hint="eastAsia"/>
        </w:rPr>
        <w:t>agents</w:t>
      </w:r>
      <w:r>
        <w:rPr>
          <w:rFonts w:hint="eastAsia"/>
        </w:rPr>
        <w:t>施加了额外的人为诱导，不仅削弱了</w:t>
      </w:r>
      <w:r>
        <w:t>’</w:t>
      </w:r>
      <w:r>
        <w:rPr>
          <w:rFonts w:hint="eastAsia"/>
        </w:rPr>
        <w:t xml:space="preserve">naturally emergent </w:t>
      </w:r>
      <w:proofErr w:type="spellStart"/>
      <w:r>
        <w:rPr>
          <w:rFonts w:hint="eastAsia"/>
        </w:rPr>
        <w:t>compostional</w:t>
      </w:r>
      <w:proofErr w:type="spellEnd"/>
      <w:r>
        <w:rPr>
          <w:rFonts w:hint="eastAsia"/>
        </w:rPr>
        <w:t xml:space="preserve"> language</w:t>
      </w:r>
      <w:r>
        <w:t>’</w:t>
      </w:r>
      <w:r>
        <w:rPr>
          <w:rFonts w:hint="eastAsia"/>
        </w:rPr>
        <w:t>的相关结论，而且也分散</w:t>
      </w:r>
      <w:r>
        <w:rPr>
          <w:rFonts w:hint="eastAsia"/>
        </w:rPr>
        <w:t>/</w:t>
      </w:r>
      <w:r>
        <w:rPr>
          <w:rFonts w:hint="eastAsia"/>
        </w:rPr>
        <w:t>模糊</w:t>
      </w:r>
      <w:r>
        <w:rPr>
          <w:rFonts w:hint="eastAsia"/>
        </w:rPr>
        <w:t>/</w:t>
      </w:r>
      <w:r>
        <w:rPr>
          <w:rFonts w:hint="eastAsia"/>
        </w:rPr>
        <w:t>稀释了单个因素对</w:t>
      </w:r>
      <w:r>
        <w:rPr>
          <w:rFonts w:hint="eastAsia"/>
        </w:rPr>
        <w:t>compositionality</w:t>
      </w:r>
      <w:r>
        <w:rPr>
          <w:rFonts w:hint="eastAsia"/>
        </w:rPr>
        <w:t>的影响。</w:t>
      </w:r>
    </w:p>
    <w:p w14:paraId="780EA43F" w14:textId="77777777" w:rsidR="00DD4F79" w:rsidRDefault="002B6E7B">
      <w:pPr>
        <w:ind w:firstLine="420"/>
      </w:pPr>
      <w:r>
        <w:rPr>
          <w:rFonts w:hint="eastAsia"/>
        </w:rPr>
        <w:t>此外，关于</w:t>
      </w:r>
      <w:r>
        <w:rPr>
          <w:rFonts w:hint="eastAsia"/>
        </w:rPr>
        <w:t>metrics to measure communication</w:t>
      </w:r>
      <w:r>
        <w:rPr>
          <w:rFonts w:hint="eastAsia"/>
        </w:rPr>
        <w:t>的争议也从未停止。许多工作都提出了关于度量</w:t>
      </w:r>
      <w:r>
        <w:rPr>
          <w:rFonts w:hint="eastAsia"/>
        </w:rPr>
        <w:t xml:space="preserve">compositionality and the degree of alignment between symbols and </w:t>
      </w:r>
      <w:r>
        <w:rPr>
          <w:rFonts w:hint="eastAsia"/>
        </w:rPr>
        <w:t>concepts</w:t>
      </w:r>
      <w:r>
        <w:rPr>
          <w:rFonts w:hint="eastAsia"/>
        </w:rPr>
        <w:t>的</w:t>
      </w:r>
      <w:r>
        <w:rPr>
          <w:rFonts w:hint="eastAsia"/>
        </w:rPr>
        <w:t>metrics</w:t>
      </w:r>
      <w:r>
        <w:rPr>
          <w:rFonts w:hint="eastAsia"/>
        </w:rPr>
        <w:t>。</w:t>
      </w:r>
      <w:r>
        <w:rPr>
          <w:rFonts w:hint="eastAsia"/>
          <w:i/>
          <w:iCs/>
        </w:rPr>
        <w:t>On the Pitfalls of Measuring Emergent Communication</w:t>
      </w:r>
      <w:r>
        <w:rPr>
          <w:rFonts w:hint="eastAsia"/>
        </w:rPr>
        <w:t>这篇文章整理了近年来出现的</w:t>
      </w:r>
      <w:r>
        <w:rPr>
          <w:rFonts w:hint="eastAsia"/>
        </w:rPr>
        <w:t>widely accepted metrics</w:t>
      </w:r>
      <w:r>
        <w:rPr>
          <w:rFonts w:hint="eastAsia"/>
        </w:rPr>
        <w:t>，并将它们分为两类：</w:t>
      </w:r>
      <w:r>
        <w:rPr>
          <w:rFonts w:hint="eastAsia"/>
        </w:rPr>
        <w:t xml:space="preserve">those that measure </w:t>
      </w:r>
      <w:r>
        <w:rPr>
          <w:rFonts w:hint="eastAsia"/>
          <w:i/>
          <w:iCs/>
        </w:rPr>
        <w:t>positive signaling</w:t>
      </w:r>
      <w:r>
        <w:t xml:space="preserve">, </w:t>
      </w:r>
      <w:r>
        <w:rPr>
          <w:rFonts w:hint="eastAsia"/>
        </w:rPr>
        <w:t>这类</w:t>
      </w:r>
      <w:r>
        <w:rPr>
          <w:rFonts w:hint="eastAsia"/>
        </w:rPr>
        <w:t>metrics</w:t>
      </w:r>
      <w:r>
        <w:rPr>
          <w:rFonts w:hint="eastAsia"/>
        </w:rPr>
        <w:t>是站在</w:t>
      </w:r>
      <w:r>
        <w:rPr>
          <w:rFonts w:hint="eastAsia"/>
        </w:rPr>
        <w:t>speaker</w:t>
      </w:r>
      <w:r>
        <w:rPr>
          <w:rFonts w:hint="eastAsia"/>
        </w:rPr>
        <w:t>的视角，用于衡量</w:t>
      </w:r>
      <w:r>
        <w:rPr>
          <w:rFonts w:hint="eastAsia"/>
        </w:rPr>
        <w:t>speaker</w:t>
      </w:r>
      <w:r>
        <w:rPr>
          <w:rFonts w:hint="eastAsia"/>
        </w:rPr>
        <w:t>说出的</w:t>
      </w:r>
      <w:r>
        <w:rPr>
          <w:rFonts w:hint="eastAsia"/>
        </w:rPr>
        <w:t>symbols</w:t>
      </w:r>
      <w:r>
        <w:rPr>
          <w:rFonts w:hint="eastAsia"/>
        </w:rPr>
        <w:t>和接收的</w:t>
      </w:r>
      <w:r>
        <w:rPr>
          <w:rFonts w:hint="eastAsia"/>
        </w:rPr>
        <w:t>concepts</w:t>
      </w:r>
      <w:r>
        <w:rPr>
          <w:rFonts w:hint="eastAsia"/>
        </w:rPr>
        <w:t>之间关系，例如</w:t>
      </w:r>
      <w:r>
        <w:rPr>
          <w:rFonts w:hint="eastAsia"/>
        </w:rPr>
        <w:t>XXX</w:t>
      </w:r>
      <w:r>
        <w:t xml:space="preserve">; and those that measure </w:t>
      </w:r>
      <w:r>
        <w:rPr>
          <w:i/>
          <w:iCs/>
        </w:rPr>
        <w:t>positive lis</w:t>
      </w:r>
      <w:r>
        <w:rPr>
          <w:i/>
          <w:iCs/>
        </w:rPr>
        <w:t>tening</w:t>
      </w:r>
      <w:r>
        <w:t xml:space="preserve">, </w:t>
      </w:r>
      <w:r>
        <w:rPr>
          <w:rFonts w:hint="eastAsia"/>
        </w:rPr>
        <w:t>这类</w:t>
      </w:r>
      <w:r>
        <w:rPr>
          <w:rFonts w:hint="eastAsia"/>
        </w:rPr>
        <w:t>metrics</w:t>
      </w:r>
      <w:r>
        <w:rPr>
          <w:rFonts w:hint="eastAsia"/>
        </w:rPr>
        <w:t>是站在</w:t>
      </w:r>
      <w:r>
        <w:rPr>
          <w:rFonts w:hint="eastAsia"/>
        </w:rPr>
        <w:t>listener</w:t>
      </w:r>
      <w:r>
        <w:rPr>
          <w:rFonts w:hint="eastAsia"/>
        </w:rPr>
        <w:t>的视角，用于衡量</w:t>
      </w:r>
      <w:r>
        <w:rPr>
          <w:rFonts w:hint="eastAsia"/>
        </w:rPr>
        <w:t>listener</w:t>
      </w:r>
      <w:r>
        <w:rPr>
          <w:rFonts w:hint="eastAsia"/>
        </w:rPr>
        <w:t>收到的</w:t>
      </w:r>
      <w:r>
        <w:rPr>
          <w:rFonts w:hint="eastAsia"/>
        </w:rPr>
        <w:t>symbols</w:t>
      </w:r>
      <w:r>
        <w:rPr>
          <w:rFonts w:hint="eastAsia"/>
        </w:rPr>
        <w:t>和预测的</w:t>
      </w:r>
      <w:r>
        <w:rPr>
          <w:rFonts w:hint="eastAsia"/>
        </w:rPr>
        <w:t>concepts</w:t>
      </w:r>
      <w:r>
        <w:rPr>
          <w:rFonts w:hint="eastAsia"/>
        </w:rPr>
        <w:t>之间的关系，例如</w:t>
      </w:r>
      <w:r>
        <w:rPr>
          <w:rFonts w:hint="eastAsia"/>
        </w:rPr>
        <w:t>XXX</w:t>
      </w:r>
      <w:r>
        <w:rPr>
          <w:rFonts w:hint="eastAsia"/>
        </w:rPr>
        <w:t>。总的来说，这些</w:t>
      </w:r>
      <w:r>
        <w:rPr>
          <w:rFonts w:hint="eastAsia"/>
        </w:rPr>
        <w:t>metrics</w:t>
      </w:r>
      <w:r>
        <w:rPr>
          <w:rFonts w:hint="eastAsia"/>
        </w:rPr>
        <w:t>全都是</w:t>
      </w:r>
      <w:r>
        <w:t>’</w:t>
      </w:r>
      <w:hyperlink r:id="rId10" w:anchor="/javascript:;" w:history="1">
        <w:r>
          <w:t>unilateral</w:t>
        </w:r>
      </w:hyperlink>
      <w:r>
        <w:rPr>
          <w:rFonts w:ascii="Arial" w:eastAsia="SimSun" w:hAnsi="Arial" w:cs="Arial"/>
          <w:color w:val="999999"/>
          <w:sz w:val="16"/>
          <w:szCs w:val="16"/>
          <w:shd w:val="clear" w:color="auto" w:fill="FFFFFF"/>
        </w:rPr>
        <w:t> </w:t>
      </w:r>
      <w:r>
        <w:t>’</w:t>
      </w:r>
      <w:r>
        <w:rPr>
          <w:rFonts w:hint="eastAsia"/>
        </w:rPr>
        <w:t xml:space="preserve"> metrics</w:t>
      </w:r>
      <w:r>
        <w:rPr>
          <w:rFonts w:hint="eastAsia"/>
        </w:rPr>
        <w:t>，但它们都缺少一个非常重要的</w:t>
      </w:r>
      <w:r>
        <w:t>’</w:t>
      </w:r>
      <w:r>
        <w:rPr>
          <w:rFonts w:hint="eastAsia"/>
        </w:rPr>
        <w:t>bila</w:t>
      </w:r>
      <w:r>
        <w:rPr>
          <w:rFonts w:hint="eastAsia"/>
        </w:rPr>
        <w:t>teral</w:t>
      </w:r>
      <w:r>
        <w:t>’</w:t>
      </w:r>
      <w:r>
        <w:rPr>
          <w:rFonts w:hint="eastAsia"/>
        </w:rPr>
        <w:t>特征：</w:t>
      </w:r>
      <w:r>
        <w:rPr>
          <w:rFonts w:hint="eastAsia"/>
        </w:rPr>
        <w:t>speaker</w:t>
      </w:r>
      <w:r>
        <w:rPr>
          <w:rFonts w:hint="eastAsia"/>
        </w:rPr>
        <w:t>和</w:t>
      </w:r>
      <w:r>
        <w:rPr>
          <w:rFonts w:hint="eastAsia"/>
        </w:rPr>
        <w:t>listener</w:t>
      </w:r>
      <w:r>
        <w:rPr>
          <w:rFonts w:hint="eastAsia"/>
        </w:rPr>
        <w:t>的相互理解程度，</w:t>
      </w:r>
      <w:r>
        <w:rPr>
          <w:rFonts w:hint="eastAsia"/>
        </w:rPr>
        <w:t>i.e.</w:t>
      </w:r>
      <w:r>
        <w:rPr>
          <w:rFonts w:hint="eastAsia"/>
        </w:rPr>
        <w:t>在</w:t>
      </w:r>
      <w:r>
        <w:rPr>
          <w:rFonts w:hint="eastAsia"/>
        </w:rPr>
        <w:t>concepts</w:t>
      </w:r>
      <w:r>
        <w:rPr>
          <w:rFonts w:hint="eastAsia"/>
        </w:rPr>
        <w:t>和</w:t>
      </w:r>
      <w:r>
        <w:rPr>
          <w:rFonts w:hint="eastAsia"/>
        </w:rPr>
        <w:t>symbols</w:t>
      </w:r>
      <w:r>
        <w:rPr>
          <w:rFonts w:hint="eastAsia"/>
        </w:rPr>
        <w:t>的对应上的一致性。</w:t>
      </w:r>
    </w:p>
    <w:p w14:paraId="64C00397" w14:textId="77777777" w:rsidR="00DD4F79" w:rsidRDefault="002B6E7B">
      <w:pPr>
        <w:ind w:firstLine="420"/>
        <w:rPr>
          <w:i/>
          <w:iCs/>
          <w:u w:val="single"/>
        </w:rPr>
      </w:pPr>
      <w:r>
        <w:rPr>
          <w:rFonts w:hint="eastAsia"/>
        </w:rPr>
        <w:t>综上，这些工作都无法回答这样一个问题：在</w:t>
      </w:r>
      <w:r>
        <w:t>’</w:t>
      </w:r>
      <w:r>
        <w:rPr>
          <w:rFonts w:hint="eastAsia"/>
        </w:rPr>
        <w:t>natural</w:t>
      </w:r>
      <w:r>
        <w:t>’</w:t>
      </w:r>
      <w:r>
        <w:rPr>
          <w:rFonts w:hint="eastAsia"/>
        </w:rPr>
        <w:t>环境中，模型的</w:t>
      </w:r>
      <w:r>
        <w:rPr>
          <w:rFonts w:hint="eastAsia"/>
        </w:rPr>
        <w:t>characterization capacity</w:t>
      </w:r>
      <w:r>
        <w:rPr>
          <w:rFonts w:hint="eastAsia"/>
        </w:rPr>
        <w:t>对</w:t>
      </w:r>
      <w:r>
        <w:rPr>
          <w:rFonts w:hint="eastAsia"/>
        </w:rPr>
        <w:t>compositionality of emergent language</w:t>
      </w:r>
      <w:r>
        <w:rPr>
          <w:rFonts w:hint="eastAsia"/>
        </w:rPr>
        <w:t>有怎样的影响？这也是这篇文章要解决的问题。我们结合理论分析以及实验结果，并建立一种更合理的</w:t>
      </w:r>
      <w:r>
        <w:t>’</w:t>
      </w:r>
      <w:r>
        <w:rPr>
          <w:rFonts w:hint="eastAsia"/>
        </w:rPr>
        <w:t>bilateral</w:t>
      </w:r>
      <w:r>
        <w:t>’</w:t>
      </w:r>
      <w:r>
        <w:rPr>
          <w:rFonts w:hint="eastAsia"/>
        </w:rPr>
        <w:t xml:space="preserve"> metrics</w:t>
      </w:r>
      <w:r>
        <w:rPr>
          <w:rFonts w:hint="eastAsia"/>
        </w:rPr>
        <w:t>，</w:t>
      </w:r>
      <w:r>
        <w:rPr>
          <w:rFonts w:hint="eastAsia"/>
        </w:rPr>
        <w:t xml:space="preserve">so that we can </w:t>
      </w:r>
      <w:hyperlink r:id="rId11" w:anchor="/javascript:;" w:history="1">
        <w:r>
          <w:t>quantificationally</w:t>
        </w:r>
      </w:hyperlink>
      <w:r>
        <w:rPr>
          <w:rFonts w:hint="eastAsia"/>
        </w:rPr>
        <w:t xml:space="preserve"> measure characterization capacity</w:t>
      </w:r>
      <w:r>
        <w:t>’</w:t>
      </w:r>
      <w:r>
        <w:rPr>
          <w:rFonts w:hint="eastAsia"/>
        </w:rPr>
        <w:t>s impact on compositionality of emergent language</w:t>
      </w:r>
      <w:r>
        <w:rPr>
          <w:rFonts w:hint="eastAsia"/>
        </w:rPr>
        <w:t>。</w:t>
      </w:r>
    </w:p>
    <w:p w14:paraId="355697B1" w14:textId="77777777" w:rsidR="00DD4F79" w:rsidRDefault="00DD4F79"/>
    <w:p w14:paraId="560620FD" w14:textId="77777777" w:rsidR="00DD4F79" w:rsidRDefault="002B6E7B">
      <w:r>
        <w:rPr>
          <w:rFonts w:hint="eastAsia"/>
        </w:rPr>
        <w:t>Chen start</w:t>
      </w:r>
    </w:p>
    <w:p w14:paraId="442C72E2" w14:textId="77777777" w:rsidR="00DD4F79" w:rsidRDefault="002B6E7B">
      <w:pPr>
        <w:rPr>
          <w:b/>
          <w:bCs/>
        </w:rPr>
      </w:pPr>
      <w:r>
        <w:rPr>
          <w:rFonts w:hint="eastAsia"/>
          <w:b/>
          <w:bCs/>
        </w:rPr>
        <w:t>Experimental Framework</w:t>
      </w:r>
    </w:p>
    <w:p w14:paraId="7840344B" w14:textId="77777777" w:rsidR="00DD4F79" w:rsidRDefault="002B6E7B">
      <w:pPr>
        <w:rPr>
          <w:i/>
          <w:iCs/>
          <w:u w:val="single"/>
        </w:rPr>
      </w:pPr>
      <w:r>
        <w:rPr>
          <w:rFonts w:hint="eastAsia"/>
          <w:i/>
          <w:iCs/>
          <w:u w:val="single"/>
        </w:rPr>
        <w:t xml:space="preserve">#In this </w:t>
      </w:r>
      <w:r>
        <w:rPr>
          <w:rFonts w:hint="eastAsia"/>
          <w:i/>
          <w:iCs/>
          <w:u w:val="single"/>
        </w:rPr>
        <w:t>section, we introduce a referential game platform and our listener-speaker model.</w:t>
      </w:r>
    </w:p>
    <w:p w14:paraId="52232C89" w14:textId="77777777" w:rsidR="00DD4F79" w:rsidRDefault="002B6E7B">
      <w:pPr>
        <w:ind w:firstLine="420"/>
      </w:pPr>
      <w:r>
        <w:rPr>
          <w:rFonts w:hint="eastAsia"/>
        </w:rPr>
        <w:t>我们在</w:t>
      </w:r>
      <w:r>
        <w:rPr>
          <w:rFonts w:hint="eastAsia"/>
        </w:rPr>
        <w:t>referential game</w:t>
      </w:r>
      <w:r>
        <w:rPr>
          <w:rFonts w:hint="eastAsia"/>
        </w:rPr>
        <w:t>中搭建实验框架。</w:t>
      </w:r>
      <w:r>
        <w:rPr>
          <w:rFonts w:hint="eastAsia"/>
        </w:rPr>
        <w:t>referential game</w:t>
      </w:r>
      <w:r>
        <w:rPr>
          <w:rFonts w:hint="eastAsia"/>
        </w:rPr>
        <w:t>是一种</w:t>
      </w:r>
      <w:r>
        <w:rPr>
          <w:rFonts w:hint="eastAsia"/>
        </w:rPr>
        <w:t>speaker</w:t>
      </w:r>
      <w:r>
        <w:rPr>
          <w:rFonts w:hint="eastAsia"/>
        </w:rPr>
        <w:t>和</w:t>
      </w:r>
      <w:r>
        <w:rPr>
          <w:rFonts w:hint="eastAsia"/>
        </w:rPr>
        <w:t>listener</w:t>
      </w:r>
      <w:r>
        <w:rPr>
          <w:rFonts w:hint="eastAsia"/>
        </w:rPr>
        <w:t>通过交流达成合作的场景。许多工作，例如</w:t>
      </w:r>
      <w:r>
        <w:rPr>
          <w:rFonts w:hint="eastAsia"/>
        </w:rPr>
        <w:t>XXX</w:t>
      </w:r>
      <w:r>
        <w:rPr>
          <w:rFonts w:hint="eastAsia"/>
        </w:rPr>
        <w:t>，都使用</w:t>
      </w:r>
      <w:r>
        <w:rPr>
          <w:rFonts w:hint="eastAsia"/>
        </w:rPr>
        <w:t>referential game</w:t>
      </w:r>
      <w:r>
        <w:rPr>
          <w:rFonts w:hint="eastAsia"/>
        </w:rPr>
        <w:t>研究</w:t>
      </w:r>
      <w:r>
        <w:rPr>
          <w:rFonts w:hint="eastAsia"/>
        </w:rPr>
        <w:t>emergent language</w:t>
      </w:r>
      <w:r>
        <w:rPr>
          <w:rFonts w:hint="eastAsia"/>
        </w:rPr>
        <w:t>。下面，我们分别介绍实验的</w:t>
      </w:r>
      <w:r>
        <w:rPr>
          <w:rFonts w:hint="eastAsia"/>
        </w:rPr>
        <w:t>set up</w:t>
      </w:r>
      <w:r>
        <w:rPr>
          <w:rFonts w:hint="eastAsia"/>
        </w:rPr>
        <w:t>，</w:t>
      </w:r>
      <w:r>
        <w:rPr>
          <w:rFonts w:hint="eastAsia"/>
        </w:rPr>
        <w:t>agent</w:t>
      </w:r>
      <w:r>
        <w:rPr>
          <w:rFonts w:hint="eastAsia"/>
        </w:rPr>
        <w:t>的模型结构，训练算法，和评估方法。</w:t>
      </w:r>
    </w:p>
    <w:p w14:paraId="2A707763" w14:textId="77777777" w:rsidR="00DD4F79" w:rsidRDefault="00DD4F79"/>
    <w:p w14:paraId="37A0CEDB" w14:textId="77777777" w:rsidR="00DD4F79" w:rsidRDefault="002B6E7B">
      <w:pPr>
        <w:rPr>
          <w:i/>
          <w:iCs/>
          <w:u w:val="single"/>
        </w:rPr>
      </w:pPr>
      <w:r>
        <w:rPr>
          <w:rFonts w:hint="eastAsia"/>
          <w:i/>
          <w:iCs/>
          <w:u w:val="single"/>
        </w:rPr>
        <w:t>#subsection1: Set up</w:t>
      </w:r>
    </w:p>
    <w:p w14:paraId="2F2C82BF" w14:textId="77777777" w:rsidR="00DD4F79" w:rsidRDefault="002B6E7B">
      <w:pPr>
        <w:ind w:firstLine="420"/>
      </w:pPr>
      <w:r>
        <w:rPr>
          <w:rFonts w:hint="eastAsia"/>
        </w:rPr>
        <w:t>在我们使用的</w:t>
      </w:r>
      <w:r>
        <w:rPr>
          <w:rFonts w:hint="eastAsia"/>
        </w:rPr>
        <w:t>referential game</w:t>
      </w:r>
      <w:r>
        <w:rPr>
          <w:rFonts w:hint="eastAsia"/>
        </w:rPr>
        <w:t>中，每次游戏都遵守如下基础规则：</w:t>
      </w:r>
    </w:p>
    <w:p w14:paraId="59A0B566" w14:textId="77777777" w:rsidR="00DD4F79" w:rsidRDefault="002B6E7B">
      <w:pPr>
        <w:ind w:firstLine="420"/>
      </w:pPr>
      <w:r>
        <w:rPr>
          <w:rFonts w:hint="eastAsia"/>
        </w:rPr>
        <w:t>a). speaker agent S</w:t>
      </w:r>
      <w:r>
        <w:rPr>
          <w:rFonts w:hint="eastAsia"/>
        </w:rPr>
        <w:t>根据</w:t>
      </w:r>
      <w:r>
        <w:rPr>
          <w:rFonts w:hint="eastAsia"/>
        </w:rPr>
        <w:t>input object t</w:t>
      </w:r>
      <w:r>
        <w:rPr>
          <w:rFonts w:hint="eastAsia"/>
        </w:rPr>
        <w:t>输出</w:t>
      </w:r>
      <w:r>
        <w:rPr>
          <w:rFonts w:hint="eastAsia"/>
        </w:rPr>
        <w:t>symbol sequence s</w:t>
      </w:r>
      <w:r>
        <w:rPr>
          <w:rFonts w:hint="eastAsia"/>
        </w:rPr>
        <w:t>；</w:t>
      </w:r>
    </w:p>
    <w:p w14:paraId="055BE5FF" w14:textId="77777777" w:rsidR="00DD4F79" w:rsidRDefault="002B6E7B">
      <w:pPr>
        <w:ind w:left="420"/>
      </w:pPr>
      <w:r>
        <w:rPr>
          <w:rFonts w:hint="eastAsia"/>
        </w:rPr>
        <w:t>b). listener agent L</w:t>
      </w:r>
      <w:r>
        <w:rPr>
          <w:rFonts w:hint="eastAsia"/>
        </w:rPr>
        <w:t>根据</w:t>
      </w:r>
      <w:r>
        <w:rPr>
          <w:rFonts w:hint="eastAsia"/>
        </w:rPr>
        <w:t>symbol sequence s</w:t>
      </w:r>
      <w:r>
        <w:rPr>
          <w:rFonts w:hint="eastAsia"/>
        </w:rPr>
        <w:t>输出</w:t>
      </w:r>
      <w:r>
        <w:rPr>
          <w:rFonts w:hint="eastAsia"/>
        </w:rPr>
        <w:t>predict result t^</w:t>
      </w:r>
      <w:r>
        <w:rPr>
          <w:rFonts w:hint="eastAsia"/>
        </w:rPr>
        <w:t>；</w:t>
      </w:r>
    </w:p>
    <w:p w14:paraId="3193163E" w14:textId="77777777" w:rsidR="00DD4F79" w:rsidRDefault="002B6E7B">
      <w:pPr>
        <w:ind w:firstLine="420"/>
      </w:pPr>
      <w:r>
        <w:rPr>
          <w:rFonts w:hint="eastAsia"/>
        </w:rPr>
        <w:t xml:space="preserve">c). </w:t>
      </w:r>
      <w:r>
        <w:rPr>
          <w:rFonts w:hint="eastAsia"/>
        </w:rPr>
        <w:t>当</w:t>
      </w:r>
      <w:r>
        <w:rPr>
          <w:rFonts w:hint="eastAsia"/>
        </w:rPr>
        <w:t>t = t^</w:t>
      </w:r>
      <w:r>
        <w:rPr>
          <w:rFonts w:hint="eastAsia"/>
        </w:rPr>
        <w:t>时，认为</w:t>
      </w:r>
      <w:r>
        <w:rPr>
          <w:rFonts w:hint="eastAsia"/>
        </w:rPr>
        <w:t>agents</w:t>
      </w:r>
      <w:r>
        <w:rPr>
          <w:rFonts w:hint="eastAsia"/>
        </w:rPr>
        <w:t>在本次游戏成功，</w:t>
      </w:r>
      <w:r>
        <w:rPr>
          <w:rFonts w:hint="eastAsia"/>
        </w:rPr>
        <w:t>S</w:t>
      </w:r>
      <w:r>
        <w:rPr>
          <w:rFonts w:hint="eastAsia"/>
        </w:rPr>
        <w:t>和</w:t>
      </w:r>
      <w:r>
        <w:rPr>
          <w:rFonts w:hint="eastAsia"/>
        </w:rPr>
        <w:t>L</w:t>
      </w:r>
      <w:r>
        <w:rPr>
          <w:rFonts w:hint="eastAsia"/>
        </w:rPr>
        <w:t>分别获得</w:t>
      </w:r>
      <w:r>
        <w:rPr>
          <w:rFonts w:hint="eastAsia"/>
        </w:rPr>
        <w:t xml:space="preserve">reward R(t, </w:t>
      </w:r>
      <w:r>
        <w:rPr>
          <w:rFonts w:hint="eastAsia"/>
          <w:noProof/>
          <w:position w:val="-6"/>
        </w:rPr>
        <w:object w:dxaOrig="160" w:dyaOrig="320" w14:anchorId="7B047409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54" type="#_x0000_t75" alt="" style="width:8.15pt;height:15.85pt;mso-width-percent:0;mso-height-percent:0;mso-width-percent:0;mso-height-percent:0" o:ole="">
            <v:imagedata r:id="rId12" o:title=""/>
          </v:shape>
          <o:OLEObject Type="Embed" ProgID="Equation.KSEE3" ShapeID="_x0000_i1054" DrawAspect="Content" ObjectID="_1661062179" r:id="rId13"/>
        </w:object>
      </w:r>
      <w:r>
        <w:rPr>
          <w:rFonts w:hint="eastAsia"/>
        </w:rPr>
        <w:t>) = 1</w:t>
      </w:r>
      <w:r>
        <w:rPr>
          <w:rFonts w:hint="eastAsia"/>
        </w:rPr>
        <w:t>；</w:t>
      </w:r>
      <w:r>
        <w:rPr>
          <w:rFonts w:hint="eastAsia"/>
        </w:rPr>
        <w:t>否则，</w:t>
      </w:r>
      <w:r>
        <w:rPr>
          <w:rFonts w:hint="eastAsia"/>
        </w:rPr>
        <w:t>agents</w:t>
      </w:r>
      <w:r>
        <w:rPr>
          <w:rFonts w:hint="eastAsia"/>
        </w:rPr>
        <w:t>失败，并分别获得</w:t>
      </w:r>
      <w:r>
        <w:rPr>
          <w:rFonts w:hint="eastAsia"/>
        </w:rPr>
        <w:t xml:space="preserve">reward R(t, </w:t>
      </w:r>
      <w:r>
        <w:rPr>
          <w:rFonts w:hint="eastAsia"/>
          <w:noProof/>
          <w:position w:val="-6"/>
        </w:rPr>
        <w:object w:dxaOrig="160" w:dyaOrig="320" w14:anchorId="29A0EB72">
          <v:shape id="_x0000_i1053" type="#_x0000_t75" alt="" style="width:8.15pt;height:15.85pt;mso-width-percent:0;mso-height-percent:0;mso-width-percent:0;mso-height-percent:0" o:ole="">
            <v:imagedata r:id="rId12" o:title=""/>
          </v:shape>
          <o:OLEObject Type="Embed" ProgID="Equation.KSEE3" ShapeID="_x0000_i1053" DrawAspect="Content" ObjectID="_1661062180" r:id="rId14"/>
        </w:object>
      </w:r>
      <w:r>
        <w:rPr>
          <w:rFonts w:hint="eastAsia"/>
        </w:rPr>
        <w:t>) = -1</w:t>
      </w:r>
    </w:p>
    <w:p w14:paraId="379B6D0C" w14:textId="77777777" w:rsidR="00DD4F79" w:rsidRDefault="002B6E7B">
      <w:pPr>
        <w:ind w:firstLine="420"/>
      </w:pPr>
      <w:r>
        <w:rPr>
          <w:rFonts w:hint="eastAsia"/>
        </w:rPr>
        <w:t>object t</w:t>
      </w:r>
      <w:r>
        <w:rPr>
          <w:rFonts w:hint="eastAsia"/>
        </w:rPr>
        <w:t>由固定长度的</w:t>
      </w:r>
      <w:r>
        <w:rPr>
          <w:rFonts w:hint="eastAsia"/>
        </w:rPr>
        <w:t>concept sequence (c_0, c_1)</w:t>
      </w:r>
      <w:r>
        <w:rPr>
          <w:rFonts w:hint="eastAsia"/>
        </w:rPr>
        <w:t>组成，记为</w:t>
      </w:r>
      <w:r>
        <w:rPr>
          <w:rFonts w:hint="eastAsia"/>
        </w:rPr>
        <w:t>t = (c_0, c_1)</w:t>
      </w:r>
      <w:r>
        <w:rPr>
          <w:rFonts w:hint="eastAsia"/>
        </w:rPr>
        <w:t>。其中</w:t>
      </w:r>
      <w:r>
        <w:rPr>
          <w:rFonts w:hint="eastAsia"/>
        </w:rPr>
        <w:t>concept c_0 (shape)</w:t>
      </w:r>
      <w:r>
        <w:rPr>
          <w:rFonts w:hint="eastAsia"/>
        </w:rPr>
        <w:t>和</w:t>
      </w:r>
      <w:r>
        <w:rPr>
          <w:rFonts w:hint="eastAsia"/>
        </w:rPr>
        <w:t>c_1 (color)</w:t>
      </w:r>
      <w:r>
        <w:rPr>
          <w:rFonts w:hint="eastAsia"/>
        </w:rPr>
        <w:t>分别有自己的取值集合</w:t>
      </w:r>
      <w:r>
        <w:rPr>
          <w:rFonts w:hint="eastAsia"/>
        </w:rPr>
        <w:t>M_0</w:t>
      </w:r>
      <w:r>
        <w:rPr>
          <w:rFonts w:hint="eastAsia"/>
        </w:rPr>
        <w:t>和</w:t>
      </w:r>
      <w:r>
        <w:rPr>
          <w:rFonts w:hint="eastAsia"/>
        </w:rPr>
        <w:t>M_1</w:t>
      </w:r>
      <w:r>
        <w:rPr>
          <w:rFonts w:hint="eastAsia"/>
        </w:rPr>
        <w:t>。实验中，</w:t>
      </w:r>
      <w:r>
        <w:rPr>
          <w:rFonts w:hint="eastAsia"/>
        </w:rPr>
        <w:t>we let |</w:t>
      </w:r>
      <w:proofErr w:type="spellStart"/>
      <w:r>
        <w:rPr>
          <w:rFonts w:hint="eastAsia"/>
        </w:rPr>
        <w:t>M_i</w:t>
      </w:r>
      <w:proofErr w:type="spellEnd"/>
      <w:r>
        <w:rPr>
          <w:rFonts w:hint="eastAsia"/>
        </w:rPr>
        <w:t>| (</w:t>
      </w:r>
      <w:proofErr w:type="spellStart"/>
      <w:r>
        <w:rPr>
          <w:rFonts w:hint="eastAsia"/>
        </w:rPr>
        <w:t>i</w:t>
      </w:r>
      <w:proofErr w:type="spellEnd"/>
      <w:r>
        <w:rPr>
          <w:rFonts w:hint="eastAsia"/>
        </w:rPr>
        <w:t xml:space="preserve"> = 0,1) range from 3 to 8 </w:t>
      </w:r>
      <w:r>
        <w:rPr>
          <w:rFonts w:hint="eastAsia"/>
        </w:rPr>
        <w:t>。我们用长度为</w:t>
      </w:r>
      <w:r>
        <w:rPr>
          <w:rFonts w:hint="eastAsia"/>
        </w:rPr>
        <w:t>|M_0|</w:t>
      </w:r>
      <w:r>
        <w:rPr>
          <w:rFonts w:hint="eastAsia"/>
        </w:rPr>
        <w:t>的</w:t>
      </w:r>
      <w:r>
        <w:rPr>
          <w:rFonts w:hint="eastAsia"/>
        </w:rPr>
        <w:t>one-hot vector</w:t>
      </w:r>
      <w:r>
        <w:rPr>
          <w:rFonts w:hint="eastAsia"/>
        </w:rPr>
        <w:t>表示</w:t>
      </w:r>
      <w:r>
        <w:rPr>
          <w:rFonts w:hint="eastAsia"/>
        </w:rPr>
        <w:t>shape c_</w:t>
      </w:r>
      <w:r>
        <w:rPr>
          <w:rFonts w:hint="eastAsia"/>
        </w:rPr>
        <w:t>0</w:t>
      </w:r>
      <w:r>
        <w:rPr>
          <w:rFonts w:hint="eastAsia"/>
        </w:rPr>
        <w:t>，用长度为</w:t>
      </w:r>
      <w:r>
        <w:rPr>
          <w:rFonts w:hint="eastAsia"/>
        </w:rPr>
        <w:t>|M_1|</w:t>
      </w:r>
      <w:r>
        <w:rPr>
          <w:rFonts w:hint="eastAsia"/>
        </w:rPr>
        <w:t>的</w:t>
      </w:r>
      <w:r>
        <w:rPr>
          <w:rFonts w:hint="eastAsia"/>
        </w:rPr>
        <w:t>one-hot vector</w:t>
      </w:r>
      <w:r>
        <w:rPr>
          <w:rFonts w:hint="eastAsia"/>
        </w:rPr>
        <w:t>表示</w:t>
      </w:r>
      <w:r>
        <w:rPr>
          <w:rFonts w:hint="eastAsia"/>
        </w:rPr>
        <w:t>color c_1</w:t>
      </w:r>
      <w:r>
        <w:rPr>
          <w:rFonts w:hint="eastAsia"/>
        </w:rPr>
        <w:t>。这两个</w:t>
      </w:r>
      <w:r>
        <w:rPr>
          <w:rFonts w:hint="eastAsia"/>
        </w:rPr>
        <w:t>one-hot vector concatenate</w:t>
      </w:r>
      <w:r>
        <w:rPr>
          <w:rFonts w:hint="eastAsia"/>
        </w:rPr>
        <w:t>成一个长度为</w:t>
      </w:r>
      <w:r>
        <w:rPr>
          <w:rFonts w:hint="eastAsia"/>
        </w:rPr>
        <w:t>|M_0|+|M_1|</w:t>
      </w:r>
      <w:r>
        <w:rPr>
          <w:rFonts w:hint="eastAsia"/>
        </w:rPr>
        <w:t>的</w:t>
      </w:r>
      <w:r>
        <w:rPr>
          <w:rFonts w:hint="eastAsia"/>
        </w:rPr>
        <w:t>vector</w:t>
      </w:r>
      <w:r>
        <w:rPr>
          <w:rFonts w:hint="eastAsia"/>
        </w:rPr>
        <w:t>，</w:t>
      </w:r>
      <w:r>
        <w:rPr>
          <w:rFonts w:hint="eastAsia"/>
        </w:rPr>
        <w:t>t</w:t>
      </w:r>
      <w:r>
        <w:rPr>
          <w:rFonts w:hint="eastAsia"/>
        </w:rPr>
        <w:t>由该</w:t>
      </w:r>
      <w:r>
        <w:rPr>
          <w:rFonts w:hint="eastAsia"/>
        </w:rPr>
        <w:t>vector</w:t>
      </w:r>
      <w:r>
        <w:rPr>
          <w:rFonts w:hint="eastAsia"/>
        </w:rPr>
        <w:t>表示。</w:t>
      </w:r>
    </w:p>
    <w:p w14:paraId="60B32978" w14:textId="77777777" w:rsidR="00DD4F79" w:rsidRDefault="002B6E7B">
      <w:pPr>
        <w:ind w:firstLine="420"/>
      </w:pPr>
      <w:r>
        <w:rPr>
          <w:rFonts w:hint="eastAsia"/>
        </w:rPr>
        <w:lastRenderedPageBreak/>
        <w:t>s</w:t>
      </w:r>
      <w:r>
        <w:rPr>
          <w:rFonts w:hint="eastAsia"/>
        </w:rPr>
        <w:t>是固定长度的</w:t>
      </w:r>
      <w:r>
        <w:rPr>
          <w:rFonts w:hint="eastAsia"/>
        </w:rPr>
        <w:t>symbol sequence (s_0, s_1)</w:t>
      </w:r>
      <w:r>
        <w:rPr>
          <w:rFonts w:hint="eastAsia"/>
        </w:rPr>
        <w:t>。其中每个</w:t>
      </w:r>
      <w:r>
        <w:rPr>
          <w:rFonts w:hint="eastAsia"/>
        </w:rPr>
        <w:t xml:space="preserve">symbol </w:t>
      </w:r>
      <w:proofErr w:type="spellStart"/>
      <w:r>
        <w:rPr>
          <w:rFonts w:hint="eastAsia"/>
        </w:rPr>
        <w:t>s_i</w:t>
      </w:r>
      <w:proofErr w:type="spellEnd"/>
      <w:r>
        <w:rPr>
          <w:rFonts w:hint="eastAsia"/>
        </w:rPr>
        <w:t xml:space="preserve"> (</w:t>
      </w:r>
      <w:proofErr w:type="spellStart"/>
      <w:r>
        <w:rPr>
          <w:rFonts w:hint="eastAsia"/>
        </w:rPr>
        <w:t>i</w:t>
      </w:r>
      <w:proofErr w:type="spellEnd"/>
      <w:r>
        <w:rPr>
          <w:rFonts w:hint="eastAsia"/>
        </w:rPr>
        <w:t>=0,1)</w:t>
      </w:r>
      <w:r>
        <w:rPr>
          <w:rFonts w:hint="eastAsia"/>
        </w:rPr>
        <w:t>的取值都属于</w:t>
      </w:r>
      <w:r>
        <w:rPr>
          <w:rFonts w:hint="eastAsia"/>
        </w:rPr>
        <w:t>vocabulary set V</w:t>
      </w:r>
      <w:r>
        <w:rPr>
          <w:rFonts w:hint="eastAsia"/>
        </w:rPr>
        <w:t>。实验中，</w:t>
      </w:r>
      <w:r>
        <w:rPr>
          <w:rFonts w:hint="eastAsia"/>
        </w:rPr>
        <w:t>we let |V| range from 3 to 10</w:t>
      </w:r>
      <w:r>
        <w:rPr>
          <w:rFonts w:hint="eastAsia"/>
        </w:rPr>
        <w:t>，并且保证</w:t>
      </w:r>
      <w:commentRangeStart w:id="16"/>
      <w:r>
        <w:rPr>
          <w:rFonts w:hint="eastAsia"/>
        </w:rPr>
        <w:t>|V|^2 &gt;= |M_0|*|M_0|</w:t>
      </w:r>
      <w:commentRangeEnd w:id="16"/>
      <w:r w:rsidR="00877669">
        <w:rPr>
          <w:rStyle w:val="CommentReference"/>
        </w:rPr>
        <w:commentReference w:id="16"/>
      </w:r>
      <w:r>
        <w:rPr>
          <w:rFonts w:hint="eastAsia"/>
        </w:rPr>
        <w:t>，即保证</w:t>
      </w:r>
      <w:r>
        <w:rPr>
          <w:rFonts w:hint="eastAsia"/>
        </w:rPr>
        <w:t>symbol seq</w:t>
      </w:r>
      <w:r>
        <w:rPr>
          <w:rFonts w:hint="eastAsia"/>
        </w:rPr>
        <w:t>uence (s_0, s_1)</w:t>
      </w:r>
      <w:r>
        <w:rPr>
          <w:rFonts w:hint="eastAsia"/>
        </w:rPr>
        <w:t>足够分别描述所有情况的</w:t>
      </w:r>
      <w:r>
        <w:rPr>
          <w:rFonts w:hint="eastAsia"/>
        </w:rPr>
        <w:t>object t</w:t>
      </w:r>
      <w:r>
        <w:rPr>
          <w:rFonts w:hint="eastAsia"/>
        </w:rPr>
        <w:t>。我们用两个长度为</w:t>
      </w:r>
      <w:r>
        <w:rPr>
          <w:rFonts w:hint="eastAsia"/>
        </w:rPr>
        <w:t>|V|</w:t>
      </w:r>
      <w:r>
        <w:rPr>
          <w:rFonts w:hint="eastAsia"/>
        </w:rPr>
        <w:t>的</w:t>
      </w:r>
      <w:r>
        <w:rPr>
          <w:rFonts w:hint="eastAsia"/>
        </w:rPr>
        <w:t>one-hot vector</w:t>
      </w:r>
      <w:r>
        <w:rPr>
          <w:rFonts w:hint="eastAsia"/>
        </w:rPr>
        <w:t>分别表示</w:t>
      </w:r>
      <w:r>
        <w:rPr>
          <w:rFonts w:hint="eastAsia"/>
        </w:rPr>
        <w:t>s_0</w:t>
      </w:r>
      <w:r>
        <w:rPr>
          <w:rFonts w:hint="eastAsia"/>
        </w:rPr>
        <w:t>和</w:t>
      </w:r>
      <w:r>
        <w:rPr>
          <w:rFonts w:hint="eastAsia"/>
        </w:rPr>
        <w:t>s_1</w:t>
      </w:r>
      <w:r>
        <w:rPr>
          <w:rFonts w:hint="eastAsia"/>
        </w:rPr>
        <w:t>。这两个</w:t>
      </w:r>
      <w:r>
        <w:rPr>
          <w:rFonts w:hint="eastAsia"/>
        </w:rPr>
        <w:t>one-hot vector concatenate</w:t>
      </w:r>
      <w:r>
        <w:rPr>
          <w:rFonts w:hint="eastAsia"/>
        </w:rPr>
        <w:t>成一个长度为</w:t>
      </w:r>
      <w:r>
        <w:rPr>
          <w:rFonts w:hint="eastAsia"/>
        </w:rPr>
        <w:t>2 * |V|</w:t>
      </w:r>
      <w:r>
        <w:rPr>
          <w:rFonts w:hint="eastAsia"/>
        </w:rPr>
        <w:t>的</w:t>
      </w:r>
      <w:r>
        <w:rPr>
          <w:rFonts w:hint="eastAsia"/>
        </w:rPr>
        <w:t>vector</w:t>
      </w:r>
      <w:r>
        <w:rPr>
          <w:rFonts w:hint="eastAsia"/>
        </w:rPr>
        <w:t>，</w:t>
      </w:r>
      <w:r>
        <w:rPr>
          <w:rFonts w:hint="eastAsia"/>
        </w:rPr>
        <w:t>s</w:t>
      </w:r>
      <w:r>
        <w:rPr>
          <w:rFonts w:hint="eastAsia"/>
        </w:rPr>
        <w:t>由该</w:t>
      </w:r>
      <w:r>
        <w:rPr>
          <w:rFonts w:hint="eastAsia"/>
        </w:rPr>
        <w:t>vector</w:t>
      </w:r>
      <w:r>
        <w:rPr>
          <w:rFonts w:hint="eastAsia"/>
        </w:rPr>
        <w:t>表示。</w:t>
      </w:r>
    </w:p>
    <w:p w14:paraId="544ABEB4" w14:textId="77777777" w:rsidR="00DD4F79" w:rsidRDefault="002B6E7B">
      <w:pPr>
        <w:ind w:firstLine="420"/>
      </w:pPr>
      <w:r>
        <w:rPr>
          <w:rFonts w:hint="eastAsia"/>
        </w:rPr>
        <w:t xml:space="preserve">predict result </w:t>
      </w:r>
      <w:r>
        <w:rPr>
          <w:rFonts w:hint="eastAsia"/>
          <w:noProof/>
          <w:position w:val="-6"/>
        </w:rPr>
        <w:object w:dxaOrig="160" w:dyaOrig="320" w14:anchorId="579DE1F9">
          <v:shape id="_x0000_i1052" type="#_x0000_t75" alt="" style="width:8.15pt;height:15.85pt;mso-width-percent:0;mso-height-percent:0;mso-width-percent:0;mso-height-percent:0" o:ole="">
            <v:imagedata r:id="rId12" o:title=""/>
          </v:shape>
          <o:OLEObject Type="Embed" ProgID="Equation.KSEE3" ShapeID="_x0000_i1052" DrawAspect="Content" ObjectID="_1661062181" r:id="rId15"/>
        </w:object>
      </w:r>
      <w:r>
        <w:rPr>
          <w:rFonts w:hint="eastAsia"/>
        </w:rPr>
        <w:t>由一个长度为</w:t>
      </w:r>
      <w:r>
        <w:rPr>
          <w:rFonts w:hint="eastAsia"/>
        </w:rPr>
        <w:t>|M_0|*|M_1|</w:t>
      </w:r>
      <w:r>
        <w:rPr>
          <w:rFonts w:hint="eastAsia"/>
        </w:rPr>
        <w:t>的</w:t>
      </w:r>
      <w:r>
        <w:rPr>
          <w:rFonts w:hint="eastAsia"/>
        </w:rPr>
        <w:t>one-hot vector</w:t>
      </w:r>
      <w:r>
        <w:rPr>
          <w:rFonts w:hint="eastAsia"/>
        </w:rPr>
        <w:t>表示。该</w:t>
      </w:r>
      <w:r>
        <w:rPr>
          <w:rFonts w:hint="eastAsia"/>
        </w:rPr>
        <w:t>one-hot vector</w:t>
      </w:r>
      <w:r>
        <w:rPr>
          <w:rFonts w:hint="eastAsia"/>
        </w:rPr>
        <w:t>中的每个</w:t>
      </w:r>
      <w:r>
        <w:rPr>
          <w:rFonts w:hint="eastAsia"/>
        </w:rPr>
        <w:t>bit</w:t>
      </w:r>
      <w:r>
        <w:rPr>
          <w:rFonts w:hint="eastAsia"/>
        </w:rPr>
        <w:t>对应一个</w:t>
      </w:r>
      <w:r>
        <w:rPr>
          <w:rFonts w:hint="eastAsia"/>
        </w:rPr>
        <w:t>object</w:t>
      </w:r>
      <w:r>
        <w:rPr>
          <w:rFonts w:hint="eastAsia"/>
        </w:rPr>
        <w:t>，即一个</w:t>
      </w:r>
      <w:r>
        <w:rPr>
          <w:rFonts w:hint="eastAsia"/>
        </w:rPr>
        <w:t>shape</w:t>
      </w:r>
      <w:r>
        <w:rPr>
          <w:rFonts w:hint="eastAsia"/>
        </w:rPr>
        <w:t>和</w:t>
      </w:r>
      <w:r>
        <w:rPr>
          <w:rFonts w:hint="eastAsia"/>
        </w:rPr>
        <w:t>c</w:t>
      </w:r>
      <w:r>
        <w:rPr>
          <w:rFonts w:hint="eastAsia"/>
        </w:rPr>
        <w:t>olor</w:t>
      </w:r>
      <w:r>
        <w:rPr>
          <w:rFonts w:hint="eastAsia"/>
        </w:rPr>
        <w:t>的组合，记为</w:t>
      </w:r>
      <w:r>
        <w:rPr>
          <w:rFonts w:hint="eastAsia"/>
          <w:noProof/>
          <w:position w:val="-6"/>
        </w:rPr>
        <w:object w:dxaOrig="160" w:dyaOrig="320" w14:anchorId="7E716B05">
          <v:shape id="_x0000_i1051" type="#_x0000_t75" alt="" style="width:8.15pt;height:15.85pt;mso-width-percent:0;mso-height-percent:0;mso-width-percent:0;mso-height-percent:0" o:ole="">
            <v:imagedata r:id="rId12" o:title=""/>
          </v:shape>
          <o:OLEObject Type="Embed" ProgID="Equation.KSEE3" ShapeID="_x0000_i1051" DrawAspect="Content" ObjectID="_1661062182" r:id="rId16"/>
        </w:object>
      </w:r>
      <w:r>
        <w:rPr>
          <w:rFonts w:hint="eastAsia"/>
        </w:rPr>
        <w:t xml:space="preserve"> = (</w:t>
      </w:r>
      <w:r>
        <w:rPr>
          <w:rFonts w:hint="eastAsia"/>
          <w:noProof/>
          <w:position w:val="-12"/>
        </w:rPr>
        <w:object w:dxaOrig="260" w:dyaOrig="360" w14:anchorId="33056B03">
          <v:shape id="_x0000_i1050" type="#_x0000_t75" alt="" style="width:13.15pt;height:18.2pt;mso-width-percent:0;mso-height-percent:0;mso-width-percent:0;mso-height-percent:0" o:ole="">
            <v:imagedata r:id="rId17" o:title=""/>
          </v:shape>
          <o:OLEObject Type="Embed" ProgID="Equation.KSEE3" ShapeID="_x0000_i1050" DrawAspect="Content" ObjectID="_1661062183" r:id="rId18"/>
        </w:object>
      </w:r>
      <w:r>
        <w:rPr>
          <w:rFonts w:hint="eastAsia"/>
        </w:rPr>
        <w:t xml:space="preserve">, </w:t>
      </w:r>
      <w:r>
        <w:rPr>
          <w:rFonts w:hint="eastAsia"/>
          <w:noProof/>
          <w:position w:val="-10"/>
        </w:rPr>
        <w:object w:dxaOrig="220" w:dyaOrig="340" w14:anchorId="70FDFF84">
          <v:shape id="_x0000_i1049" type="#_x0000_t75" alt="" style="width:10.85pt;height:17.05pt;mso-width-percent:0;mso-height-percent:0;mso-width-percent:0;mso-height-percent:0" o:ole="">
            <v:imagedata r:id="rId19" o:title=""/>
          </v:shape>
          <o:OLEObject Type="Embed" ProgID="Equation.KSEE3" ShapeID="_x0000_i1049" DrawAspect="Content" ObjectID="_1661062184" r:id="rId20"/>
        </w:object>
      </w:r>
      <w:r>
        <w:rPr>
          <w:rFonts w:hint="eastAsia"/>
        </w:rPr>
        <w:t>)</w:t>
      </w:r>
      <w:r>
        <w:rPr>
          <w:rFonts w:hint="eastAsia"/>
        </w:rPr>
        <w:t>。具体地，</w:t>
      </w:r>
      <w:r>
        <w:rPr>
          <w:rFonts w:hint="eastAsia"/>
          <w:noProof/>
          <w:position w:val="-6"/>
        </w:rPr>
        <w:object w:dxaOrig="160" w:dyaOrig="320" w14:anchorId="29CB8FAE">
          <v:shape id="_x0000_i1048" type="#_x0000_t75" alt="" style="width:8.15pt;height:15.85pt;mso-width-percent:0;mso-height-percent:0;mso-width-percent:0;mso-height-percent:0" o:ole="">
            <v:imagedata r:id="rId12" o:title=""/>
          </v:shape>
          <o:OLEObject Type="Embed" ProgID="Equation.KSEE3" ShapeID="_x0000_i1048" DrawAspect="Content" ObjectID="_1661062185" r:id="rId21"/>
        </w:object>
      </w:r>
      <w:r>
        <w:rPr>
          <w:rFonts w:hint="eastAsia"/>
        </w:rPr>
        <w:t>[</w:t>
      </w:r>
      <w:proofErr w:type="spellStart"/>
      <w:r>
        <w:rPr>
          <w:rFonts w:hint="eastAsia"/>
        </w:rPr>
        <w:t>i</w:t>
      </w:r>
      <w:proofErr w:type="spellEnd"/>
      <w:r>
        <w:rPr>
          <w:rFonts w:hint="eastAsia"/>
        </w:rPr>
        <w:t xml:space="preserve"> * |M1| + j] = 1 correspond to </w:t>
      </w:r>
      <w:r>
        <w:rPr>
          <w:rFonts w:hint="eastAsia"/>
          <w:noProof/>
          <w:position w:val="-12"/>
        </w:rPr>
        <w:object w:dxaOrig="260" w:dyaOrig="360" w14:anchorId="77A11609">
          <v:shape id="_x0000_i1047" type="#_x0000_t75" alt="" style="width:13.15pt;height:18.2pt;mso-width-percent:0;mso-height-percent:0;mso-width-percent:0;mso-height-percent:0" o:ole="">
            <v:imagedata r:id="rId17" o:title=""/>
          </v:shape>
          <o:OLEObject Type="Embed" ProgID="Equation.KSEE3" ShapeID="_x0000_i1047" DrawAspect="Content" ObjectID="_1661062186" r:id="rId22"/>
        </w:object>
      </w:r>
      <w:r>
        <w:rPr>
          <w:rFonts w:hint="eastAsia"/>
        </w:rPr>
        <w:t>[</w:t>
      </w:r>
      <w:proofErr w:type="spellStart"/>
      <w:r>
        <w:rPr>
          <w:rFonts w:hint="eastAsia"/>
        </w:rPr>
        <w:t>i</w:t>
      </w:r>
      <w:proofErr w:type="spellEnd"/>
      <w:r>
        <w:rPr>
          <w:rFonts w:hint="eastAsia"/>
        </w:rPr>
        <w:t xml:space="preserve">] = 1 &amp; </w:t>
      </w:r>
      <w:r>
        <w:rPr>
          <w:rFonts w:hint="eastAsia"/>
          <w:noProof/>
          <w:position w:val="-10"/>
        </w:rPr>
        <w:object w:dxaOrig="220" w:dyaOrig="340" w14:anchorId="5F356ED8">
          <v:shape id="_x0000_i1046" type="#_x0000_t75" alt="" style="width:10.85pt;height:17.05pt;mso-width-percent:0;mso-height-percent:0;mso-width-percent:0;mso-height-percent:0" o:ole="">
            <v:imagedata r:id="rId19" o:title=""/>
          </v:shape>
          <o:OLEObject Type="Embed" ProgID="Equation.KSEE3" ShapeID="_x0000_i1046" DrawAspect="Content" ObjectID="_1661062187" r:id="rId23"/>
        </w:object>
      </w:r>
      <w:r>
        <w:rPr>
          <w:rFonts w:hint="eastAsia"/>
        </w:rPr>
        <w:t>[j] = 1 (</w:t>
      </w:r>
      <w:proofErr w:type="spellStart"/>
      <w:r>
        <w:rPr>
          <w:rFonts w:hint="eastAsia"/>
        </w:rPr>
        <w:t>i</w:t>
      </w:r>
      <w:proofErr w:type="spellEnd"/>
      <w:r>
        <w:rPr>
          <w:rFonts w:hint="eastAsia"/>
        </w:rPr>
        <w:t xml:space="preserve"> = 0, ..., |M0| - 1; j = </w:t>
      </w:r>
      <w:r>
        <w:rPr>
          <w:rFonts w:hint="eastAsia"/>
        </w:rPr>
        <w:t xml:space="preserve">0, ..., |M1| - </w:t>
      </w:r>
      <w:proofErr w:type="gramStart"/>
      <w:r>
        <w:rPr>
          <w:rFonts w:hint="eastAsia"/>
        </w:rPr>
        <w:t>1)</w:t>
      </w:r>
      <w:r>
        <w:rPr>
          <w:rFonts w:hint="eastAsia"/>
        </w:rPr>
        <w:t>。</w:t>
      </w:r>
      <w:proofErr w:type="gramEnd"/>
    </w:p>
    <w:p w14:paraId="76FC52FD" w14:textId="77777777" w:rsidR="00DD4F79" w:rsidRDefault="002B6E7B">
      <w:pPr>
        <w:ind w:firstLine="420"/>
      </w:pPr>
      <w:r>
        <w:rPr>
          <w:rFonts w:hint="eastAsia"/>
        </w:rPr>
        <w:t>我们定义的</w:t>
      </w:r>
      <w:r>
        <w:rPr>
          <w:rFonts w:hint="eastAsia"/>
          <w:noProof/>
          <w:position w:val="-6"/>
        </w:rPr>
        <w:object w:dxaOrig="160" w:dyaOrig="320" w14:anchorId="5EF4A37D">
          <v:shape id="_x0000_i1045" type="#_x0000_t75" alt="" style="width:8.15pt;height:15.85pt;mso-width-percent:0;mso-height-percent:0;mso-width-percent:0;mso-height-percent:0" o:ole="">
            <v:imagedata r:id="rId12" o:title=""/>
          </v:shape>
          <o:OLEObject Type="Embed" ProgID="Equation.KSEE3" ShapeID="_x0000_i1045" DrawAspect="Content" ObjectID="_1661062188" r:id="rId24"/>
        </w:object>
      </w:r>
      <w:r>
        <w:rPr>
          <w:rFonts w:hint="eastAsia"/>
        </w:rPr>
        <w:t xml:space="preserve"> = t</w:t>
      </w:r>
      <w:r>
        <w:rPr>
          <w:rFonts w:hint="eastAsia"/>
        </w:rPr>
        <w:t>是指</w:t>
      </w:r>
      <w:r>
        <w:rPr>
          <w:rFonts w:hint="eastAsia"/>
        </w:rPr>
        <w:t>t</w:t>
      </w:r>
      <w:r>
        <w:rPr>
          <w:rFonts w:hint="eastAsia"/>
        </w:rPr>
        <w:t>和</w:t>
      </w:r>
      <w:r>
        <w:rPr>
          <w:rFonts w:hint="eastAsia"/>
          <w:noProof/>
          <w:position w:val="-6"/>
        </w:rPr>
        <w:object w:dxaOrig="160" w:dyaOrig="320" w14:anchorId="02B7C6F4">
          <v:shape id="_x0000_i1044" type="#_x0000_t75" alt="" style="width:8.15pt;height:15.85pt;mso-width-percent:0;mso-height-percent:0;mso-width-percent:0;mso-height-percent:0" o:ole="">
            <v:imagedata r:id="rId12" o:title=""/>
          </v:shape>
          <o:OLEObject Type="Embed" ProgID="Equation.KSEE3" ShapeID="_x0000_i1044" DrawAspect="Content" ObjectID="_1661062189" r:id="rId25"/>
        </w:object>
      </w:r>
      <w:r>
        <w:rPr>
          <w:rFonts w:hint="eastAsia"/>
        </w:rPr>
        <w:t>分别对应的</w:t>
      </w:r>
      <w:r>
        <w:rPr>
          <w:rFonts w:hint="eastAsia"/>
        </w:rPr>
        <w:t>object</w:t>
      </w:r>
      <w:r>
        <w:rPr>
          <w:rFonts w:hint="eastAsia"/>
        </w:rPr>
        <w:t>相同，</w:t>
      </w:r>
      <w:r>
        <w:rPr>
          <w:rFonts w:hint="eastAsia"/>
        </w:rPr>
        <w:t>i.e.</w:t>
      </w:r>
      <w:r>
        <w:rPr>
          <w:rFonts w:hint="eastAsia"/>
        </w:rPr>
        <w:t>对应的</w:t>
      </w:r>
      <w:r>
        <w:rPr>
          <w:rFonts w:hint="eastAsia"/>
        </w:rPr>
        <w:t>(c0, c1) = (</w:t>
      </w:r>
      <w:r>
        <w:rPr>
          <w:rFonts w:hint="eastAsia"/>
          <w:noProof/>
          <w:position w:val="-12"/>
        </w:rPr>
        <w:object w:dxaOrig="260" w:dyaOrig="360" w14:anchorId="351CDA19">
          <v:shape id="_x0000_i1043" type="#_x0000_t75" alt="" style="width:13.15pt;height:18.2pt;mso-width-percent:0;mso-height-percent:0;mso-width-percent:0;mso-height-percent:0" o:ole="">
            <v:imagedata r:id="rId17" o:title=""/>
          </v:shape>
          <o:OLEObject Type="Embed" ProgID="Equation.KSEE3" ShapeID="_x0000_i1043" DrawAspect="Content" ObjectID="_1661062190" r:id="rId26"/>
        </w:object>
      </w:r>
      <w:r>
        <w:rPr>
          <w:rFonts w:hint="eastAsia"/>
        </w:rPr>
        <w:t xml:space="preserve">, </w:t>
      </w:r>
      <w:r>
        <w:rPr>
          <w:rFonts w:hint="eastAsia"/>
          <w:noProof/>
          <w:position w:val="-10"/>
        </w:rPr>
        <w:object w:dxaOrig="220" w:dyaOrig="340" w14:anchorId="4896EBAC">
          <v:shape id="_x0000_i1042" type="#_x0000_t75" alt="" style="width:10.85pt;height:17.05pt;mso-width-percent:0;mso-height-percent:0;mso-width-percent:0;mso-height-percent:0" o:ole="">
            <v:imagedata r:id="rId19" o:title=""/>
          </v:shape>
          <o:OLEObject Type="Embed" ProgID="Equation.KSEE3" ShapeID="_x0000_i1042" DrawAspect="Content" ObjectID="_1661062191" r:id="rId27"/>
        </w:object>
      </w:r>
      <w:r>
        <w:rPr>
          <w:rFonts w:hint="eastAsia"/>
        </w:rPr>
        <w:t>)</w:t>
      </w:r>
      <w:r>
        <w:rPr>
          <w:rFonts w:hint="eastAsia"/>
        </w:rPr>
        <w:t>。</w:t>
      </w:r>
    </w:p>
    <w:p w14:paraId="74436BCA" w14:textId="77777777" w:rsidR="00DD4F79" w:rsidRDefault="00DD4F79">
      <w:pPr>
        <w:ind w:firstLine="420"/>
      </w:pPr>
    </w:p>
    <w:p w14:paraId="598B0EC8" w14:textId="77777777" w:rsidR="00DD4F79" w:rsidRDefault="002B6E7B">
      <w:pPr>
        <w:rPr>
          <w:i/>
          <w:iCs/>
          <w:u w:val="single"/>
        </w:rPr>
      </w:pPr>
      <w:r>
        <w:rPr>
          <w:rFonts w:hint="eastAsia"/>
          <w:i/>
          <w:iCs/>
          <w:u w:val="single"/>
        </w:rPr>
        <w:t>#subsection2: Agent architecture</w:t>
      </w:r>
    </w:p>
    <w:p w14:paraId="46C2E5CC" w14:textId="77777777" w:rsidR="00DD4F79" w:rsidRDefault="002B6E7B">
      <w:pPr>
        <w:ind w:firstLine="420"/>
      </w:pPr>
      <w:r>
        <w:rPr>
          <w:rFonts w:hint="eastAsia"/>
        </w:rPr>
        <w:t>Agents</w:t>
      </w:r>
      <w:r>
        <w:rPr>
          <w:rFonts w:hint="eastAsia"/>
        </w:rPr>
        <w:t>以各自强化学习的策略进行上述</w:t>
      </w:r>
      <w:r>
        <w:rPr>
          <w:rFonts w:hint="eastAsia"/>
        </w:rPr>
        <w:t>referential game</w:t>
      </w:r>
      <w:r>
        <w:rPr>
          <w:rFonts w:hint="eastAsia"/>
        </w:rPr>
        <w:t>。将</w:t>
      </w:r>
      <w:r>
        <w:rPr>
          <w:rFonts w:hint="eastAsia"/>
        </w:rPr>
        <w:t>speaker agent S</w:t>
      </w:r>
      <w:r>
        <w:rPr>
          <w:rFonts w:hint="eastAsia"/>
        </w:rPr>
        <w:t>和</w:t>
      </w:r>
      <w:r>
        <w:rPr>
          <w:rFonts w:hint="eastAsia"/>
        </w:rPr>
        <w:t>listener agent L</w:t>
      </w:r>
      <w:r>
        <w:rPr>
          <w:rFonts w:hint="eastAsia"/>
        </w:rPr>
        <w:t>的</w:t>
      </w:r>
      <w:r>
        <w:rPr>
          <w:rFonts w:hint="eastAsia"/>
        </w:rPr>
        <w:t>policy</w:t>
      </w:r>
      <w:r>
        <w:rPr>
          <w:rFonts w:hint="eastAsia"/>
        </w:rPr>
        <w:t>分别记为</w:t>
      </w:r>
      <w:proofErr w:type="spellStart"/>
      <w:r>
        <w:rPr>
          <w:rFonts w:hint="eastAsia"/>
        </w:rPr>
        <w:t>pi_S</w:t>
      </w:r>
      <w:proofErr w:type="spellEnd"/>
      <w:r>
        <w:rPr>
          <w:rFonts w:hint="eastAsia"/>
        </w:rPr>
        <w:t>和</w:t>
      </w:r>
      <w:proofErr w:type="spellStart"/>
      <w:r>
        <w:rPr>
          <w:rFonts w:hint="eastAsia"/>
        </w:rPr>
        <w:t>pi_L</w:t>
      </w:r>
      <w:proofErr w:type="spellEnd"/>
      <w:r>
        <w:rPr>
          <w:rFonts w:hint="eastAsia"/>
        </w:rPr>
        <w:t>。</w:t>
      </w:r>
      <w:proofErr w:type="spellStart"/>
      <w:r>
        <w:rPr>
          <w:rFonts w:hint="eastAsia"/>
        </w:rPr>
        <w:t>pi_S</w:t>
      </w:r>
      <w:proofErr w:type="spellEnd"/>
      <w:r>
        <w:rPr>
          <w:rFonts w:hint="eastAsia"/>
        </w:rPr>
        <w:t>表示给定输入</w:t>
      </w:r>
      <w:r>
        <w:rPr>
          <w:rFonts w:hint="eastAsia"/>
        </w:rPr>
        <w:t>object t</w:t>
      </w:r>
      <w:r>
        <w:rPr>
          <w:rFonts w:hint="eastAsia"/>
        </w:rPr>
        <w:t>，</w:t>
      </w:r>
      <w:r>
        <w:rPr>
          <w:rFonts w:hint="eastAsia"/>
        </w:rPr>
        <w:t>speaker</w:t>
      </w:r>
      <w:r>
        <w:rPr>
          <w:rFonts w:hint="eastAsia"/>
        </w:rPr>
        <w:t>输出</w:t>
      </w:r>
      <w:r>
        <w:rPr>
          <w:rFonts w:hint="eastAsia"/>
        </w:rPr>
        <w:t>symbol s_0</w:t>
      </w:r>
      <w:r>
        <w:rPr>
          <w:rFonts w:hint="eastAsia"/>
        </w:rPr>
        <w:t>和</w:t>
      </w:r>
      <w:r>
        <w:rPr>
          <w:rFonts w:hint="eastAsia"/>
        </w:rPr>
        <w:t>s_1</w:t>
      </w:r>
      <w:r>
        <w:rPr>
          <w:rFonts w:hint="eastAsia"/>
        </w:rPr>
        <w:t>的条件概率</w:t>
      </w:r>
      <w:r>
        <w:rPr>
          <w:rFonts w:hint="eastAsia"/>
        </w:rPr>
        <w:t>P(s_0|t)</w:t>
      </w:r>
      <w:r>
        <w:rPr>
          <w:rFonts w:hint="eastAsia"/>
        </w:rPr>
        <w:t>和</w:t>
      </w:r>
      <w:r>
        <w:rPr>
          <w:rFonts w:hint="eastAsia"/>
        </w:rPr>
        <w:t>P(s_1|t)</w:t>
      </w:r>
      <w:r>
        <w:rPr>
          <w:rFonts w:hint="eastAsia"/>
        </w:rPr>
        <w:t>。</w:t>
      </w:r>
      <w:r>
        <w:rPr>
          <w:rFonts w:hint="eastAsia"/>
        </w:rPr>
        <w:t>speaker S</w:t>
      </w:r>
      <w:r>
        <w:rPr>
          <w:rFonts w:hint="eastAsia"/>
        </w:rPr>
        <w:t>分别根据概率分布</w:t>
      </w:r>
      <w:r>
        <w:rPr>
          <w:rFonts w:hint="eastAsia"/>
        </w:rPr>
        <w:t>P(s_0| t)</w:t>
      </w:r>
      <w:r>
        <w:rPr>
          <w:rFonts w:hint="eastAsia"/>
        </w:rPr>
        <w:t>和</w:t>
      </w:r>
      <w:r>
        <w:rPr>
          <w:rFonts w:hint="eastAsia"/>
        </w:rPr>
        <w:t>P(s_1|t)</w:t>
      </w:r>
      <w:r>
        <w:rPr>
          <w:rFonts w:hint="eastAsia"/>
        </w:rPr>
        <w:t>随机采样输出</w:t>
      </w:r>
      <w:r>
        <w:rPr>
          <w:rFonts w:hint="eastAsia"/>
        </w:rPr>
        <w:t>s_0</w:t>
      </w:r>
      <w:r>
        <w:rPr>
          <w:rFonts w:hint="eastAsia"/>
        </w:rPr>
        <w:t>和</w:t>
      </w:r>
      <w:r>
        <w:rPr>
          <w:rFonts w:hint="eastAsia"/>
        </w:rPr>
        <w:t>s_1</w:t>
      </w:r>
      <w:r>
        <w:rPr>
          <w:rFonts w:hint="eastAsia"/>
        </w:rPr>
        <w:t>。</w:t>
      </w:r>
      <w:proofErr w:type="spellStart"/>
      <w:r>
        <w:rPr>
          <w:rFonts w:hint="eastAsia"/>
        </w:rPr>
        <w:t>pi_L</w:t>
      </w:r>
      <w:proofErr w:type="spellEnd"/>
      <w:r>
        <w:rPr>
          <w:rFonts w:hint="eastAsia"/>
        </w:rPr>
        <w:t>表示给定输入</w:t>
      </w:r>
      <w:r>
        <w:rPr>
          <w:rFonts w:hint="eastAsia"/>
        </w:rPr>
        <w:t>symbol sequence s = (s_0, s_1)</w:t>
      </w:r>
      <w:r>
        <w:rPr>
          <w:rFonts w:hint="eastAsia"/>
        </w:rPr>
        <w:t>，</w:t>
      </w:r>
      <w:r>
        <w:rPr>
          <w:rFonts w:hint="eastAsia"/>
        </w:rPr>
        <w:t>listener</w:t>
      </w:r>
      <w:r>
        <w:rPr>
          <w:rFonts w:hint="eastAsia"/>
        </w:rPr>
        <w:t>输出</w:t>
      </w:r>
      <w:r>
        <w:rPr>
          <w:rFonts w:hint="eastAsia"/>
        </w:rPr>
        <w:t xml:space="preserve">predict result </w:t>
      </w:r>
      <w:r>
        <w:rPr>
          <w:rFonts w:hint="eastAsia"/>
          <w:noProof/>
          <w:position w:val="-6"/>
        </w:rPr>
        <w:object w:dxaOrig="160" w:dyaOrig="320" w14:anchorId="20D2E717">
          <v:shape id="_x0000_i1041" type="#_x0000_t75" alt="" style="width:8.15pt;height:15.85pt;mso-width-percent:0;mso-height-percent:0;mso-width-percent:0;mso-height-percent:0" o:ole="">
            <v:imagedata r:id="rId12" o:title=""/>
          </v:shape>
          <o:OLEObject Type="Embed" ProgID="Equation.KSEE3" ShapeID="_x0000_i1041" DrawAspect="Content" ObjectID="_1661062192" r:id="rId28"/>
        </w:object>
      </w:r>
      <w:r>
        <w:rPr>
          <w:rFonts w:hint="eastAsia"/>
        </w:rPr>
        <w:t>的条件概率</w:t>
      </w:r>
      <w:r>
        <w:rPr>
          <w:rFonts w:hint="eastAsia"/>
        </w:rPr>
        <w:t>P(</w:t>
      </w:r>
      <w:r>
        <w:rPr>
          <w:rFonts w:hint="eastAsia"/>
          <w:noProof/>
          <w:position w:val="-6"/>
        </w:rPr>
        <w:object w:dxaOrig="160" w:dyaOrig="320" w14:anchorId="505A9B79">
          <v:shape id="_x0000_i1040" type="#_x0000_t75" alt="" style="width:8.15pt;height:15.85pt;mso-width-percent:0;mso-height-percent:0;mso-width-percent:0;mso-height-percent:0" o:ole="">
            <v:imagedata r:id="rId12" o:title=""/>
          </v:shape>
          <o:OLEObject Type="Embed" ProgID="Equation.KSEE3" ShapeID="_x0000_i1040" DrawAspect="Content" ObjectID="_1661062193" r:id="rId29"/>
        </w:object>
      </w:r>
      <w:r>
        <w:rPr>
          <w:rFonts w:hint="eastAsia"/>
        </w:rPr>
        <w:t xml:space="preserve"> | s_0, s_1)</w:t>
      </w:r>
      <w:r>
        <w:rPr>
          <w:rFonts w:hint="eastAsia"/>
        </w:rPr>
        <w:t>。</w:t>
      </w:r>
      <w:r>
        <w:rPr>
          <w:rFonts w:hint="eastAsia"/>
        </w:rPr>
        <w:t>listener L</w:t>
      </w:r>
      <w:r>
        <w:rPr>
          <w:rFonts w:hint="eastAsia"/>
        </w:rPr>
        <w:t>根据概率分布</w:t>
      </w:r>
      <w:r>
        <w:rPr>
          <w:rFonts w:hint="eastAsia"/>
        </w:rPr>
        <w:t>P(</w:t>
      </w:r>
      <w:r>
        <w:rPr>
          <w:rFonts w:hint="eastAsia"/>
          <w:noProof/>
          <w:position w:val="-6"/>
        </w:rPr>
        <w:object w:dxaOrig="160" w:dyaOrig="320" w14:anchorId="1500B914">
          <v:shape id="_x0000_i1039" type="#_x0000_t75" alt="" style="width:8.15pt;height:15.85pt;mso-width-percent:0;mso-height-percent:0;mso-width-percent:0;mso-height-percent:0" o:ole="">
            <v:imagedata r:id="rId12" o:title=""/>
          </v:shape>
          <o:OLEObject Type="Embed" ProgID="Equation.KSEE3" ShapeID="_x0000_i1039" DrawAspect="Content" ObjectID="_1661062194" r:id="rId30"/>
        </w:object>
      </w:r>
      <w:r>
        <w:rPr>
          <w:rFonts w:hint="eastAsia"/>
        </w:rPr>
        <w:t xml:space="preserve"> | s_0, s_1)</w:t>
      </w:r>
      <w:r>
        <w:rPr>
          <w:rFonts w:hint="eastAsia"/>
        </w:rPr>
        <w:t>随机采样输出</w:t>
      </w:r>
      <w:r>
        <w:rPr>
          <w:rFonts w:hint="eastAsia"/>
          <w:noProof/>
          <w:position w:val="-6"/>
        </w:rPr>
        <w:object w:dxaOrig="160" w:dyaOrig="320" w14:anchorId="7EE05425">
          <v:shape id="_x0000_i1038" type="#_x0000_t75" alt="" style="width:8.15pt;height:15.85pt;mso-width-percent:0;mso-height-percent:0;mso-width-percent:0;mso-height-percent:0" o:ole="">
            <v:imagedata r:id="rId12" o:title=""/>
          </v:shape>
          <o:OLEObject Type="Embed" ProgID="Equation.KSEE3" ShapeID="_x0000_i1038" DrawAspect="Content" ObjectID="_1661062195" r:id="rId31"/>
        </w:object>
      </w:r>
      <w:r>
        <w:rPr>
          <w:rFonts w:hint="eastAsia"/>
        </w:rPr>
        <w:t>。</w:t>
      </w:r>
      <w:r>
        <w:rPr>
          <w:rFonts w:hint="eastAsia"/>
        </w:rPr>
        <w:t>Agents</w:t>
      </w:r>
      <w:r>
        <w:rPr>
          <w:rFonts w:hint="eastAsia"/>
        </w:rPr>
        <w:t>分别用一个神经网络连接各自的</w:t>
      </w:r>
      <w:r>
        <w:rPr>
          <w:rFonts w:hint="eastAsia"/>
        </w:rPr>
        <w:t>policy</w:t>
      </w:r>
      <w:r>
        <w:rPr>
          <w:rFonts w:hint="eastAsia"/>
        </w:rPr>
        <w:t>的输入和输出。模型的</w:t>
      </w:r>
      <w:r>
        <w:rPr>
          <w:rFonts w:hint="eastAsia"/>
        </w:rPr>
        <w:t>architecture</w:t>
      </w:r>
      <w:r>
        <w:rPr>
          <w:rFonts w:hint="eastAsia"/>
        </w:rPr>
        <w:t>如</w:t>
      </w:r>
      <w:r>
        <w:rPr>
          <w:rFonts w:hint="eastAsia"/>
        </w:rPr>
        <w:t>figure1</w:t>
      </w:r>
      <w:r>
        <w:rPr>
          <w:rFonts w:hint="eastAsia"/>
        </w:rPr>
        <w:t>所示。</w:t>
      </w:r>
    </w:p>
    <w:p w14:paraId="1A4AF773" w14:textId="77777777" w:rsidR="00DD4F79" w:rsidRDefault="00DD4F79">
      <w:pPr>
        <w:ind w:firstLine="420"/>
      </w:pPr>
    </w:p>
    <w:p w14:paraId="4903B03F" w14:textId="77777777" w:rsidR="00DD4F79" w:rsidRDefault="00DD4F79">
      <w:pPr>
        <w:ind w:firstLine="420"/>
      </w:pPr>
    </w:p>
    <w:p w14:paraId="2D8D46F1" w14:textId="77777777" w:rsidR="00DD4F79" w:rsidRDefault="00DD4F79">
      <w:pPr>
        <w:ind w:firstLine="420"/>
      </w:pPr>
    </w:p>
    <w:p w14:paraId="1FE74E2A" w14:textId="77777777" w:rsidR="00DD4F79" w:rsidRDefault="00DD4F79">
      <w:pPr>
        <w:ind w:firstLine="420"/>
      </w:pPr>
    </w:p>
    <w:p w14:paraId="07AE6718" w14:textId="77777777" w:rsidR="00DD4F79" w:rsidRDefault="00DD4F79">
      <w:pPr>
        <w:ind w:firstLine="420"/>
      </w:pPr>
    </w:p>
    <w:p w14:paraId="48B5C249" w14:textId="77777777" w:rsidR="00DD4F79" w:rsidRDefault="00DD4F79">
      <w:pPr>
        <w:ind w:firstLine="420"/>
      </w:pPr>
    </w:p>
    <w:p w14:paraId="7FEB37B1" w14:textId="77777777" w:rsidR="00DD4F79" w:rsidRDefault="00DD4F79">
      <w:pPr>
        <w:ind w:firstLine="420"/>
      </w:pPr>
    </w:p>
    <w:p w14:paraId="7DC484F2" w14:textId="77777777" w:rsidR="00DD4F79" w:rsidRDefault="00DD4F79">
      <w:pPr>
        <w:ind w:firstLine="420"/>
      </w:pPr>
    </w:p>
    <w:p w14:paraId="772D3DA8" w14:textId="77777777" w:rsidR="00DD4F79" w:rsidRDefault="00DD4F79">
      <w:pPr>
        <w:ind w:firstLine="420"/>
      </w:pPr>
    </w:p>
    <w:p w14:paraId="1DA35F14" w14:textId="77777777" w:rsidR="00DD4F79" w:rsidRDefault="00DD4F79">
      <w:pPr>
        <w:ind w:firstLine="420"/>
      </w:pPr>
    </w:p>
    <w:p w14:paraId="1F833E49" w14:textId="77777777" w:rsidR="00DD4F79" w:rsidRDefault="002B6E7B">
      <w:pPr>
        <w:ind w:firstLine="420"/>
      </w:pPr>
      <w:r>
        <w:rPr>
          <w:rFonts w:hint="eastAsia"/>
        </w:rPr>
        <w:t xml:space="preserve">Figure1. </w:t>
      </w:r>
      <w:r>
        <w:rPr>
          <w:rFonts w:hint="eastAsia"/>
        </w:rPr>
        <w:t>模型的</w:t>
      </w:r>
      <w:r>
        <w:rPr>
          <w:rFonts w:hint="eastAsia"/>
        </w:rPr>
        <w:t>architecture</w:t>
      </w:r>
      <w:r>
        <w:rPr>
          <w:rFonts w:hint="eastAsia"/>
        </w:rPr>
        <w:t>示意图。</w:t>
      </w:r>
    </w:p>
    <w:p w14:paraId="08F93CF5" w14:textId="77777777" w:rsidR="00DD4F79" w:rsidRDefault="002B6E7B">
      <w:pPr>
        <w:ind w:firstLine="420"/>
      </w:pPr>
      <w:r>
        <w:rPr>
          <w:rFonts w:hint="eastAsia"/>
        </w:rPr>
        <w:t>对于</w:t>
      </w:r>
      <w:r>
        <w:rPr>
          <w:rFonts w:hint="eastAsia"/>
        </w:rPr>
        <w:t>speaker</w:t>
      </w:r>
      <w:r>
        <w:rPr>
          <w:rFonts w:hint="eastAsia"/>
        </w:rPr>
        <w:t>的神经网络模型，输入</w:t>
      </w:r>
      <w:r>
        <w:rPr>
          <w:rFonts w:hint="eastAsia"/>
        </w:rPr>
        <w:t>t</w:t>
      </w:r>
      <w:r>
        <w:rPr>
          <w:rFonts w:hint="eastAsia"/>
        </w:rPr>
        <w:t>经过一个全连接层并激活得到</w:t>
      </w:r>
      <w:r>
        <w:rPr>
          <w:rFonts w:hint="eastAsia"/>
        </w:rPr>
        <w:t xml:space="preserve">hidden layer </w:t>
      </w:r>
      <w:proofErr w:type="spellStart"/>
      <w:r>
        <w:rPr>
          <w:rFonts w:hint="eastAsia"/>
        </w:rPr>
        <w:t>h^S</w:t>
      </w:r>
      <w:proofErr w:type="spellEnd"/>
      <w:r>
        <w:rPr>
          <w:rFonts w:hint="eastAsia"/>
        </w:rPr>
        <w:t>，</w:t>
      </w:r>
      <w:proofErr w:type="spellStart"/>
      <w:r>
        <w:rPr>
          <w:rFonts w:hint="eastAsia"/>
        </w:rPr>
        <w:t>h^S</w:t>
      </w:r>
      <w:proofErr w:type="spellEnd"/>
      <w:r>
        <w:rPr>
          <w:rFonts w:hint="eastAsia"/>
        </w:rPr>
        <w:t>的神经元节点数为</w:t>
      </w:r>
      <w:proofErr w:type="spellStart"/>
      <w:r>
        <w:rPr>
          <w:rFonts w:hint="eastAsia"/>
        </w:rPr>
        <w:t>h_size</w:t>
      </w:r>
      <w:proofErr w:type="spellEnd"/>
      <w:r>
        <w:rPr>
          <w:rFonts w:hint="eastAsia"/>
        </w:rPr>
        <w:t xml:space="preserve"> * 2</w:t>
      </w:r>
      <w:r>
        <w:rPr>
          <w:rFonts w:hint="eastAsia"/>
        </w:rPr>
        <w:t>。</w:t>
      </w:r>
      <w:r>
        <w:rPr>
          <w:rFonts w:hint="eastAsia"/>
        </w:rPr>
        <w:t xml:space="preserve">Splitting </w:t>
      </w:r>
      <w:proofErr w:type="spellStart"/>
      <w:r>
        <w:rPr>
          <w:rFonts w:hint="eastAsia"/>
        </w:rPr>
        <w:t>h^S</w:t>
      </w:r>
      <w:proofErr w:type="spellEnd"/>
      <w:r>
        <w:rPr>
          <w:rFonts w:hint="eastAsia"/>
        </w:rPr>
        <w:t xml:space="preserve"> equally</w:t>
      </w:r>
      <w:r>
        <w:rPr>
          <w:rFonts w:hint="eastAsia"/>
        </w:rPr>
        <w:t>得到两个长度为</w:t>
      </w:r>
      <w:proofErr w:type="spellStart"/>
      <w:r>
        <w:rPr>
          <w:rFonts w:hint="eastAsia"/>
        </w:rPr>
        <w:t>h_size</w:t>
      </w:r>
      <w:proofErr w:type="spellEnd"/>
      <w:r>
        <w:rPr>
          <w:rFonts w:hint="eastAsia"/>
        </w:rPr>
        <w:t>的</w:t>
      </w:r>
      <w:r>
        <w:rPr>
          <w:rFonts w:hint="eastAsia"/>
        </w:rPr>
        <w:t>neural vectors h^S_0</w:t>
      </w:r>
      <w:r>
        <w:rPr>
          <w:rFonts w:hint="eastAsia"/>
        </w:rPr>
        <w:t>和</w:t>
      </w:r>
      <w:r>
        <w:rPr>
          <w:rFonts w:hint="eastAsia"/>
        </w:rPr>
        <w:t>h^S_1</w:t>
      </w:r>
      <w:r>
        <w:rPr>
          <w:rFonts w:hint="eastAsia"/>
        </w:rPr>
        <w:t>。</w:t>
      </w:r>
      <w:proofErr w:type="spellStart"/>
      <w:r>
        <w:rPr>
          <w:rFonts w:hint="eastAsia"/>
        </w:rPr>
        <w:t>h^S_i</w:t>
      </w:r>
      <w:proofErr w:type="spellEnd"/>
      <w:r>
        <w:rPr>
          <w:rFonts w:hint="eastAsia"/>
        </w:rPr>
        <w:t xml:space="preserve"> (</w:t>
      </w:r>
      <w:proofErr w:type="spellStart"/>
      <w:r>
        <w:rPr>
          <w:rFonts w:hint="eastAsia"/>
        </w:rPr>
        <w:t>i</w:t>
      </w:r>
      <w:proofErr w:type="spellEnd"/>
      <w:r>
        <w:rPr>
          <w:rFonts w:hint="eastAsia"/>
        </w:rPr>
        <w:t>=0,1)</w:t>
      </w:r>
      <w:r>
        <w:rPr>
          <w:rFonts w:hint="eastAsia"/>
        </w:rPr>
        <w:t>各自依次经过一个全连接层和一个</w:t>
      </w:r>
      <w:proofErr w:type="spellStart"/>
      <w:r>
        <w:rPr>
          <w:rFonts w:hint="eastAsia"/>
        </w:rPr>
        <w:t>softmax</w:t>
      </w:r>
      <w:proofErr w:type="spellEnd"/>
      <w:r>
        <w:rPr>
          <w:rFonts w:hint="eastAsia"/>
        </w:rPr>
        <w:t>得到</w:t>
      </w:r>
      <w:r>
        <w:rPr>
          <w:rFonts w:hint="eastAsia"/>
        </w:rPr>
        <w:t xml:space="preserve">output layer </w:t>
      </w:r>
      <w:proofErr w:type="spellStart"/>
      <w:r>
        <w:rPr>
          <w:rFonts w:hint="eastAsia"/>
        </w:rPr>
        <w:t>o^S_i</w:t>
      </w:r>
      <w:proofErr w:type="spellEnd"/>
      <w:r>
        <w:rPr>
          <w:rFonts w:hint="eastAsia"/>
        </w:rPr>
        <w:t>。</w:t>
      </w:r>
      <w:proofErr w:type="spellStart"/>
      <w:r>
        <w:rPr>
          <w:rFonts w:hint="eastAsia"/>
        </w:rPr>
        <w:t>o^S_i</w:t>
      </w:r>
      <w:proofErr w:type="spellEnd"/>
      <w:r>
        <w:rPr>
          <w:rFonts w:hint="eastAsia"/>
        </w:rPr>
        <w:t xml:space="preserve"> (</w:t>
      </w:r>
      <w:proofErr w:type="spellStart"/>
      <w:r>
        <w:rPr>
          <w:rFonts w:hint="eastAsia"/>
        </w:rPr>
        <w:t>i</w:t>
      </w:r>
      <w:proofErr w:type="spellEnd"/>
      <w:r>
        <w:rPr>
          <w:rFonts w:hint="eastAsia"/>
        </w:rPr>
        <w:t>=0,1)</w:t>
      </w:r>
      <w:r>
        <w:rPr>
          <w:rFonts w:hint="eastAsia"/>
        </w:rPr>
        <w:t>是一个长度为</w:t>
      </w:r>
      <w:r>
        <w:rPr>
          <w:rFonts w:hint="eastAsia"/>
        </w:rPr>
        <w:t>|V|</w:t>
      </w:r>
      <w:r>
        <w:rPr>
          <w:rFonts w:hint="eastAsia"/>
        </w:rPr>
        <w:t>的</w:t>
      </w:r>
      <w:r>
        <w:rPr>
          <w:rFonts w:hint="eastAsia"/>
        </w:rPr>
        <w:t>vector</w:t>
      </w:r>
      <w:r>
        <w:rPr>
          <w:rFonts w:hint="eastAsia"/>
        </w:rPr>
        <w:t>，其每个分量表示</w:t>
      </w:r>
      <w:r>
        <w:rPr>
          <w:rFonts w:hint="eastAsia"/>
        </w:rPr>
        <w:t>，给定输入</w:t>
      </w:r>
      <w:r>
        <w:rPr>
          <w:rFonts w:hint="eastAsia"/>
        </w:rPr>
        <w:t>t</w:t>
      </w:r>
      <w:r>
        <w:rPr>
          <w:rFonts w:hint="eastAsia"/>
        </w:rPr>
        <w:t>时，</w:t>
      </w:r>
      <w:proofErr w:type="spellStart"/>
      <w:r>
        <w:rPr>
          <w:rFonts w:hint="eastAsia"/>
        </w:rPr>
        <w:t>s_i</w:t>
      </w:r>
      <w:proofErr w:type="spellEnd"/>
      <w:r>
        <w:rPr>
          <w:rFonts w:hint="eastAsia"/>
        </w:rPr>
        <w:t>的每个取值的概率，即</w:t>
      </w:r>
      <w:r>
        <w:rPr>
          <w:rFonts w:hint="eastAsia"/>
        </w:rPr>
        <w:t>P(</w:t>
      </w:r>
      <w:proofErr w:type="spellStart"/>
      <w:r>
        <w:rPr>
          <w:rFonts w:hint="eastAsia"/>
        </w:rPr>
        <w:t>si</w:t>
      </w:r>
      <w:proofErr w:type="spellEnd"/>
      <w:r>
        <w:rPr>
          <w:rFonts w:hint="eastAsia"/>
        </w:rPr>
        <w:t>| t)</w:t>
      </w:r>
      <w:r>
        <w:rPr>
          <w:rFonts w:hint="eastAsia"/>
        </w:rPr>
        <w:t>。</w:t>
      </w:r>
    </w:p>
    <w:p w14:paraId="5CA42C96" w14:textId="77777777" w:rsidR="00DD4F79" w:rsidRDefault="002B6E7B">
      <w:pPr>
        <w:ind w:firstLine="420"/>
      </w:pPr>
      <w:r>
        <w:rPr>
          <w:rFonts w:hint="eastAsia"/>
        </w:rPr>
        <w:t>对于</w:t>
      </w:r>
      <w:r>
        <w:rPr>
          <w:rFonts w:hint="eastAsia"/>
        </w:rPr>
        <w:t>listener</w:t>
      </w:r>
      <w:r>
        <w:rPr>
          <w:rFonts w:hint="eastAsia"/>
        </w:rPr>
        <w:t>的神经网络模型，输入的</w:t>
      </w:r>
      <w:r>
        <w:rPr>
          <w:rFonts w:hint="eastAsia"/>
        </w:rPr>
        <w:t>symbol sequence s = (s_0, s_1)</w:t>
      </w:r>
      <w:r>
        <w:rPr>
          <w:rFonts w:hint="eastAsia"/>
        </w:rPr>
        <w:t>中，</w:t>
      </w:r>
      <w:proofErr w:type="spellStart"/>
      <w:r>
        <w:rPr>
          <w:rFonts w:hint="eastAsia"/>
        </w:rPr>
        <w:t>s_i</w:t>
      </w:r>
      <w:proofErr w:type="spellEnd"/>
      <w:r>
        <w:rPr>
          <w:rFonts w:hint="eastAsia"/>
        </w:rPr>
        <w:t xml:space="preserve"> (</w:t>
      </w:r>
      <w:proofErr w:type="spellStart"/>
      <w:r>
        <w:rPr>
          <w:rFonts w:hint="eastAsia"/>
        </w:rPr>
        <w:t>i</w:t>
      </w:r>
      <w:proofErr w:type="spellEnd"/>
      <w:r>
        <w:rPr>
          <w:rFonts w:hint="eastAsia"/>
        </w:rPr>
        <w:t>=0,1)</w:t>
      </w:r>
      <w:r>
        <w:rPr>
          <w:rFonts w:hint="eastAsia"/>
        </w:rPr>
        <w:t>各自经过一个全连接层并激活得到</w:t>
      </w:r>
      <w:r>
        <w:rPr>
          <w:rFonts w:hint="eastAsia"/>
        </w:rPr>
        <w:t xml:space="preserve">hidden layer </w:t>
      </w:r>
      <w:proofErr w:type="spellStart"/>
      <w:r>
        <w:rPr>
          <w:rFonts w:hint="eastAsia"/>
        </w:rPr>
        <w:t>h^L_i</w:t>
      </w:r>
      <w:proofErr w:type="spellEnd"/>
      <w:r>
        <w:rPr>
          <w:rFonts w:hint="eastAsia"/>
        </w:rPr>
        <w:t>，</w:t>
      </w:r>
      <w:proofErr w:type="spellStart"/>
      <w:r>
        <w:rPr>
          <w:rFonts w:hint="eastAsia"/>
        </w:rPr>
        <w:t>h^L_i</w:t>
      </w:r>
      <w:proofErr w:type="spellEnd"/>
      <w:r>
        <w:rPr>
          <w:rFonts w:hint="eastAsia"/>
        </w:rPr>
        <w:t>的神经元节点数也是</w:t>
      </w:r>
      <w:proofErr w:type="spellStart"/>
      <w:r>
        <w:rPr>
          <w:rFonts w:hint="eastAsia"/>
        </w:rPr>
        <w:t>h_size</w:t>
      </w:r>
      <w:proofErr w:type="spellEnd"/>
      <w:r>
        <w:rPr>
          <w:rFonts w:hint="eastAsia"/>
        </w:rPr>
        <w:t>。</w:t>
      </w:r>
      <w:r>
        <w:rPr>
          <w:rFonts w:hint="eastAsia"/>
        </w:rPr>
        <w:t>Concatenating h^L_0</w:t>
      </w:r>
      <w:r>
        <w:rPr>
          <w:rFonts w:hint="eastAsia"/>
        </w:rPr>
        <w:t>和</w:t>
      </w:r>
      <w:r>
        <w:rPr>
          <w:rFonts w:hint="eastAsia"/>
        </w:rPr>
        <w:t>h^L_1</w:t>
      </w:r>
      <w:r>
        <w:rPr>
          <w:rFonts w:hint="eastAsia"/>
        </w:rPr>
        <w:t>得到长度为</w:t>
      </w:r>
      <w:proofErr w:type="spellStart"/>
      <w:r>
        <w:rPr>
          <w:rFonts w:hint="eastAsia"/>
        </w:rPr>
        <w:t>h_size</w:t>
      </w:r>
      <w:proofErr w:type="spellEnd"/>
      <w:r>
        <w:rPr>
          <w:rFonts w:hint="eastAsia"/>
        </w:rPr>
        <w:t xml:space="preserve"> * 2</w:t>
      </w:r>
      <w:r>
        <w:rPr>
          <w:rFonts w:hint="eastAsia"/>
        </w:rPr>
        <w:t>的</w:t>
      </w:r>
      <w:r>
        <w:rPr>
          <w:rFonts w:hint="eastAsia"/>
        </w:rPr>
        <w:t xml:space="preserve">neural vectors </w:t>
      </w:r>
      <w:proofErr w:type="spellStart"/>
      <w:r>
        <w:rPr>
          <w:rFonts w:hint="eastAsia"/>
        </w:rPr>
        <w:t>h^L</w:t>
      </w:r>
      <w:proofErr w:type="spellEnd"/>
      <w:r>
        <w:rPr>
          <w:rFonts w:hint="eastAsia"/>
        </w:rPr>
        <w:t>。</w:t>
      </w:r>
      <w:proofErr w:type="spellStart"/>
      <w:r>
        <w:rPr>
          <w:rFonts w:hint="eastAsia"/>
        </w:rPr>
        <w:t>h^L</w:t>
      </w:r>
      <w:proofErr w:type="spellEnd"/>
      <w:r>
        <w:rPr>
          <w:rFonts w:hint="eastAsia"/>
        </w:rPr>
        <w:t>依次经过一个全连接层和一个</w:t>
      </w:r>
      <w:proofErr w:type="spellStart"/>
      <w:r>
        <w:rPr>
          <w:rFonts w:hint="eastAsia"/>
        </w:rPr>
        <w:t>softmax</w:t>
      </w:r>
      <w:proofErr w:type="spellEnd"/>
      <w:r>
        <w:rPr>
          <w:rFonts w:hint="eastAsia"/>
        </w:rPr>
        <w:t>得到</w:t>
      </w:r>
      <w:r>
        <w:rPr>
          <w:rFonts w:hint="eastAsia"/>
        </w:rPr>
        <w:t xml:space="preserve">output layer </w:t>
      </w:r>
      <w:proofErr w:type="spellStart"/>
      <w:r>
        <w:rPr>
          <w:rFonts w:hint="eastAsia"/>
        </w:rPr>
        <w:t>o^L</w:t>
      </w:r>
      <w:proofErr w:type="spellEnd"/>
      <w:r>
        <w:rPr>
          <w:rFonts w:hint="eastAsia"/>
        </w:rPr>
        <w:t>。</w:t>
      </w:r>
      <w:proofErr w:type="spellStart"/>
      <w:r>
        <w:rPr>
          <w:rFonts w:hint="eastAsia"/>
        </w:rPr>
        <w:t>o^L</w:t>
      </w:r>
      <w:proofErr w:type="spellEnd"/>
      <w:r>
        <w:rPr>
          <w:rFonts w:hint="eastAsia"/>
        </w:rPr>
        <w:t>是</w:t>
      </w:r>
      <w:r>
        <w:rPr>
          <w:rFonts w:hint="eastAsia"/>
        </w:rPr>
        <w:t>一个长度为</w:t>
      </w:r>
      <w:r>
        <w:rPr>
          <w:rFonts w:hint="eastAsia"/>
        </w:rPr>
        <w:t>|M0|*|M1|</w:t>
      </w:r>
      <w:r>
        <w:rPr>
          <w:rFonts w:hint="eastAsia"/>
        </w:rPr>
        <w:t>的</w:t>
      </w:r>
      <w:r>
        <w:rPr>
          <w:rFonts w:hint="eastAsia"/>
        </w:rPr>
        <w:t>vector</w:t>
      </w:r>
      <w:r>
        <w:rPr>
          <w:rFonts w:hint="eastAsia"/>
        </w:rPr>
        <w:t>，其每个分量表示，给定输入</w:t>
      </w:r>
      <w:r>
        <w:rPr>
          <w:rFonts w:hint="eastAsia"/>
        </w:rPr>
        <w:t>symbol sequence s = (s0, s1)</w:t>
      </w:r>
      <w:r>
        <w:rPr>
          <w:rFonts w:hint="eastAsia"/>
        </w:rPr>
        <w:t>，</w:t>
      </w:r>
      <w:r>
        <w:rPr>
          <w:rFonts w:hint="eastAsia"/>
          <w:noProof/>
          <w:position w:val="-6"/>
        </w:rPr>
        <w:object w:dxaOrig="160" w:dyaOrig="320" w14:anchorId="7F543604">
          <v:shape id="_x0000_i1037" type="#_x0000_t75" alt="" style="width:8.15pt;height:15.85pt;mso-width-percent:0;mso-height-percent:0;mso-width-percent:0;mso-height-percent:0" o:ole="">
            <v:imagedata r:id="rId12" o:title=""/>
          </v:shape>
          <o:OLEObject Type="Embed" ProgID="Equation.KSEE3" ShapeID="_x0000_i1037" DrawAspect="Content" ObjectID="_1661062196" r:id="rId32"/>
        </w:object>
      </w:r>
      <w:r>
        <w:rPr>
          <w:rFonts w:hint="eastAsia"/>
        </w:rPr>
        <w:t>的每个取值的概率，即</w:t>
      </w:r>
      <w:r>
        <w:rPr>
          <w:rFonts w:hint="eastAsia"/>
        </w:rPr>
        <w:t>P(</w:t>
      </w:r>
      <w:r>
        <w:rPr>
          <w:rFonts w:hint="eastAsia"/>
          <w:noProof/>
          <w:position w:val="-6"/>
        </w:rPr>
        <w:object w:dxaOrig="160" w:dyaOrig="320" w14:anchorId="6DC9AE7B">
          <v:shape id="_x0000_i1036" type="#_x0000_t75" alt="" style="width:8.15pt;height:15.85pt;mso-width-percent:0;mso-height-percent:0;mso-width-percent:0;mso-height-percent:0" o:ole="">
            <v:imagedata r:id="rId12" o:title=""/>
          </v:shape>
          <o:OLEObject Type="Embed" ProgID="Equation.KSEE3" ShapeID="_x0000_i1036" DrawAspect="Content" ObjectID="_1661062197" r:id="rId33"/>
        </w:object>
      </w:r>
      <w:r>
        <w:rPr>
          <w:rFonts w:hint="eastAsia"/>
        </w:rPr>
        <w:t xml:space="preserve"> |s0, s1)</w:t>
      </w:r>
      <w:r>
        <w:rPr>
          <w:rFonts w:hint="eastAsia"/>
        </w:rPr>
        <w:t>。</w:t>
      </w:r>
    </w:p>
    <w:p w14:paraId="07C0CC9E" w14:textId="77777777" w:rsidR="00DD4F79" w:rsidRDefault="002B6E7B">
      <w:pPr>
        <w:ind w:firstLine="420"/>
      </w:pPr>
      <w:r>
        <w:rPr>
          <w:rFonts w:hint="eastAsia"/>
        </w:rPr>
        <w:lastRenderedPageBreak/>
        <w:t>在实验中，</w:t>
      </w:r>
      <w:proofErr w:type="spellStart"/>
      <w:r>
        <w:rPr>
          <w:rFonts w:hint="eastAsia"/>
        </w:rPr>
        <w:t>h_size</w:t>
      </w:r>
      <w:proofErr w:type="spellEnd"/>
      <w:r>
        <w:rPr>
          <w:rFonts w:hint="eastAsia"/>
        </w:rPr>
        <w:t>取一组离散的取值，用于定量地表示</w:t>
      </w:r>
      <w:r>
        <w:rPr>
          <w:rFonts w:hint="eastAsia"/>
        </w:rPr>
        <w:t>agents</w:t>
      </w:r>
      <w:r>
        <w:rPr>
          <w:rFonts w:hint="eastAsia"/>
        </w:rPr>
        <w:t>模型的</w:t>
      </w:r>
      <w:r>
        <w:rPr>
          <w:rFonts w:hint="eastAsia"/>
        </w:rPr>
        <w:t>capacity</w:t>
      </w:r>
      <w:r>
        <w:rPr>
          <w:rFonts w:hint="eastAsia"/>
        </w:rPr>
        <w:t>。</w:t>
      </w:r>
    </w:p>
    <w:p w14:paraId="0A767323" w14:textId="77777777" w:rsidR="00DD4F79" w:rsidRDefault="00DD4F79">
      <w:pPr>
        <w:ind w:firstLine="420"/>
      </w:pPr>
    </w:p>
    <w:p w14:paraId="7D2BBFDB" w14:textId="77777777" w:rsidR="00DD4F79" w:rsidRDefault="002B6E7B">
      <w:pPr>
        <w:rPr>
          <w:i/>
          <w:iCs/>
          <w:u w:val="single"/>
        </w:rPr>
      </w:pPr>
      <w:r>
        <w:rPr>
          <w:rFonts w:hint="eastAsia"/>
          <w:i/>
          <w:iCs/>
          <w:u w:val="single"/>
        </w:rPr>
        <w:t>#subsection3: Training Algorithm</w:t>
      </w:r>
    </w:p>
    <w:p w14:paraId="126C32F7" w14:textId="77777777" w:rsidR="00DD4F79" w:rsidRDefault="002B6E7B">
      <w:pPr>
        <w:ind w:firstLine="420"/>
      </w:pPr>
      <w:r>
        <w:rPr>
          <w:rFonts w:hint="eastAsia"/>
        </w:rPr>
        <w:t>在我们的实验中，我们使用</w:t>
      </w:r>
      <w:r>
        <w:rPr>
          <w:rFonts w:hint="eastAsia"/>
        </w:rPr>
        <w:t>Stochastic Policy Gradient</w:t>
      </w:r>
      <w:r>
        <w:rPr>
          <w:rFonts w:hint="eastAsia"/>
        </w:rPr>
        <w:t xml:space="preserve"> methodology</w:t>
      </w:r>
      <w:r>
        <w:rPr>
          <w:rFonts w:hint="eastAsia"/>
        </w:rPr>
        <w:t>单独训练</w:t>
      </w:r>
      <w:r>
        <w:rPr>
          <w:rFonts w:hint="eastAsia"/>
        </w:rPr>
        <w:t>speaker agent S</w:t>
      </w:r>
      <w:r>
        <w:rPr>
          <w:rFonts w:hint="eastAsia"/>
        </w:rPr>
        <w:t>和</w:t>
      </w:r>
      <w:r>
        <w:rPr>
          <w:rFonts w:hint="eastAsia"/>
        </w:rPr>
        <w:t>listener agent L</w:t>
      </w:r>
      <w:r>
        <w:rPr>
          <w:rFonts w:hint="eastAsia"/>
        </w:rPr>
        <w:t>。我们用</w:t>
      </w:r>
      <w:proofErr w:type="spellStart"/>
      <w:r>
        <w:rPr>
          <w:rFonts w:hint="eastAsia"/>
        </w:rPr>
        <w:t>theta^S</w:t>
      </w:r>
      <w:proofErr w:type="spellEnd"/>
      <w:r>
        <w:rPr>
          <w:rFonts w:hint="eastAsia"/>
        </w:rPr>
        <w:t>和</w:t>
      </w:r>
      <w:proofErr w:type="spellStart"/>
      <w:r>
        <w:rPr>
          <w:rFonts w:hint="eastAsia"/>
        </w:rPr>
        <w:t>theta^L</w:t>
      </w:r>
      <w:proofErr w:type="spellEnd"/>
      <w:r>
        <w:rPr>
          <w:rFonts w:hint="eastAsia"/>
        </w:rPr>
        <w:t>分别表示</w:t>
      </w:r>
      <w:r>
        <w:rPr>
          <w:rFonts w:hint="eastAsia"/>
        </w:rPr>
        <w:t>speaker</w:t>
      </w:r>
      <w:r>
        <w:rPr>
          <w:rFonts w:hint="eastAsia"/>
        </w:rPr>
        <w:t>和</w:t>
      </w:r>
      <w:r>
        <w:rPr>
          <w:rFonts w:hint="eastAsia"/>
        </w:rPr>
        <w:t>listener</w:t>
      </w:r>
      <w:r>
        <w:rPr>
          <w:rFonts w:hint="eastAsia"/>
        </w:rPr>
        <w:t>的</w:t>
      </w:r>
      <w:r>
        <w:rPr>
          <w:rFonts w:hint="eastAsia"/>
        </w:rPr>
        <w:t xml:space="preserve">policy </w:t>
      </w:r>
      <w:proofErr w:type="spellStart"/>
      <w:r>
        <w:rPr>
          <w:rFonts w:hint="eastAsia"/>
        </w:rPr>
        <w:t>pi^S</w:t>
      </w:r>
      <w:proofErr w:type="spellEnd"/>
      <w:r>
        <w:rPr>
          <w:rFonts w:hint="eastAsia"/>
        </w:rPr>
        <w:t>和</w:t>
      </w:r>
      <w:proofErr w:type="spellStart"/>
      <w:r>
        <w:rPr>
          <w:rFonts w:hint="eastAsia"/>
        </w:rPr>
        <w:t>pi^L</w:t>
      </w:r>
      <w:proofErr w:type="spellEnd"/>
      <w:r>
        <w:rPr>
          <w:rFonts w:hint="eastAsia"/>
        </w:rPr>
        <w:t>的全部参数。训练</w:t>
      </w:r>
      <w:r>
        <w:rPr>
          <w:rFonts w:hint="eastAsia"/>
        </w:rPr>
        <w:t>speaker</w:t>
      </w:r>
      <w:r>
        <w:rPr>
          <w:rFonts w:hint="eastAsia"/>
        </w:rPr>
        <w:t>时，固定</w:t>
      </w:r>
      <w:r>
        <w:rPr>
          <w:rFonts w:hint="eastAsia"/>
        </w:rPr>
        <w:t xml:space="preserve">policy </w:t>
      </w:r>
      <w:proofErr w:type="spellStart"/>
      <w:r>
        <w:rPr>
          <w:rFonts w:hint="eastAsia"/>
        </w:rPr>
        <w:t>pi^L</w:t>
      </w:r>
      <w:proofErr w:type="spellEnd"/>
      <w:r>
        <w:rPr>
          <w:rFonts w:hint="eastAsia"/>
        </w:rPr>
        <w:t>的参数</w:t>
      </w:r>
      <w:proofErr w:type="spellStart"/>
      <w:r>
        <w:rPr>
          <w:rFonts w:hint="eastAsia"/>
        </w:rPr>
        <w:t>theta^L</w:t>
      </w:r>
      <w:proofErr w:type="spellEnd"/>
      <w:r>
        <w:rPr>
          <w:rFonts w:hint="eastAsia"/>
        </w:rPr>
        <w:t>，训练目标是调整参数</w:t>
      </w:r>
      <w:proofErr w:type="spellStart"/>
      <w:r>
        <w:rPr>
          <w:rFonts w:hint="eastAsia"/>
        </w:rPr>
        <w:t>theta^S</w:t>
      </w:r>
      <w:proofErr w:type="spellEnd"/>
      <w:r>
        <w:rPr>
          <w:rFonts w:hint="eastAsia"/>
        </w:rPr>
        <w:t>，使其基于策略</w:t>
      </w:r>
      <w:proofErr w:type="spellStart"/>
      <w:r>
        <w:rPr>
          <w:rFonts w:hint="eastAsia"/>
        </w:rPr>
        <w:t>pi^S</w:t>
      </w:r>
      <w:proofErr w:type="spellEnd"/>
      <w:r>
        <w:rPr>
          <w:rFonts w:hint="eastAsia"/>
        </w:rPr>
        <w:t>获得的期望奖励</w:t>
      </w:r>
      <w:r>
        <w:rPr>
          <w:rFonts w:hint="eastAsia"/>
        </w:rPr>
        <w:t>J(</w:t>
      </w:r>
      <w:proofErr w:type="spellStart"/>
      <w:r>
        <w:rPr>
          <w:rFonts w:hint="eastAsia"/>
        </w:rPr>
        <w:t>theta^S</w:t>
      </w:r>
      <w:proofErr w:type="spellEnd"/>
      <w:r>
        <w:rPr>
          <w:rFonts w:hint="eastAsia"/>
        </w:rPr>
        <w:t xml:space="preserve">, </w:t>
      </w:r>
      <w:proofErr w:type="spellStart"/>
      <w:r>
        <w:rPr>
          <w:rFonts w:hint="eastAsia"/>
        </w:rPr>
        <w:t>theta^L</w:t>
      </w:r>
      <w:proofErr w:type="spellEnd"/>
      <w:r>
        <w:rPr>
          <w:rFonts w:hint="eastAsia"/>
        </w:rPr>
        <w:t xml:space="preserve">) = </w:t>
      </w:r>
      <w:proofErr w:type="spellStart"/>
      <w:r>
        <w:rPr>
          <w:rFonts w:hint="eastAsia"/>
        </w:rPr>
        <w:t>E_pi^S_pi^L</w:t>
      </w:r>
      <w:proofErr w:type="spellEnd"/>
      <w:r>
        <w:rPr>
          <w:rFonts w:hint="eastAsia"/>
        </w:rPr>
        <w:t>[R(t, t^)]</w:t>
      </w:r>
      <w:r>
        <w:rPr>
          <w:rFonts w:hint="eastAsia"/>
        </w:rPr>
        <w:t>最大。同理，训练</w:t>
      </w:r>
      <w:r>
        <w:rPr>
          <w:rFonts w:hint="eastAsia"/>
        </w:rPr>
        <w:t>listener</w:t>
      </w:r>
      <w:r>
        <w:rPr>
          <w:rFonts w:hint="eastAsia"/>
        </w:rPr>
        <w:t>时，固定</w:t>
      </w:r>
      <w:r>
        <w:rPr>
          <w:rFonts w:hint="eastAsia"/>
        </w:rPr>
        <w:t xml:space="preserve">policy </w:t>
      </w:r>
      <w:proofErr w:type="spellStart"/>
      <w:r>
        <w:rPr>
          <w:rFonts w:hint="eastAsia"/>
        </w:rPr>
        <w:t>pi^S</w:t>
      </w:r>
      <w:proofErr w:type="spellEnd"/>
      <w:r>
        <w:rPr>
          <w:rFonts w:hint="eastAsia"/>
        </w:rPr>
        <w:t>的参数</w:t>
      </w:r>
      <w:proofErr w:type="spellStart"/>
      <w:r>
        <w:rPr>
          <w:rFonts w:hint="eastAsia"/>
        </w:rPr>
        <w:t>theta^S</w:t>
      </w:r>
      <w:proofErr w:type="spellEnd"/>
      <w:r>
        <w:rPr>
          <w:rFonts w:hint="eastAsia"/>
        </w:rPr>
        <w:t>，最大化期望奖励</w:t>
      </w:r>
      <w:r>
        <w:rPr>
          <w:rFonts w:hint="eastAsia"/>
        </w:rPr>
        <w:t>J(</w:t>
      </w:r>
      <w:proofErr w:type="spellStart"/>
      <w:r>
        <w:rPr>
          <w:rFonts w:hint="eastAsia"/>
        </w:rPr>
        <w:t>theta^S</w:t>
      </w:r>
      <w:proofErr w:type="spellEnd"/>
      <w:r>
        <w:rPr>
          <w:rFonts w:hint="eastAsia"/>
        </w:rPr>
        <w:t xml:space="preserve">, </w:t>
      </w:r>
      <w:proofErr w:type="spellStart"/>
      <w:r>
        <w:rPr>
          <w:rFonts w:hint="eastAsia"/>
        </w:rPr>
        <w:t>theta^L</w:t>
      </w:r>
      <w:proofErr w:type="spellEnd"/>
      <w:r>
        <w:rPr>
          <w:rFonts w:hint="eastAsia"/>
        </w:rPr>
        <w:t>)</w:t>
      </w:r>
      <w:r>
        <w:rPr>
          <w:rFonts w:hint="eastAsia"/>
        </w:rPr>
        <w:t>。同时，为了排除其他因素，以及最小化人为诱导对</w:t>
      </w:r>
      <w:r>
        <w:rPr>
          <w:rFonts w:hint="eastAsia"/>
        </w:rPr>
        <w:t>emergent language</w:t>
      </w:r>
      <w:r>
        <w:rPr>
          <w:rFonts w:hint="eastAsia"/>
        </w:rPr>
        <w:t>的影响，我们仅使用</w:t>
      </w:r>
      <w:r>
        <w:rPr>
          <w:rFonts w:hint="eastAsia"/>
        </w:rPr>
        <w:t>listener</w:t>
      </w:r>
      <w:r>
        <w:rPr>
          <w:rFonts w:hint="eastAsia"/>
        </w:rPr>
        <w:t>预测结果是否正确作为奖励，分别对</w:t>
      </w:r>
      <w:r>
        <w:rPr>
          <w:rFonts w:hint="eastAsia"/>
        </w:rPr>
        <w:t>listener agent L</w:t>
      </w:r>
      <w:r>
        <w:rPr>
          <w:rFonts w:hint="eastAsia"/>
        </w:rPr>
        <w:t>和</w:t>
      </w:r>
      <w:r>
        <w:rPr>
          <w:rFonts w:hint="eastAsia"/>
        </w:rPr>
        <w:t>speaker agent S</w:t>
      </w:r>
      <w:r>
        <w:rPr>
          <w:rFonts w:hint="eastAsia"/>
        </w:rPr>
        <w:t>计算训练目标</w:t>
      </w:r>
      <w:r>
        <w:rPr>
          <w:rFonts w:hint="eastAsia"/>
        </w:rPr>
        <w:t>J(</w:t>
      </w:r>
      <w:proofErr w:type="spellStart"/>
      <w:r>
        <w:rPr>
          <w:rFonts w:hint="eastAsia"/>
        </w:rPr>
        <w:t>theta^S</w:t>
      </w:r>
      <w:proofErr w:type="spellEnd"/>
      <w:r>
        <w:rPr>
          <w:rFonts w:hint="eastAsia"/>
        </w:rPr>
        <w:t xml:space="preserve">, </w:t>
      </w:r>
      <w:proofErr w:type="spellStart"/>
      <w:r>
        <w:rPr>
          <w:rFonts w:hint="eastAsia"/>
        </w:rPr>
        <w:t>theta^L</w:t>
      </w:r>
      <w:proofErr w:type="spellEnd"/>
      <w:r>
        <w:rPr>
          <w:rFonts w:hint="eastAsia"/>
        </w:rPr>
        <w:t>)</w:t>
      </w:r>
      <w:r>
        <w:rPr>
          <w:rFonts w:hint="eastAsia"/>
        </w:rPr>
        <w:t>的</w:t>
      </w:r>
      <w:r>
        <w:rPr>
          <w:rFonts w:hint="eastAsia"/>
        </w:rPr>
        <w:t>gradients</w:t>
      </w:r>
      <w:r>
        <w:rPr>
          <w:rFonts w:hint="eastAsia"/>
        </w:rPr>
        <w:t>：</w:t>
      </w:r>
    </w:p>
    <w:p w14:paraId="5BEBF1B0" w14:textId="77777777" w:rsidR="00DD4F79" w:rsidRDefault="002B6E7B">
      <w:pPr>
        <w:ind w:firstLine="420"/>
      </w:pPr>
      <w:r>
        <w:rPr>
          <w:noProof/>
        </w:rPr>
        <w:drawing>
          <wp:inline distT="0" distB="0" distL="114300" distR="114300" wp14:anchorId="67C4129D" wp14:editId="680B119C">
            <wp:extent cx="2321560" cy="246380"/>
            <wp:effectExtent l="0" t="0" r="10160" b="12700"/>
            <wp:docPr id="2" name="图片 2" descr="1599295997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1599295997(1)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2321560" cy="246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（这里的</w:t>
      </w:r>
      <w:r>
        <w:rPr>
          <w:rFonts w:hint="eastAsia"/>
        </w:rPr>
        <w:t>m</w:t>
      </w:r>
      <w:r>
        <w:rPr>
          <w:rFonts w:hint="eastAsia"/>
        </w:rPr>
        <w:t>换成</w:t>
      </w:r>
      <w:r>
        <w:rPr>
          <w:rFonts w:hint="eastAsia"/>
        </w:rPr>
        <w:t>s_0, s_1</w:t>
      </w:r>
      <w:r>
        <w:rPr>
          <w:rFonts w:hint="eastAsia"/>
        </w:rPr>
        <w:t>）</w:t>
      </w:r>
    </w:p>
    <w:p w14:paraId="05A3E37A" w14:textId="77777777" w:rsidR="00DD4F79" w:rsidRDefault="002B6E7B">
      <w:pPr>
        <w:ind w:firstLine="420"/>
      </w:pPr>
      <w:r>
        <w:rPr>
          <w:noProof/>
        </w:rPr>
        <w:drawing>
          <wp:inline distT="0" distB="0" distL="114300" distR="114300" wp14:anchorId="0BAF8230" wp14:editId="67223038">
            <wp:extent cx="2429510" cy="237490"/>
            <wp:effectExtent l="0" t="0" r="8890" b="6350"/>
            <wp:docPr id="3" name="图片 3" descr="1599296023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1599296023(1)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2429510" cy="237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（这里的</w:t>
      </w:r>
      <w:proofErr w:type="spellStart"/>
      <w:r>
        <w:rPr>
          <w:rFonts w:hint="eastAsia"/>
        </w:rPr>
        <w:t>m,c</w:t>
      </w:r>
      <w:proofErr w:type="spellEnd"/>
      <w:r>
        <w:rPr>
          <w:rFonts w:hint="eastAsia"/>
        </w:rPr>
        <w:t>换成</w:t>
      </w:r>
      <w:r>
        <w:rPr>
          <w:rFonts w:hint="eastAsia"/>
        </w:rPr>
        <w:t>s_0, s_1</w:t>
      </w:r>
      <w:r>
        <w:rPr>
          <w:rFonts w:hint="eastAsia"/>
        </w:rPr>
        <w:t>）</w:t>
      </w:r>
    </w:p>
    <w:p w14:paraId="7B5A806E" w14:textId="77777777" w:rsidR="00DD4F79" w:rsidRDefault="002B6E7B">
      <w:pPr>
        <w:ind w:firstLine="420"/>
      </w:pPr>
      <w:r>
        <w:rPr>
          <w:rFonts w:hint="eastAsia"/>
        </w:rPr>
        <w:t>agents</w:t>
      </w:r>
      <w:r>
        <w:rPr>
          <w:rFonts w:hint="eastAsia"/>
        </w:rPr>
        <w:t>的模型相互独立，不共享任何模型参数也没有结构上的直接相连，模型之间的联系</w:t>
      </w:r>
      <w:r>
        <w:rPr>
          <w:rFonts w:hint="eastAsia"/>
        </w:rPr>
        <w:t>仅为相互传递</w:t>
      </w:r>
      <w:r>
        <w:rPr>
          <w:rFonts w:hint="eastAsia"/>
        </w:rPr>
        <w:t>symbol sequence s = (s_0, s_1)</w:t>
      </w:r>
      <w:r>
        <w:rPr>
          <w:rFonts w:hint="eastAsia"/>
        </w:rPr>
        <w:t>。训练过程如</w:t>
      </w:r>
      <w:r>
        <w:rPr>
          <w:rFonts w:hint="eastAsia"/>
        </w:rPr>
        <w:t>figure2</w:t>
      </w:r>
      <w:r>
        <w:rPr>
          <w:rFonts w:hint="eastAsia"/>
        </w:rPr>
        <w:t>所示。训练过程中，两个</w:t>
      </w:r>
      <w:r>
        <w:rPr>
          <w:rFonts w:hint="eastAsia"/>
        </w:rPr>
        <w:t>agents</w:t>
      </w:r>
      <w:r>
        <w:rPr>
          <w:rFonts w:hint="eastAsia"/>
        </w:rPr>
        <w:t>模型交替更新；并且使用一个平行的神经网络保存</w:t>
      </w:r>
      <w:r>
        <w:rPr>
          <w:rFonts w:hint="eastAsia"/>
        </w:rPr>
        <w:t>old parameters</w:t>
      </w:r>
      <w:r>
        <w:rPr>
          <w:rFonts w:hint="eastAsia"/>
        </w:rPr>
        <w:t>，该网络定期将参数与用于实际输出的网络的参数同步，从而限制</w:t>
      </w:r>
      <w:r>
        <w:rPr>
          <w:rFonts w:hint="eastAsia"/>
        </w:rPr>
        <w:t>policy</w:t>
      </w:r>
      <w:r>
        <w:rPr>
          <w:rFonts w:hint="eastAsia"/>
        </w:rPr>
        <w:t>的更新幅度，使训练过程更加稳定。</w:t>
      </w:r>
    </w:p>
    <w:p w14:paraId="59FDF63E" w14:textId="77777777" w:rsidR="00DD4F79" w:rsidRDefault="00DD4F79">
      <w:pPr>
        <w:ind w:firstLine="420"/>
      </w:pPr>
    </w:p>
    <w:p w14:paraId="7EDC9325" w14:textId="77777777" w:rsidR="00DD4F79" w:rsidRDefault="00DD4F79">
      <w:pPr>
        <w:ind w:firstLine="420"/>
      </w:pPr>
    </w:p>
    <w:p w14:paraId="6F05DE7C" w14:textId="77777777" w:rsidR="00DD4F79" w:rsidRDefault="00DD4F79">
      <w:pPr>
        <w:ind w:firstLine="420"/>
      </w:pPr>
    </w:p>
    <w:p w14:paraId="4F35388D" w14:textId="77777777" w:rsidR="00DD4F79" w:rsidRDefault="00DD4F79">
      <w:pPr>
        <w:ind w:firstLine="420"/>
      </w:pPr>
    </w:p>
    <w:p w14:paraId="47C75CA7" w14:textId="77777777" w:rsidR="00DD4F79" w:rsidRDefault="00DD4F79">
      <w:pPr>
        <w:ind w:firstLine="420"/>
      </w:pPr>
    </w:p>
    <w:p w14:paraId="463A4DEE" w14:textId="77777777" w:rsidR="00DD4F79" w:rsidRDefault="00DD4F79">
      <w:pPr>
        <w:ind w:firstLine="420"/>
      </w:pPr>
    </w:p>
    <w:p w14:paraId="45CC8671" w14:textId="77777777" w:rsidR="00DD4F79" w:rsidRDefault="00DD4F79">
      <w:pPr>
        <w:ind w:firstLine="420"/>
      </w:pPr>
    </w:p>
    <w:p w14:paraId="524E74DE" w14:textId="77777777" w:rsidR="00DD4F79" w:rsidRDefault="00DD4F79">
      <w:pPr>
        <w:ind w:firstLine="420"/>
      </w:pPr>
    </w:p>
    <w:p w14:paraId="26E63DFE" w14:textId="77777777" w:rsidR="00DD4F79" w:rsidRDefault="002B6E7B">
      <w:pPr>
        <w:ind w:firstLine="420"/>
      </w:pPr>
      <w:r>
        <w:rPr>
          <w:rFonts w:hint="eastAsia"/>
        </w:rPr>
        <w:t>Figure2. agents</w:t>
      </w:r>
      <w:r>
        <w:rPr>
          <w:rFonts w:hint="eastAsia"/>
        </w:rPr>
        <w:t>的</w:t>
      </w:r>
      <w:r>
        <w:rPr>
          <w:rFonts w:hint="eastAsia"/>
        </w:rPr>
        <w:t>Training Algorithm</w:t>
      </w:r>
      <w:r>
        <w:rPr>
          <w:rFonts w:hint="eastAsia"/>
        </w:rPr>
        <w:t>伪代码图</w:t>
      </w:r>
    </w:p>
    <w:p w14:paraId="69E50ED7" w14:textId="77777777" w:rsidR="00DD4F79" w:rsidRDefault="00DD4F79">
      <w:pPr>
        <w:ind w:firstLine="420"/>
      </w:pPr>
    </w:p>
    <w:p w14:paraId="13773895" w14:textId="77777777" w:rsidR="00DD4F79" w:rsidRDefault="002B6E7B">
      <w:pPr>
        <w:rPr>
          <w:i/>
          <w:iCs/>
          <w:u w:val="single"/>
        </w:rPr>
      </w:pPr>
      <w:r>
        <w:rPr>
          <w:rFonts w:hint="eastAsia"/>
          <w:i/>
          <w:iCs/>
          <w:u w:val="single"/>
        </w:rPr>
        <w:t>#subsection4: Evaluation</w:t>
      </w:r>
    </w:p>
    <w:p w14:paraId="5FC263E0" w14:textId="77777777" w:rsidR="00DD4F79" w:rsidRDefault="002B6E7B">
      <w:pPr>
        <w:ind w:firstLine="420"/>
      </w:pPr>
      <w:r>
        <w:rPr>
          <w:rFonts w:hint="eastAsia"/>
        </w:rPr>
        <w:t>我们的目的是在保证模型收敛的前提下，研究模型的</w:t>
      </w:r>
      <w:r>
        <w:rPr>
          <w:rFonts w:hint="eastAsia"/>
        </w:rPr>
        <w:t>capacity</w:t>
      </w:r>
      <w:r>
        <w:rPr>
          <w:rFonts w:hint="eastAsia"/>
        </w:rPr>
        <w:t>和</w:t>
      </w:r>
      <w:r>
        <w:rPr>
          <w:rFonts w:hint="eastAsia"/>
        </w:rPr>
        <w:t>emergent language</w:t>
      </w:r>
      <w:r>
        <w:rPr>
          <w:rFonts w:hint="eastAsia"/>
        </w:rPr>
        <w:t>的</w:t>
      </w:r>
      <w:proofErr w:type="spellStart"/>
      <w:r>
        <w:rPr>
          <w:rFonts w:hint="eastAsia"/>
        </w:rPr>
        <w:t>compostionality</w:t>
      </w:r>
      <w:proofErr w:type="spellEnd"/>
      <w:r>
        <w:rPr>
          <w:rFonts w:hint="eastAsia"/>
        </w:rPr>
        <w:t>的关系。当</w:t>
      </w:r>
      <w:r>
        <w:rPr>
          <w:rFonts w:hint="eastAsia"/>
        </w:rPr>
        <w:t>Listener agent L</w:t>
      </w:r>
      <w:r>
        <w:rPr>
          <w:rFonts w:hint="eastAsia"/>
        </w:rPr>
        <w:t>的正确率收敛到</w:t>
      </w:r>
      <w:r>
        <w:rPr>
          <w:rFonts w:hint="eastAsia"/>
        </w:rPr>
        <w:t>100%</w:t>
      </w:r>
      <w:r>
        <w:rPr>
          <w:rFonts w:hint="eastAsia"/>
        </w:rPr>
        <w:t>时，我们认为模型收敛，此时结束训练。所以，在完成一次训练后，我们从</w:t>
      </w:r>
      <w:r>
        <w:rPr>
          <w:rFonts w:hint="eastAsia"/>
        </w:rPr>
        <w:t>2</w:t>
      </w:r>
      <w:r>
        <w:rPr>
          <w:rFonts w:hint="eastAsia"/>
        </w:rPr>
        <w:t>个方面对模型进行评估：模型的</w:t>
      </w:r>
      <w:r>
        <w:rPr>
          <w:rFonts w:hint="eastAsia"/>
        </w:rPr>
        <w:t>capacity</w:t>
      </w:r>
      <w:r>
        <w:rPr>
          <w:rFonts w:hint="eastAsia"/>
        </w:rPr>
        <w:t>；</w:t>
      </w:r>
      <w:r>
        <w:rPr>
          <w:rFonts w:hint="eastAsia"/>
        </w:rPr>
        <w:t>emergent language</w:t>
      </w:r>
      <w:r>
        <w:rPr>
          <w:rFonts w:hint="eastAsia"/>
        </w:rPr>
        <w:t>的</w:t>
      </w:r>
      <w:proofErr w:type="spellStart"/>
      <w:r>
        <w:rPr>
          <w:rFonts w:hint="eastAsia"/>
        </w:rPr>
        <w:t>compostionality</w:t>
      </w:r>
      <w:proofErr w:type="spellEnd"/>
      <w:r>
        <w:rPr>
          <w:rFonts w:hint="eastAsia"/>
        </w:rPr>
        <w:t>。</w:t>
      </w:r>
    </w:p>
    <w:p w14:paraId="3F7E679C" w14:textId="77777777" w:rsidR="00DD4F79" w:rsidRDefault="002B6E7B">
      <w:pPr>
        <w:widowControl/>
        <w:ind w:firstLine="420"/>
        <w:jc w:val="left"/>
      </w:pPr>
      <w:r>
        <w:rPr>
          <w:rFonts w:hint="eastAsia"/>
        </w:rPr>
        <w:t>Agents</w:t>
      </w:r>
      <w:r>
        <w:rPr>
          <w:rFonts w:hint="eastAsia"/>
        </w:rPr>
        <w:t>的</w:t>
      </w:r>
      <w:r>
        <w:rPr>
          <w:rFonts w:hint="eastAsia"/>
        </w:rPr>
        <w:t>capacity</w:t>
      </w:r>
      <w:r>
        <w:rPr>
          <w:rFonts w:hint="eastAsia"/>
        </w:rPr>
        <w:t>可以由神经网络模型的隐层节点数</w:t>
      </w:r>
      <w:r>
        <w:rPr>
          <w:rFonts w:hint="eastAsia"/>
        </w:rPr>
        <w:t xml:space="preserve">(i.e. </w:t>
      </w:r>
      <w:proofErr w:type="spellStart"/>
      <w:r>
        <w:rPr>
          <w:rFonts w:hint="eastAsia"/>
        </w:rPr>
        <w:t>h_size</w:t>
      </w:r>
      <w:proofErr w:type="spellEnd"/>
      <w:r>
        <w:rPr>
          <w:rFonts w:hint="eastAsia"/>
        </w:rPr>
        <w:t>)</w:t>
      </w:r>
      <w:r>
        <w:rPr>
          <w:rFonts w:hint="eastAsia"/>
        </w:rPr>
        <w:t>量化衡量。对于</w:t>
      </w:r>
      <w:proofErr w:type="spellStart"/>
      <w:r>
        <w:rPr>
          <w:rFonts w:hint="eastAsia"/>
        </w:rPr>
        <w:t>compostionality</w:t>
      </w:r>
      <w:proofErr w:type="spellEnd"/>
      <w:r>
        <w:rPr>
          <w:rFonts w:hint="eastAsia"/>
        </w:rPr>
        <w:t>，据</w:t>
      </w:r>
      <w:r>
        <w:rPr>
          <w:rFonts w:hint="eastAsia"/>
        </w:rPr>
        <w:t>我们所知，目前并没有一个统一的度量标准。</w:t>
      </w:r>
      <w:r>
        <w:rPr>
          <w:rFonts w:hint="eastAsia"/>
        </w:rPr>
        <w:t>Topographic similarity (</w:t>
      </w:r>
      <w:r>
        <w:t>Brighton and Kirby, 2006)</w:t>
      </w:r>
      <w:r>
        <w:rPr>
          <w:rFonts w:hint="eastAsia"/>
        </w:rPr>
        <w:t>是一个广为接收的</w:t>
      </w:r>
      <w:proofErr w:type="spellStart"/>
      <w:r>
        <w:rPr>
          <w:rFonts w:hint="eastAsia"/>
        </w:rPr>
        <w:t>compostionality</w:t>
      </w:r>
      <w:proofErr w:type="spellEnd"/>
      <w:r>
        <w:rPr>
          <w:rFonts w:hint="eastAsia"/>
        </w:rPr>
        <w:t>的度量</w:t>
      </w:r>
      <w:r>
        <w:rPr>
          <w:rFonts w:hint="eastAsia"/>
        </w:rPr>
        <w:t xml:space="preserve">(e.g., </w:t>
      </w:r>
      <w:proofErr w:type="spellStart"/>
      <w:r>
        <w:t>Lazaridou</w:t>
      </w:r>
      <w:proofErr w:type="spellEnd"/>
      <w:r>
        <w:t xml:space="preserve"> et al., 2018; Li and Bowling, 2019). </w:t>
      </w:r>
      <w:r>
        <w:rPr>
          <w:rFonts w:hint="eastAsia"/>
        </w:rPr>
        <w:t>Topographic similarity</w:t>
      </w:r>
      <w:r>
        <w:rPr>
          <w:rFonts w:hint="eastAsia"/>
        </w:rPr>
        <w:t>计算的是</w:t>
      </w:r>
      <w:r>
        <w:rPr>
          <w:rFonts w:hint="eastAsia"/>
        </w:rPr>
        <w:t>symbol sequence</w:t>
      </w:r>
      <w:r>
        <w:rPr>
          <w:rFonts w:hint="eastAsia"/>
        </w:rPr>
        <w:t>的</w:t>
      </w:r>
      <w:r>
        <w:rPr>
          <w:rFonts w:hint="eastAsia"/>
        </w:rPr>
        <w:t>minimum edit distance</w:t>
      </w:r>
      <w:r>
        <w:rPr>
          <w:rFonts w:hint="eastAsia"/>
        </w:rPr>
        <w:t>和</w:t>
      </w:r>
      <w:r>
        <w:rPr>
          <w:rFonts w:hint="eastAsia"/>
        </w:rPr>
        <w:t>object</w:t>
      </w:r>
      <w:r>
        <w:rPr>
          <w:rFonts w:hint="eastAsia"/>
        </w:rPr>
        <w:t>的差异度之间的</w:t>
      </w:r>
      <w:r>
        <w:rPr>
          <w:rFonts w:hint="eastAsia"/>
        </w:rPr>
        <w:t>Spearman correlation</w:t>
      </w:r>
      <w:r>
        <w:rPr>
          <w:rFonts w:hint="eastAsia"/>
        </w:rPr>
        <w:t>。</w:t>
      </w:r>
      <w:r>
        <w:rPr>
          <w:rFonts w:hint="eastAsia"/>
        </w:rPr>
        <w:t>In our ca</w:t>
      </w:r>
      <w:r>
        <w:rPr>
          <w:rFonts w:hint="eastAsia"/>
        </w:rPr>
        <w:t>se</w:t>
      </w:r>
      <w:r>
        <w:rPr>
          <w:rFonts w:hint="eastAsia"/>
        </w:rPr>
        <w:t>，</w:t>
      </w:r>
      <w:r>
        <w:rPr>
          <w:rFonts w:hint="eastAsia"/>
        </w:rPr>
        <w:t>symbol sequence s = (s_0, s_1)</w:t>
      </w:r>
      <w:r>
        <w:rPr>
          <w:rFonts w:hint="eastAsia"/>
        </w:rPr>
        <w:t>，</w:t>
      </w:r>
      <w:r>
        <w:rPr>
          <w:rFonts w:hint="eastAsia"/>
        </w:rPr>
        <w:t>object t = (c_0, c_1)</w:t>
      </w:r>
      <w:r>
        <w:rPr>
          <w:rFonts w:hint="eastAsia"/>
        </w:rPr>
        <w:t>，</w:t>
      </w:r>
      <w:r>
        <w:rPr>
          <w:rFonts w:hint="eastAsia"/>
        </w:rPr>
        <w:t xml:space="preserve">higher topographic similarity means similar objects have more similar symbol sequences in context. </w:t>
      </w:r>
      <w:r>
        <w:rPr>
          <w:rFonts w:hint="eastAsia"/>
          <w:i/>
          <w:iCs/>
        </w:rPr>
        <w:t>Compositionality and Generalization in Emergent Languages</w:t>
      </w:r>
      <w:r>
        <w:rPr>
          <w:rFonts w:hint="eastAsia"/>
        </w:rPr>
        <w:t>这篇文章指出</w:t>
      </w:r>
      <w:r>
        <w:rPr>
          <w:rFonts w:hint="eastAsia"/>
        </w:rPr>
        <w:t>topographic similarity is agnostic abo</w:t>
      </w:r>
      <w:r>
        <w:rPr>
          <w:rFonts w:hint="eastAsia"/>
        </w:rPr>
        <w:t xml:space="preserve">ut the type of similarity as long as it </w:t>
      </w:r>
      <w:r>
        <w:t>is captured by minimum edit distance</w:t>
      </w:r>
      <w:r>
        <w:rPr>
          <w:rFonts w:hint="eastAsia"/>
        </w:rPr>
        <w:t>，并且提出了一个</w:t>
      </w:r>
      <w:r>
        <w:rPr>
          <w:rFonts w:hint="eastAsia"/>
        </w:rPr>
        <w:t xml:space="preserve">metric </w:t>
      </w:r>
      <w:proofErr w:type="spellStart"/>
      <w:r>
        <w:rPr>
          <w:rFonts w:hint="eastAsia"/>
        </w:rPr>
        <w:t>posdis</w:t>
      </w:r>
      <w:proofErr w:type="spellEnd"/>
      <w:r>
        <w:rPr>
          <w:rFonts w:hint="eastAsia"/>
        </w:rPr>
        <w:t>。</w:t>
      </w:r>
      <w:proofErr w:type="spellStart"/>
      <w:r>
        <w:rPr>
          <w:rFonts w:hint="eastAsia"/>
        </w:rPr>
        <w:t>Posdis</w:t>
      </w:r>
      <w:proofErr w:type="spellEnd"/>
      <w:r>
        <w:rPr>
          <w:rFonts w:hint="eastAsia"/>
        </w:rPr>
        <w:t xml:space="preserve"> cap</w:t>
      </w:r>
      <w:r>
        <w:t>tures the intuition that</w:t>
      </w:r>
      <w:r>
        <w:rPr>
          <w:rFonts w:hint="eastAsia"/>
        </w:rPr>
        <w:t xml:space="preserve"> </w:t>
      </w:r>
      <w:r>
        <w:t xml:space="preserve">each </w:t>
      </w:r>
      <w:r>
        <w:rPr>
          <w:rFonts w:hint="eastAsia"/>
        </w:rPr>
        <w:t>symbol</w:t>
      </w:r>
      <w:r>
        <w:t xml:space="preserve"> should only be</w:t>
      </w:r>
      <w:r>
        <w:rPr>
          <w:rFonts w:hint="eastAsia"/>
        </w:rPr>
        <w:t xml:space="preserve"> </w:t>
      </w:r>
      <w:r>
        <w:t xml:space="preserve">informative about a single </w:t>
      </w:r>
      <w:r>
        <w:rPr>
          <w:rFonts w:hint="eastAsia"/>
        </w:rPr>
        <w:t>concept</w:t>
      </w:r>
      <w:r>
        <w:t xml:space="preserve">. </w:t>
      </w:r>
      <w:r>
        <w:rPr>
          <w:rFonts w:hint="eastAsia"/>
        </w:rPr>
        <w:t>但是</w:t>
      </w:r>
      <w:proofErr w:type="spellStart"/>
      <w:r>
        <w:rPr>
          <w:rFonts w:hint="eastAsia"/>
        </w:rPr>
        <w:t>posdis</w:t>
      </w:r>
      <w:proofErr w:type="spellEnd"/>
      <w:r>
        <w:rPr>
          <w:rFonts w:hint="eastAsia"/>
        </w:rPr>
        <w:t>和</w:t>
      </w:r>
      <w:r>
        <w:rPr>
          <w:rFonts w:hint="eastAsia"/>
        </w:rPr>
        <w:lastRenderedPageBreak/>
        <w:t>topo</w:t>
      </w:r>
      <w:r>
        <w:rPr>
          <w:rFonts w:hint="eastAsia"/>
        </w:rPr>
        <w:t>一样，都只以</w:t>
      </w:r>
      <w:r>
        <w:rPr>
          <w:rFonts w:hint="eastAsia"/>
        </w:rPr>
        <w:t>speaker</w:t>
      </w:r>
      <w:r>
        <w:rPr>
          <w:rFonts w:hint="eastAsia"/>
        </w:rPr>
        <w:t>的</w:t>
      </w:r>
      <w:r>
        <w:rPr>
          <w:rFonts w:hint="eastAsia"/>
        </w:rPr>
        <w:t>policy</w:t>
      </w:r>
      <w:r>
        <w:rPr>
          <w:rFonts w:hint="eastAsia"/>
        </w:rPr>
        <w:t>为基础计算</w:t>
      </w:r>
      <w:proofErr w:type="spellStart"/>
      <w:r>
        <w:rPr>
          <w:rFonts w:hint="eastAsia"/>
        </w:rPr>
        <w:t>compotionality</w:t>
      </w:r>
      <w:proofErr w:type="spellEnd"/>
      <w:r>
        <w:rPr>
          <w:rFonts w:hint="eastAsia"/>
        </w:rPr>
        <w:t>，并不能处理</w:t>
      </w:r>
      <w:r>
        <w:rPr>
          <w:rFonts w:hint="eastAsia"/>
        </w:rPr>
        <w:t>sp</w:t>
      </w:r>
      <w:r>
        <w:rPr>
          <w:rFonts w:hint="eastAsia"/>
        </w:rPr>
        <w:t>eaker</w:t>
      </w:r>
      <w:r>
        <w:rPr>
          <w:rFonts w:hint="eastAsia"/>
        </w:rPr>
        <w:t>和</w:t>
      </w:r>
      <w:r>
        <w:rPr>
          <w:rFonts w:hint="eastAsia"/>
        </w:rPr>
        <w:t>listener</w:t>
      </w:r>
      <w:r>
        <w:rPr>
          <w:rFonts w:hint="eastAsia"/>
        </w:rPr>
        <w:t>对</w:t>
      </w:r>
      <w:r>
        <w:rPr>
          <w:rFonts w:hint="eastAsia"/>
        </w:rPr>
        <w:t>symbol</w:t>
      </w:r>
      <w:r>
        <w:rPr>
          <w:rFonts w:hint="eastAsia"/>
        </w:rPr>
        <w:t>和</w:t>
      </w:r>
      <w:r>
        <w:rPr>
          <w:rFonts w:hint="eastAsia"/>
        </w:rPr>
        <w:t>concept</w:t>
      </w:r>
      <w:r>
        <w:rPr>
          <w:rFonts w:hint="eastAsia"/>
        </w:rPr>
        <w:t>的对应不完全相同的情况。如</w:t>
      </w:r>
      <w:r>
        <w:rPr>
          <w:rFonts w:hint="eastAsia"/>
        </w:rPr>
        <w:t>Figure2.5</w:t>
      </w:r>
      <w:r>
        <w:rPr>
          <w:rFonts w:hint="eastAsia"/>
        </w:rPr>
        <w:t>所示，在该</w:t>
      </w:r>
      <w:r>
        <w:rPr>
          <w:rFonts w:hint="eastAsia"/>
        </w:rPr>
        <w:t>language</w:t>
      </w:r>
      <w:r>
        <w:rPr>
          <w:rFonts w:hint="eastAsia"/>
        </w:rPr>
        <w:t>中，</w:t>
      </w:r>
      <w:r>
        <w:rPr>
          <w:rFonts w:hint="eastAsia"/>
        </w:rPr>
        <w:t>speaker XXXX</w:t>
      </w:r>
      <w:r>
        <w:rPr>
          <w:rFonts w:hint="eastAsia"/>
        </w:rPr>
        <w:t>。我们基于</w:t>
      </w:r>
      <w:r>
        <w:rPr>
          <w:rFonts w:hint="eastAsia"/>
        </w:rPr>
        <w:t>mutual information theory</w:t>
      </w:r>
      <w:r>
        <w:rPr>
          <w:rFonts w:hint="eastAsia"/>
        </w:rPr>
        <w:t>提出一种解决上述问题的</w:t>
      </w:r>
      <w:proofErr w:type="spellStart"/>
      <w:r>
        <w:rPr>
          <w:rFonts w:hint="eastAsia"/>
        </w:rPr>
        <w:t>compostionality</w:t>
      </w:r>
      <w:proofErr w:type="spellEnd"/>
      <w:r>
        <w:rPr>
          <w:rFonts w:hint="eastAsia"/>
        </w:rPr>
        <w:t>的</w:t>
      </w:r>
      <w:r>
        <w:rPr>
          <w:rFonts w:hint="eastAsia"/>
        </w:rPr>
        <w:t>bilateral metric MID</w:t>
      </w:r>
      <w:r>
        <w:rPr>
          <w:rFonts w:hint="eastAsia"/>
        </w:rPr>
        <w:t>，将在后续的</w:t>
      </w:r>
      <w:r>
        <w:rPr>
          <w:rFonts w:hint="eastAsia"/>
        </w:rPr>
        <w:t>theoretical analysis</w:t>
      </w:r>
      <w:r>
        <w:rPr>
          <w:rFonts w:hint="eastAsia"/>
        </w:rPr>
        <w:t>中作详细介绍。</w:t>
      </w:r>
    </w:p>
    <w:p w14:paraId="6F59A057" w14:textId="77777777" w:rsidR="00DD4F79" w:rsidRDefault="00DD4F79"/>
    <w:p w14:paraId="5C690D2F" w14:textId="77777777" w:rsidR="00DD4F79" w:rsidRDefault="00DD4F79"/>
    <w:p w14:paraId="452BAD59" w14:textId="77777777" w:rsidR="00DD4F79" w:rsidRDefault="00DD4F79"/>
    <w:p w14:paraId="37A6110A" w14:textId="77777777" w:rsidR="00DD4F79" w:rsidRDefault="00DD4F79"/>
    <w:p w14:paraId="78E88113" w14:textId="77777777" w:rsidR="00DD4F79" w:rsidRDefault="002B6E7B">
      <w:r>
        <w:rPr>
          <w:rFonts w:hint="eastAsia"/>
        </w:rPr>
        <w:t xml:space="preserve">Figure 2.5 </w:t>
      </w:r>
      <w:r>
        <w:rPr>
          <w:rFonts w:hint="eastAsia"/>
        </w:rPr>
        <w:t>一个</w:t>
      </w:r>
      <w:r>
        <w:rPr>
          <w:rFonts w:hint="eastAsia"/>
        </w:rPr>
        <w:t>language</w:t>
      </w:r>
      <w:r>
        <w:rPr>
          <w:rFonts w:hint="eastAsia"/>
        </w:rPr>
        <w:t>反例</w:t>
      </w:r>
    </w:p>
    <w:p w14:paraId="0AACAAF2" w14:textId="77777777" w:rsidR="00DD4F79" w:rsidRDefault="00DD4F79"/>
    <w:p w14:paraId="1D26AEE7" w14:textId="77777777" w:rsidR="00DD4F79" w:rsidRDefault="002B6E7B">
      <w:pPr>
        <w:rPr>
          <w:b/>
          <w:bCs/>
        </w:rPr>
      </w:pPr>
      <w:r>
        <w:rPr>
          <w:rFonts w:hint="eastAsia"/>
          <w:b/>
          <w:bCs/>
        </w:rPr>
        <w:t>Compositionality and Capacity in Artif</w:t>
      </w:r>
      <w:r>
        <w:rPr>
          <w:rFonts w:hint="eastAsia"/>
          <w:b/>
          <w:bCs/>
        </w:rPr>
        <w:t>icial Language teaching</w:t>
      </w:r>
    </w:p>
    <w:p w14:paraId="7010951A" w14:textId="77777777" w:rsidR="00DD4F79" w:rsidRDefault="002B6E7B">
      <w:pPr>
        <w:rPr>
          <w:i/>
          <w:iCs/>
          <w:u w:val="single"/>
        </w:rPr>
      </w:pPr>
      <w:r>
        <w:rPr>
          <w:rFonts w:hint="eastAsia"/>
          <w:i/>
          <w:iCs/>
          <w:u w:val="single"/>
        </w:rPr>
        <w:t xml:space="preserve">#We get a counter-intuitive observation on the relationship between the compositionality and the number of nodes in the hidden layer. </w:t>
      </w:r>
    </w:p>
    <w:p w14:paraId="473507B2" w14:textId="77777777" w:rsidR="00DD4F79" w:rsidRDefault="002B6E7B">
      <w:pPr>
        <w:widowControl/>
        <w:ind w:firstLine="420"/>
        <w:jc w:val="left"/>
      </w:pPr>
      <w:r>
        <w:rPr>
          <w:rFonts w:hint="eastAsia"/>
        </w:rPr>
        <w:t>在</w:t>
      </w:r>
      <w:r>
        <w:rPr>
          <w:rFonts w:hint="eastAsia"/>
          <w:i/>
          <w:iCs/>
        </w:rPr>
        <w:t xml:space="preserve">Ease-of-Teaching and Language Structure from </w:t>
      </w:r>
      <w:r>
        <w:rPr>
          <w:i/>
          <w:iCs/>
        </w:rPr>
        <w:t>Emergent Communication</w:t>
      </w:r>
      <w:r>
        <w:rPr>
          <w:rFonts w:hint="eastAsia"/>
        </w:rPr>
        <w:t>这篇文章指出，</w:t>
      </w:r>
      <w:r>
        <w:rPr>
          <w:rFonts w:hint="eastAsia"/>
        </w:rPr>
        <w:t xml:space="preserve">languages with higher </w:t>
      </w:r>
      <w:proofErr w:type="spellStart"/>
      <w:r>
        <w:rPr>
          <w:rFonts w:hint="eastAsia"/>
        </w:rPr>
        <w:t>compostionality</w:t>
      </w:r>
      <w:proofErr w:type="spellEnd"/>
      <w:r>
        <w:rPr>
          <w:rFonts w:hint="eastAsia"/>
        </w:rPr>
        <w:t xml:space="preserve"> are easier-to-teach</w:t>
      </w:r>
      <w:r>
        <w:rPr>
          <w:rFonts w:hint="eastAsia"/>
        </w:rPr>
        <w:t>。这一结论的一个隐含前提约束是：</w:t>
      </w:r>
      <w:r>
        <w:rPr>
          <w:rFonts w:hint="eastAsia"/>
        </w:rPr>
        <w:t>agents have same capacity</w:t>
      </w:r>
      <w:r>
        <w:rPr>
          <w:rFonts w:hint="eastAsia"/>
        </w:rPr>
        <w:t>。为了观察</w:t>
      </w:r>
      <w:r>
        <w:rPr>
          <w:rFonts w:hint="eastAsia"/>
        </w:rPr>
        <w:t>capacity</w:t>
      </w:r>
      <w:r>
        <w:rPr>
          <w:rFonts w:hint="eastAsia"/>
        </w:rPr>
        <w:t>对</w:t>
      </w:r>
      <w:proofErr w:type="spellStart"/>
      <w:r>
        <w:rPr>
          <w:rFonts w:hint="eastAsia"/>
        </w:rPr>
        <w:t>compostionality</w:t>
      </w:r>
      <w:proofErr w:type="spellEnd"/>
      <w:r>
        <w:rPr>
          <w:rFonts w:hint="eastAsia"/>
        </w:rPr>
        <w:t>的影响，我们取消了这一约束</w:t>
      </w:r>
      <w:r>
        <w:rPr>
          <w:rFonts w:hint="eastAsia"/>
        </w:rPr>
        <w:t xml:space="preserve"> and teach artificial languages with different </w:t>
      </w:r>
      <w:proofErr w:type="spellStart"/>
      <w:r>
        <w:rPr>
          <w:rFonts w:hint="eastAsia"/>
        </w:rPr>
        <w:t>compostionality</w:t>
      </w:r>
      <w:proofErr w:type="spellEnd"/>
      <w:r>
        <w:rPr>
          <w:rFonts w:hint="eastAsia"/>
        </w:rPr>
        <w:t xml:space="preserve"> to agents with different capacity</w:t>
      </w:r>
      <w:r>
        <w:rPr>
          <w:rFonts w:hint="eastAsia"/>
        </w:rPr>
        <w:t>。</w:t>
      </w:r>
    </w:p>
    <w:p w14:paraId="58751E3D" w14:textId="77777777" w:rsidR="00DD4F79" w:rsidRDefault="002B6E7B">
      <w:pPr>
        <w:widowControl/>
        <w:ind w:firstLine="420"/>
        <w:jc w:val="left"/>
      </w:pPr>
      <w:r>
        <w:rPr>
          <w:rFonts w:hint="eastAsia"/>
        </w:rPr>
        <w:t>实验配置如下：</w:t>
      </w:r>
    </w:p>
    <w:p w14:paraId="2015FD8D" w14:textId="77777777" w:rsidR="00DD4F79" w:rsidRDefault="002B6E7B">
      <w:pPr>
        <w:widowControl/>
        <w:ind w:firstLine="420"/>
        <w:jc w:val="left"/>
      </w:pPr>
      <w:r>
        <w:rPr>
          <w:rFonts w:hint="eastAsia"/>
        </w:rPr>
        <w:t>object t =concept sequence (c_0,</w:t>
      </w:r>
      <w:r>
        <w:rPr>
          <w:rFonts w:hint="eastAsia"/>
        </w:rPr>
        <w:t xml:space="preserve"> c_1)</w:t>
      </w:r>
      <w:r>
        <w:rPr>
          <w:rFonts w:hint="eastAsia"/>
        </w:rPr>
        <w:t>，</w:t>
      </w:r>
      <w:r>
        <w:rPr>
          <w:rFonts w:hint="eastAsia"/>
        </w:rPr>
        <w:t>concepts size |M_0| = |M_1| = 3</w:t>
      </w:r>
      <w:r>
        <w:rPr>
          <w:rFonts w:hint="eastAsia"/>
        </w:rPr>
        <w:t>，</w:t>
      </w:r>
      <w:r>
        <w:rPr>
          <w:rFonts w:hint="eastAsia"/>
        </w:rPr>
        <w:t>shape c_0 = {triangle, circle, square}</w:t>
      </w:r>
      <w:r>
        <w:rPr>
          <w:rFonts w:hint="eastAsia"/>
        </w:rPr>
        <w:t>，</w:t>
      </w:r>
      <w:r>
        <w:rPr>
          <w:rFonts w:hint="eastAsia"/>
        </w:rPr>
        <w:t>color c_1 = {red, blue, green}</w:t>
      </w:r>
      <w:r>
        <w:rPr>
          <w:rFonts w:hint="eastAsia"/>
        </w:rPr>
        <w:t>；</w:t>
      </w:r>
    </w:p>
    <w:p w14:paraId="06ACD993" w14:textId="77777777" w:rsidR="00DD4F79" w:rsidRDefault="002B6E7B">
      <w:pPr>
        <w:widowControl/>
        <w:ind w:firstLine="420"/>
        <w:jc w:val="left"/>
      </w:pPr>
      <w:r>
        <w:rPr>
          <w:rFonts w:hint="eastAsia"/>
        </w:rPr>
        <w:t>symbol sequence s = (s_0, s_1)</w:t>
      </w:r>
      <w:r>
        <w:rPr>
          <w:rFonts w:hint="eastAsia"/>
        </w:rPr>
        <w:t>，</w:t>
      </w:r>
      <w:r>
        <w:rPr>
          <w:rFonts w:hint="eastAsia"/>
        </w:rPr>
        <w:t>vocabulary size |V|=9</w:t>
      </w:r>
      <w:r>
        <w:rPr>
          <w:rFonts w:hint="eastAsia"/>
        </w:rPr>
        <w:t>，</w:t>
      </w:r>
      <w:proofErr w:type="spellStart"/>
      <w:r>
        <w:rPr>
          <w:rFonts w:hint="eastAsia"/>
        </w:rPr>
        <w:t>s_i</w:t>
      </w:r>
      <w:proofErr w:type="spellEnd"/>
      <w:r>
        <w:rPr>
          <w:rFonts w:hint="eastAsia"/>
        </w:rPr>
        <w:t xml:space="preserve"> (</w:t>
      </w:r>
      <w:proofErr w:type="spellStart"/>
      <w:r>
        <w:rPr>
          <w:rFonts w:hint="eastAsia"/>
        </w:rPr>
        <w:t>i</w:t>
      </w:r>
      <w:proofErr w:type="spellEnd"/>
      <w:r>
        <w:rPr>
          <w:rFonts w:hint="eastAsia"/>
        </w:rPr>
        <w:t xml:space="preserve">=0,1) = {a, b, c, d, e, f, g, h, </w:t>
      </w:r>
      <w:proofErr w:type="spellStart"/>
      <w:r>
        <w:rPr>
          <w:rFonts w:hint="eastAsia"/>
        </w:rPr>
        <w:t>i</w:t>
      </w:r>
      <w:proofErr w:type="spellEnd"/>
      <w:r>
        <w:rPr>
          <w:rFonts w:hint="eastAsia"/>
        </w:rPr>
        <w:t>}</w:t>
      </w:r>
      <w:r>
        <w:rPr>
          <w:rFonts w:hint="eastAsia"/>
        </w:rPr>
        <w:t>；</w:t>
      </w:r>
    </w:p>
    <w:p w14:paraId="30239D97" w14:textId="77777777" w:rsidR="00DD4F79" w:rsidRDefault="002B6E7B">
      <w:pPr>
        <w:widowControl/>
        <w:ind w:firstLine="420"/>
        <w:jc w:val="left"/>
      </w:pPr>
      <w:r>
        <w:rPr>
          <w:rFonts w:hint="eastAsia"/>
        </w:rPr>
        <w:t xml:space="preserve">Count of neural nodes in the hidden layer </w:t>
      </w:r>
      <w:proofErr w:type="spellStart"/>
      <w:r>
        <w:rPr>
          <w:rFonts w:hint="eastAsia"/>
        </w:rPr>
        <w:t>h_size</w:t>
      </w:r>
      <w:proofErr w:type="spellEnd"/>
      <w:r>
        <w:rPr>
          <w:rFonts w:hint="eastAsia"/>
        </w:rPr>
        <w:t xml:space="preserve"> = </w:t>
      </w:r>
      <w:r>
        <w:rPr>
          <w:rFonts w:hint="eastAsia"/>
        </w:rPr>
        <w:t>{1,2,3,4,5,6,7,8}</w:t>
      </w:r>
      <w:r>
        <w:rPr>
          <w:rFonts w:hint="eastAsia"/>
        </w:rPr>
        <w:t>。</w:t>
      </w:r>
    </w:p>
    <w:p w14:paraId="616184BE" w14:textId="77777777" w:rsidR="00DD4F79" w:rsidRDefault="002B6E7B">
      <w:pPr>
        <w:widowControl/>
        <w:ind w:firstLine="420"/>
        <w:jc w:val="left"/>
      </w:pPr>
      <w:r>
        <w:rPr>
          <w:rFonts w:hint="eastAsia"/>
        </w:rPr>
        <w:t>Specifically, we generate 3 different languages</w:t>
      </w:r>
      <w:r>
        <w:rPr>
          <w:rFonts w:hint="eastAsia"/>
        </w:rPr>
        <w:t>，分别如</w:t>
      </w:r>
      <w:r>
        <w:rPr>
          <w:rFonts w:hint="eastAsia"/>
        </w:rPr>
        <w:t>Figure3</w:t>
      </w:r>
      <w:r>
        <w:rPr>
          <w:rFonts w:hint="eastAsia"/>
        </w:rPr>
        <w:t>所示。</w:t>
      </w:r>
      <w:r>
        <w:rPr>
          <w:rFonts w:hint="eastAsia"/>
        </w:rPr>
        <w:t>Figure3(a)</w:t>
      </w:r>
      <w:r>
        <w:rPr>
          <w:rFonts w:hint="eastAsia"/>
        </w:rPr>
        <w:t>代表一种</w:t>
      </w:r>
      <w:r>
        <w:rPr>
          <w:rFonts w:hint="eastAsia"/>
        </w:rPr>
        <w:t xml:space="preserve">perfect compositional language LA with maximum </w:t>
      </w:r>
      <w:proofErr w:type="spellStart"/>
      <w:r>
        <w:rPr>
          <w:rFonts w:hint="eastAsia"/>
        </w:rPr>
        <w:t>compostionality</w:t>
      </w:r>
      <w:proofErr w:type="spellEnd"/>
      <w:r>
        <w:rPr>
          <w:rFonts w:hint="eastAsia"/>
        </w:rPr>
        <w:t>，</w:t>
      </w:r>
      <w:r>
        <w:rPr>
          <w:rFonts w:hint="eastAsia"/>
        </w:rPr>
        <w:t>symbol sequence s = (s_0, s_1)</w:t>
      </w:r>
      <w:r>
        <w:rPr>
          <w:rFonts w:hint="eastAsia"/>
        </w:rPr>
        <w:t>中，</w:t>
      </w:r>
      <w:r>
        <w:rPr>
          <w:rFonts w:hint="eastAsia"/>
        </w:rPr>
        <w:t>s_0</w:t>
      </w:r>
      <w:r>
        <w:rPr>
          <w:rFonts w:hint="eastAsia"/>
        </w:rPr>
        <w:t>代表</w:t>
      </w:r>
      <w:r>
        <w:rPr>
          <w:rFonts w:hint="eastAsia"/>
        </w:rPr>
        <w:t>shape, s_1</w:t>
      </w:r>
      <w:r>
        <w:rPr>
          <w:rFonts w:hint="eastAsia"/>
        </w:rPr>
        <w:t>代表</w:t>
      </w:r>
      <w:r>
        <w:rPr>
          <w:rFonts w:hint="eastAsia"/>
        </w:rPr>
        <w:t>color</w:t>
      </w:r>
      <w:r>
        <w:rPr>
          <w:rFonts w:hint="eastAsia"/>
        </w:rPr>
        <w:t>。</w:t>
      </w:r>
      <w:r>
        <w:rPr>
          <w:rFonts w:hint="eastAsia"/>
        </w:rPr>
        <w:t>Figure3(b) LB</w:t>
      </w:r>
      <w:r>
        <w:rPr>
          <w:rFonts w:hint="eastAsia"/>
        </w:rPr>
        <w:t>是一种随机生成的语言，</w:t>
      </w:r>
      <w:r>
        <w:rPr>
          <w:rFonts w:hint="eastAsia"/>
        </w:rPr>
        <w:t>s_0</w:t>
      </w:r>
      <w:r>
        <w:rPr>
          <w:rFonts w:hint="eastAsia"/>
        </w:rPr>
        <w:t>和</w:t>
      </w:r>
      <w:r>
        <w:rPr>
          <w:rFonts w:hint="eastAsia"/>
        </w:rPr>
        <w:t>s_1</w:t>
      </w:r>
      <w:r>
        <w:rPr>
          <w:rFonts w:hint="eastAsia"/>
        </w:rPr>
        <w:t>单独不能代表任何</w:t>
      </w:r>
      <w:r>
        <w:rPr>
          <w:rFonts w:hint="eastAsia"/>
        </w:rPr>
        <w:t>conce</w:t>
      </w:r>
      <w:r>
        <w:rPr>
          <w:rFonts w:hint="eastAsia"/>
        </w:rPr>
        <w:t>pt (shape or color)</w:t>
      </w:r>
      <w:r>
        <w:rPr>
          <w:rFonts w:hint="eastAsia"/>
        </w:rPr>
        <w:t>。</w:t>
      </w:r>
      <w:r>
        <w:rPr>
          <w:rFonts w:hint="eastAsia"/>
        </w:rPr>
        <w:t>Figure3(c)</w:t>
      </w:r>
      <w:r>
        <w:rPr>
          <w:rFonts w:hint="eastAsia"/>
        </w:rPr>
        <w:t>表示一种</w:t>
      </w:r>
      <w:r>
        <w:rPr>
          <w:rFonts w:hint="eastAsia"/>
        </w:rPr>
        <w:t xml:space="preserve">non-compositional language LC with minimum </w:t>
      </w:r>
      <w:proofErr w:type="spellStart"/>
      <w:r>
        <w:rPr>
          <w:rFonts w:hint="eastAsia"/>
        </w:rPr>
        <w:t>compostionality</w:t>
      </w:r>
      <w:proofErr w:type="spellEnd"/>
      <w:r>
        <w:rPr>
          <w:rFonts w:hint="eastAsia"/>
        </w:rPr>
        <w:t>，</w:t>
      </w:r>
      <w:r>
        <w:rPr>
          <w:rFonts w:hint="eastAsia"/>
        </w:rPr>
        <w:t>s_0</w:t>
      </w:r>
      <w:r>
        <w:rPr>
          <w:rFonts w:hint="eastAsia"/>
        </w:rPr>
        <w:t>独自表示</w:t>
      </w:r>
      <w:r>
        <w:rPr>
          <w:rFonts w:hint="eastAsia"/>
        </w:rPr>
        <w:t>shape</w:t>
      </w:r>
      <w:r>
        <w:rPr>
          <w:rFonts w:hint="eastAsia"/>
        </w:rPr>
        <w:t>和</w:t>
      </w:r>
      <w:r>
        <w:rPr>
          <w:rFonts w:hint="eastAsia"/>
        </w:rPr>
        <w:t>color</w:t>
      </w:r>
      <w:r>
        <w:rPr>
          <w:rFonts w:hint="eastAsia"/>
        </w:rPr>
        <w:t>的组合。</w:t>
      </w:r>
      <w:r>
        <w:rPr>
          <w:rFonts w:hint="eastAsia"/>
        </w:rPr>
        <w:t xml:space="preserve">We teach LA, LB and LC respectively to a Listener agent and change its capacity by </w:t>
      </w:r>
      <w:commentRangeStart w:id="17"/>
      <w:r>
        <w:rPr>
          <w:rFonts w:hint="eastAsia"/>
        </w:rPr>
        <w:t xml:space="preserve">adjust </w:t>
      </w:r>
      <w:commentRangeEnd w:id="17"/>
      <w:r w:rsidR="00972082">
        <w:rPr>
          <w:rStyle w:val="CommentReference"/>
        </w:rPr>
        <w:commentReference w:id="17"/>
      </w:r>
      <w:proofErr w:type="spellStart"/>
      <w:r>
        <w:rPr>
          <w:rFonts w:hint="eastAsia"/>
        </w:rPr>
        <w:t>h_size</w:t>
      </w:r>
      <w:proofErr w:type="spellEnd"/>
      <w:r>
        <w:rPr>
          <w:rFonts w:hint="eastAsia"/>
        </w:rPr>
        <w:t>，得到</w:t>
      </w:r>
      <w:r>
        <w:rPr>
          <w:rFonts w:hint="eastAsia"/>
        </w:rPr>
        <w:t>accuracy</w:t>
      </w:r>
      <w:r>
        <w:rPr>
          <w:rFonts w:hint="eastAsia"/>
        </w:rPr>
        <w:t>随训练</w:t>
      </w:r>
      <w:r>
        <w:rPr>
          <w:rFonts w:hint="eastAsia"/>
        </w:rPr>
        <w:t>iteration</w:t>
      </w:r>
      <w:r>
        <w:rPr>
          <w:rFonts w:hint="eastAsia"/>
        </w:rPr>
        <w:t>的变化曲线如</w:t>
      </w:r>
      <w:r>
        <w:rPr>
          <w:rFonts w:hint="eastAsia"/>
        </w:rPr>
        <w:t>Figure4</w:t>
      </w:r>
      <w:r>
        <w:rPr>
          <w:rFonts w:hint="eastAsia"/>
        </w:rPr>
        <w:t>所示。</w:t>
      </w:r>
    </w:p>
    <w:p w14:paraId="752E5386" w14:textId="77777777" w:rsidR="00DD4F79" w:rsidRDefault="002B6E7B">
      <w:pPr>
        <w:widowControl/>
        <w:ind w:firstLine="420"/>
        <w:jc w:val="left"/>
      </w:pPr>
      <w:r>
        <w:rPr>
          <w:rFonts w:hint="eastAsia"/>
        </w:rPr>
        <w:t>结果显示，</w:t>
      </w:r>
      <w:r>
        <w:rPr>
          <w:rFonts w:hint="eastAsia"/>
        </w:rPr>
        <w:t>在</w:t>
      </w:r>
      <w:proofErr w:type="spellStart"/>
      <w:r>
        <w:rPr>
          <w:rFonts w:hint="eastAsia"/>
        </w:rPr>
        <w:t>h_size</w:t>
      </w:r>
      <w:proofErr w:type="spellEnd"/>
      <w:r>
        <w:rPr>
          <w:rFonts w:hint="eastAsia"/>
        </w:rPr>
        <w:t>=1</w:t>
      </w:r>
      <w:r>
        <w:rPr>
          <w:rFonts w:hint="eastAsia"/>
        </w:rPr>
        <w:t>时，</w:t>
      </w:r>
      <w:r>
        <w:rPr>
          <w:rFonts w:hint="eastAsia"/>
        </w:rPr>
        <w:t>agent</w:t>
      </w:r>
      <w:r>
        <w:rPr>
          <w:rFonts w:hint="eastAsia"/>
        </w:rPr>
        <w:t>的</w:t>
      </w:r>
      <w:proofErr w:type="spellStart"/>
      <w:r>
        <w:rPr>
          <w:rFonts w:hint="eastAsia"/>
        </w:rPr>
        <w:t>capcity</w:t>
      </w:r>
      <w:proofErr w:type="spellEnd"/>
      <w:r>
        <w:rPr>
          <w:rFonts w:hint="eastAsia"/>
        </w:rPr>
        <w:t>太小，</w:t>
      </w:r>
      <w:r>
        <w:rPr>
          <w:rFonts w:hint="eastAsia"/>
        </w:rPr>
        <w:t>LA, LB</w:t>
      </w:r>
      <w:r>
        <w:rPr>
          <w:rFonts w:hint="eastAsia"/>
        </w:rPr>
        <w:t>和</w:t>
      </w:r>
      <w:r>
        <w:rPr>
          <w:rFonts w:hint="eastAsia"/>
        </w:rPr>
        <w:t>LC</w:t>
      </w:r>
      <w:r>
        <w:rPr>
          <w:rFonts w:hint="eastAsia"/>
        </w:rPr>
        <w:t>都无法掌握。</w:t>
      </w:r>
      <w:proofErr w:type="spellStart"/>
      <w:r>
        <w:rPr>
          <w:rFonts w:hint="eastAsia"/>
        </w:rPr>
        <w:t>h_size</w:t>
      </w:r>
      <w:proofErr w:type="spellEnd"/>
      <w:r>
        <w:rPr>
          <w:rFonts w:hint="eastAsia"/>
        </w:rPr>
        <w:t xml:space="preserve"> = 2</w:t>
      </w:r>
      <w:r>
        <w:rPr>
          <w:rFonts w:hint="eastAsia"/>
        </w:rPr>
        <w:t>时，</w:t>
      </w:r>
      <w:r>
        <w:rPr>
          <w:rFonts w:hint="eastAsia"/>
        </w:rPr>
        <w:t>agent</w:t>
      </w:r>
      <w:r>
        <w:rPr>
          <w:rFonts w:hint="eastAsia"/>
        </w:rPr>
        <w:t>可以掌握</w:t>
      </w:r>
      <w:r>
        <w:rPr>
          <w:rFonts w:hint="eastAsia"/>
        </w:rPr>
        <w:t>LA</w:t>
      </w:r>
      <w:r>
        <w:rPr>
          <w:rFonts w:hint="eastAsia"/>
        </w:rPr>
        <w:t>，但无法掌握</w:t>
      </w:r>
      <w:r>
        <w:rPr>
          <w:rFonts w:hint="eastAsia"/>
        </w:rPr>
        <w:t>LB</w:t>
      </w:r>
      <w:r>
        <w:rPr>
          <w:rFonts w:hint="eastAsia"/>
        </w:rPr>
        <w:t>和</w:t>
      </w:r>
      <w:r>
        <w:rPr>
          <w:rFonts w:hint="eastAsia"/>
        </w:rPr>
        <w:t>LC</w:t>
      </w:r>
      <w:r>
        <w:rPr>
          <w:rFonts w:hint="eastAsia"/>
        </w:rPr>
        <w:t>。</w:t>
      </w:r>
      <w:proofErr w:type="spellStart"/>
      <w:r>
        <w:rPr>
          <w:rFonts w:hint="eastAsia"/>
        </w:rPr>
        <w:t>h_size</w:t>
      </w:r>
      <w:proofErr w:type="spellEnd"/>
      <w:r>
        <w:rPr>
          <w:rFonts w:hint="eastAsia"/>
        </w:rPr>
        <w:t xml:space="preserve"> &gt;= X</w:t>
      </w:r>
      <w:r>
        <w:rPr>
          <w:rFonts w:hint="eastAsia"/>
        </w:rPr>
        <w:t>时，</w:t>
      </w:r>
      <w:r>
        <w:rPr>
          <w:rFonts w:hint="eastAsia"/>
        </w:rPr>
        <w:t>agent</w:t>
      </w:r>
      <w:r>
        <w:rPr>
          <w:rFonts w:hint="eastAsia"/>
        </w:rPr>
        <w:t>可以掌握</w:t>
      </w:r>
      <w:r>
        <w:rPr>
          <w:rFonts w:hint="eastAsia"/>
        </w:rPr>
        <w:t>LA</w:t>
      </w:r>
      <w:r>
        <w:rPr>
          <w:rFonts w:hint="eastAsia"/>
        </w:rPr>
        <w:t>和</w:t>
      </w:r>
      <w:r>
        <w:rPr>
          <w:rFonts w:hint="eastAsia"/>
        </w:rPr>
        <w:t>LB</w:t>
      </w:r>
      <w:r>
        <w:rPr>
          <w:rFonts w:hint="eastAsia"/>
        </w:rPr>
        <w:t>，但依然无法掌握</w:t>
      </w:r>
      <w:r>
        <w:rPr>
          <w:rFonts w:hint="eastAsia"/>
        </w:rPr>
        <w:t>LC</w:t>
      </w:r>
      <w:r>
        <w:rPr>
          <w:rFonts w:hint="eastAsia"/>
        </w:rPr>
        <w:t>。</w:t>
      </w:r>
      <w:proofErr w:type="spellStart"/>
      <w:r>
        <w:rPr>
          <w:rFonts w:hint="eastAsia"/>
        </w:rPr>
        <w:t>h_size</w:t>
      </w:r>
      <w:proofErr w:type="spellEnd"/>
      <w:r>
        <w:rPr>
          <w:rFonts w:hint="eastAsia"/>
        </w:rPr>
        <w:t xml:space="preserve"> &gt;= Y</w:t>
      </w:r>
      <w:r>
        <w:rPr>
          <w:rFonts w:hint="eastAsia"/>
        </w:rPr>
        <w:t>时，</w:t>
      </w:r>
      <w:r>
        <w:rPr>
          <w:rFonts w:hint="eastAsia"/>
        </w:rPr>
        <w:t>agent</w:t>
      </w:r>
      <w:r>
        <w:rPr>
          <w:rFonts w:hint="eastAsia"/>
        </w:rPr>
        <w:t>的</w:t>
      </w:r>
      <w:r>
        <w:rPr>
          <w:rFonts w:hint="eastAsia"/>
        </w:rPr>
        <w:t>capacity</w:t>
      </w:r>
      <w:r>
        <w:rPr>
          <w:rFonts w:hint="eastAsia"/>
        </w:rPr>
        <w:t>足够掌握这三种语言。综上，</w:t>
      </w:r>
      <w:r>
        <w:rPr>
          <w:rFonts w:hint="eastAsia"/>
        </w:rPr>
        <w:t xml:space="preserve">we get an observation that </w:t>
      </w:r>
      <w:r>
        <w:rPr>
          <w:rFonts w:hint="eastAsia"/>
        </w:rPr>
        <w:t>languages with higher compositionality require lower</w:t>
      </w:r>
      <w:r>
        <w:rPr>
          <w:rFonts w:hint="eastAsia"/>
        </w:rPr>
        <w:t xml:space="preserve"> </w:t>
      </w:r>
      <w:r>
        <w:rPr>
          <w:rFonts w:hint="eastAsia"/>
        </w:rPr>
        <w:t>capacity</w:t>
      </w:r>
      <w:r>
        <w:t xml:space="preserve"> of agents</w:t>
      </w:r>
      <w:r>
        <w:rPr>
          <w:rFonts w:hint="eastAsia"/>
        </w:rPr>
        <w:t>。下面</w:t>
      </w:r>
      <w:r>
        <w:rPr>
          <w:rFonts w:hint="eastAsia"/>
        </w:rPr>
        <w:t>，我们通过理论分析解释观察到该现象的原因。</w:t>
      </w:r>
    </w:p>
    <w:p w14:paraId="0D47281B" w14:textId="77777777" w:rsidR="00DD4F79" w:rsidRDefault="00DD4F79">
      <w:pPr>
        <w:widowControl/>
        <w:ind w:firstLine="420"/>
        <w:jc w:val="left"/>
      </w:pPr>
    </w:p>
    <w:p w14:paraId="7DDA40FD" w14:textId="77777777" w:rsidR="00DD4F79" w:rsidRDefault="00DD4F79">
      <w:pPr>
        <w:widowControl/>
        <w:ind w:firstLine="420"/>
        <w:jc w:val="left"/>
      </w:pPr>
    </w:p>
    <w:p w14:paraId="38FC180E" w14:textId="77777777" w:rsidR="00DD4F79" w:rsidRDefault="00DD4F79">
      <w:pPr>
        <w:widowControl/>
        <w:ind w:firstLine="420"/>
        <w:jc w:val="left"/>
      </w:pPr>
    </w:p>
    <w:p w14:paraId="3A33AB86" w14:textId="77777777" w:rsidR="00DD4F79" w:rsidRDefault="00DD4F79">
      <w:pPr>
        <w:widowControl/>
        <w:ind w:firstLine="420"/>
        <w:jc w:val="left"/>
      </w:pPr>
    </w:p>
    <w:p w14:paraId="6B4816BC" w14:textId="77777777" w:rsidR="00DD4F79" w:rsidRDefault="00DD4F79">
      <w:pPr>
        <w:widowControl/>
        <w:ind w:firstLine="420"/>
        <w:jc w:val="left"/>
      </w:pPr>
    </w:p>
    <w:p w14:paraId="479D0915" w14:textId="77777777" w:rsidR="00DD4F79" w:rsidRDefault="002B6E7B">
      <w:pPr>
        <w:widowControl/>
        <w:ind w:firstLine="420"/>
        <w:jc w:val="left"/>
      </w:pPr>
      <w:r>
        <w:rPr>
          <w:rFonts w:hint="eastAsia"/>
        </w:rPr>
        <w:t xml:space="preserve">Figure3. (a) </w:t>
      </w:r>
      <w:r>
        <w:rPr>
          <w:rFonts w:hint="eastAsia"/>
        </w:rPr>
        <w:t>完美组合的语言</w:t>
      </w:r>
      <w:r>
        <w:rPr>
          <w:rFonts w:hint="eastAsia"/>
        </w:rPr>
        <w:t>LA</w:t>
      </w:r>
      <w:r>
        <w:rPr>
          <w:rFonts w:hint="eastAsia"/>
        </w:rPr>
        <w:t>；</w:t>
      </w:r>
      <w:r>
        <w:rPr>
          <w:rFonts w:hint="eastAsia"/>
        </w:rPr>
        <w:t xml:space="preserve">(b) </w:t>
      </w:r>
      <w:r>
        <w:rPr>
          <w:rFonts w:hint="eastAsia"/>
        </w:rPr>
        <w:t>随机生成的语言</w:t>
      </w:r>
      <w:r>
        <w:rPr>
          <w:rFonts w:hint="eastAsia"/>
        </w:rPr>
        <w:t>LB</w:t>
      </w:r>
      <w:r>
        <w:rPr>
          <w:rFonts w:hint="eastAsia"/>
        </w:rPr>
        <w:t>；</w:t>
      </w:r>
      <w:r>
        <w:rPr>
          <w:rFonts w:hint="eastAsia"/>
        </w:rPr>
        <w:t xml:space="preserve">(c) </w:t>
      </w:r>
      <w:r>
        <w:rPr>
          <w:rFonts w:hint="eastAsia"/>
        </w:rPr>
        <w:t>完全不组合的语言</w:t>
      </w:r>
      <w:r>
        <w:rPr>
          <w:rFonts w:hint="eastAsia"/>
        </w:rPr>
        <w:t>LC</w:t>
      </w:r>
    </w:p>
    <w:p w14:paraId="6E723BEC" w14:textId="77777777" w:rsidR="00DD4F79" w:rsidRDefault="00DD4F79">
      <w:pPr>
        <w:widowControl/>
        <w:ind w:firstLine="420"/>
        <w:jc w:val="left"/>
      </w:pPr>
    </w:p>
    <w:p w14:paraId="2F71D003" w14:textId="77777777" w:rsidR="00DD4F79" w:rsidRDefault="00DD4F79">
      <w:pPr>
        <w:widowControl/>
        <w:ind w:firstLine="420"/>
        <w:jc w:val="left"/>
      </w:pPr>
    </w:p>
    <w:p w14:paraId="3C45BF8F" w14:textId="77777777" w:rsidR="00DD4F79" w:rsidRDefault="00DD4F79">
      <w:pPr>
        <w:widowControl/>
        <w:ind w:firstLine="420"/>
        <w:jc w:val="left"/>
      </w:pPr>
    </w:p>
    <w:p w14:paraId="5AD29AD4" w14:textId="77777777" w:rsidR="00DD4F79" w:rsidRDefault="00DD4F79">
      <w:pPr>
        <w:widowControl/>
        <w:ind w:firstLine="420"/>
        <w:jc w:val="left"/>
      </w:pPr>
    </w:p>
    <w:p w14:paraId="5C8A949A" w14:textId="77777777" w:rsidR="00DD4F79" w:rsidRDefault="00DD4F79">
      <w:pPr>
        <w:widowControl/>
        <w:ind w:firstLine="420"/>
        <w:jc w:val="left"/>
      </w:pPr>
    </w:p>
    <w:p w14:paraId="4B73ACC4" w14:textId="77777777" w:rsidR="00DD4F79" w:rsidRDefault="00DD4F79">
      <w:pPr>
        <w:widowControl/>
        <w:ind w:firstLine="420"/>
        <w:jc w:val="left"/>
      </w:pPr>
    </w:p>
    <w:p w14:paraId="2FB7A65C" w14:textId="77777777" w:rsidR="00DD4F79" w:rsidRDefault="00DD4F79">
      <w:pPr>
        <w:widowControl/>
        <w:ind w:firstLine="420"/>
        <w:jc w:val="left"/>
      </w:pPr>
    </w:p>
    <w:p w14:paraId="3375D204" w14:textId="77777777" w:rsidR="00DD4F79" w:rsidRDefault="00DD4F79">
      <w:pPr>
        <w:widowControl/>
        <w:ind w:firstLine="420"/>
        <w:jc w:val="left"/>
      </w:pPr>
    </w:p>
    <w:p w14:paraId="4A06BEF1" w14:textId="77777777" w:rsidR="00DD4F79" w:rsidRDefault="00DD4F79">
      <w:pPr>
        <w:widowControl/>
        <w:ind w:firstLine="420"/>
        <w:jc w:val="left"/>
      </w:pPr>
    </w:p>
    <w:p w14:paraId="7FD7F512" w14:textId="77777777" w:rsidR="00DD4F79" w:rsidRDefault="00DD4F79">
      <w:pPr>
        <w:widowControl/>
        <w:ind w:firstLine="420"/>
        <w:jc w:val="left"/>
      </w:pPr>
    </w:p>
    <w:p w14:paraId="1AE1A55C" w14:textId="77777777" w:rsidR="00DD4F79" w:rsidRDefault="002B6E7B">
      <w:pPr>
        <w:widowControl/>
        <w:ind w:firstLine="420"/>
        <w:jc w:val="left"/>
      </w:pPr>
      <w:r>
        <w:rPr>
          <w:rFonts w:hint="eastAsia"/>
        </w:rPr>
        <w:t xml:space="preserve">Figure4. </w:t>
      </w:r>
      <w:r>
        <w:rPr>
          <w:rFonts w:hint="eastAsia"/>
        </w:rPr>
        <w:t>不同</w:t>
      </w:r>
      <w:r>
        <w:rPr>
          <w:rFonts w:hint="eastAsia"/>
        </w:rPr>
        <w:t>capacity (</w:t>
      </w:r>
      <w:proofErr w:type="spellStart"/>
      <w:r>
        <w:rPr>
          <w:rFonts w:hint="eastAsia"/>
        </w:rPr>
        <w:t>h_size</w:t>
      </w:r>
      <w:proofErr w:type="spellEnd"/>
      <w:r>
        <w:rPr>
          <w:rFonts w:hint="eastAsia"/>
        </w:rPr>
        <w:t>)</w:t>
      </w:r>
      <w:r>
        <w:rPr>
          <w:rFonts w:hint="eastAsia"/>
        </w:rPr>
        <w:t>，不同的</w:t>
      </w:r>
      <w:r>
        <w:rPr>
          <w:rFonts w:hint="eastAsia"/>
        </w:rPr>
        <w:t>artificial language LA,LB and LC</w:t>
      </w:r>
      <w:r>
        <w:rPr>
          <w:rFonts w:hint="eastAsia"/>
        </w:rPr>
        <w:t>，</w:t>
      </w:r>
      <w:r>
        <w:rPr>
          <w:rFonts w:hint="eastAsia"/>
        </w:rPr>
        <w:t>agent</w:t>
      </w:r>
      <w:r>
        <w:rPr>
          <w:rFonts w:hint="eastAsia"/>
        </w:rPr>
        <w:t>的</w:t>
      </w:r>
      <w:r>
        <w:rPr>
          <w:rFonts w:hint="eastAsia"/>
        </w:rPr>
        <w:t>correctness</w:t>
      </w:r>
      <w:r>
        <w:rPr>
          <w:rFonts w:hint="eastAsia"/>
        </w:rPr>
        <w:t>收敛曲线</w:t>
      </w:r>
    </w:p>
    <w:p w14:paraId="5D916A99" w14:textId="77777777" w:rsidR="00DD4F79" w:rsidRDefault="002B6E7B">
      <w:r>
        <w:rPr>
          <w:rFonts w:hint="eastAsia"/>
        </w:rPr>
        <w:t>Chen end</w:t>
      </w:r>
    </w:p>
    <w:p w14:paraId="2EB367EB" w14:textId="77777777" w:rsidR="00DD4F79" w:rsidRDefault="00DD4F79"/>
    <w:p w14:paraId="33A67146" w14:textId="77777777" w:rsidR="00DD4F79" w:rsidRDefault="002B6E7B">
      <w:pPr>
        <w:rPr>
          <w:b/>
          <w:bCs/>
        </w:rPr>
      </w:pPr>
      <w:r>
        <w:rPr>
          <w:rFonts w:hint="eastAsia"/>
          <w:b/>
          <w:bCs/>
        </w:rPr>
        <w:t>Theoretical Analysis</w:t>
      </w:r>
    </w:p>
    <w:p w14:paraId="1354482C" w14:textId="77777777" w:rsidR="00DD4F79" w:rsidRDefault="002B6E7B">
      <w:r>
        <w:rPr>
          <w:rFonts w:hint="eastAsia"/>
          <w:i/>
          <w:iCs/>
          <w:u w:val="single"/>
        </w:rPr>
        <w:t xml:space="preserve">#In this section, we analyze the </w:t>
      </w:r>
      <w:r>
        <w:rPr>
          <w:rFonts w:hint="eastAsia"/>
          <w:i/>
          <w:iCs/>
          <w:u w:val="single"/>
        </w:rPr>
        <w:t>observation above mentioned theoretically on the basis of mutual information theory.</w:t>
      </w:r>
    </w:p>
    <w:p w14:paraId="23618D3D" w14:textId="77777777" w:rsidR="00DD4F79" w:rsidRDefault="002B6E7B">
      <w:pPr>
        <w:widowControl/>
        <w:ind w:firstLine="420"/>
        <w:jc w:val="left"/>
      </w:pPr>
      <w:r>
        <w:rPr>
          <w:rFonts w:hint="eastAsia"/>
        </w:rPr>
        <w:t>理论分析过程主要分</w:t>
      </w:r>
      <w:r>
        <w:rPr>
          <w:rFonts w:hint="eastAsia"/>
        </w:rPr>
        <w:t>3</w:t>
      </w:r>
      <w:r>
        <w:rPr>
          <w:rFonts w:hint="eastAsia"/>
        </w:rPr>
        <w:t>步：</w:t>
      </w:r>
    </w:p>
    <w:p w14:paraId="70741B0C" w14:textId="77777777" w:rsidR="00DD4F79" w:rsidRDefault="002B6E7B">
      <w:pPr>
        <w:widowControl/>
        <w:jc w:val="left"/>
      </w:pPr>
      <w:r>
        <w:rPr>
          <w:rFonts w:hint="eastAsia"/>
        </w:rPr>
        <w:t xml:space="preserve">a). </w:t>
      </w:r>
      <w:r>
        <w:rPr>
          <w:rFonts w:hint="eastAsia"/>
        </w:rPr>
        <w:t>用</w:t>
      </w:r>
      <w:r>
        <w:rPr>
          <w:rFonts w:hint="eastAsia"/>
        </w:rPr>
        <w:t>MSC model</w:t>
      </w:r>
      <w:r>
        <w:rPr>
          <w:rFonts w:hint="eastAsia"/>
        </w:rPr>
        <w:t>对</w:t>
      </w:r>
      <w:r>
        <w:rPr>
          <w:rFonts w:hint="eastAsia"/>
        </w:rPr>
        <w:t>listener-speaker</w:t>
      </w:r>
      <w:r>
        <w:rPr>
          <w:rFonts w:hint="eastAsia"/>
        </w:rPr>
        <w:t>的语言传递过程建模</w:t>
      </w:r>
    </w:p>
    <w:p w14:paraId="313E9CE9" w14:textId="77777777" w:rsidR="00DD4F79" w:rsidRDefault="002B6E7B">
      <w:pPr>
        <w:widowControl/>
        <w:jc w:val="left"/>
      </w:pPr>
      <w:r>
        <w:rPr>
          <w:rFonts w:hint="eastAsia"/>
        </w:rPr>
        <w:t xml:space="preserve">b). analyze why </w:t>
      </w:r>
      <w:r>
        <w:rPr>
          <w:rFonts w:hint="eastAsia"/>
        </w:rPr>
        <w:t>languages with higher compositionality require lower</w:t>
      </w:r>
      <w:r>
        <w:rPr>
          <w:rFonts w:hint="eastAsia"/>
        </w:rPr>
        <w:t xml:space="preserve"> </w:t>
      </w:r>
      <w:r>
        <w:rPr>
          <w:rFonts w:hint="eastAsia"/>
        </w:rPr>
        <w:t>capacity</w:t>
      </w:r>
      <w:r>
        <w:t xml:space="preserve"> of agents</w:t>
      </w:r>
    </w:p>
    <w:p w14:paraId="4A1672BB" w14:textId="77777777" w:rsidR="00DD4F79" w:rsidRDefault="002B6E7B">
      <w:pPr>
        <w:widowControl/>
        <w:jc w:val="left"/>
      </w:pPr>
      <w:r>
        <w:rPr>
          <w:rFonts w:hint="eastAsia"/>
        </w:rPr>
        <w:t xml:space="preserve">c). propose a metric MIS to </w:t>
      </w:r>
      <w:r>
        <w:rPr>
          <w:rFonts w:hint="eastAsia"/>
        </w:rPr>
        <w:t xml:space="preserve">measure </w:t>
      </w:r>
      <w:proofErr w:type="spellStart"/>
      <w:r>
        <w:rPr>
          <w:rFonts w:hint="eastAsia"/>
        </w:rPr>
        <w:t>compostionality</w:t>
      </w:r>
      <w:proofErr w:type="spellEnd"/>
      <w:r>
        <w:rPr>
          <w:rFonts w:hint="eastAsia"/>
        </w:rPr>
        <w:t xml:space="preserve"> based on the MSC model</w:t>
      </w:r>
    </w:p>
    <w:p w14:paraId="5A3C52D6" w14:textId="77777777" w:rsidR="00DD4F79" w:rsidRDefault="002B6E7B">
      <w:pPr>
        <w:rPr>
          <w:i/>
          <w:iCs/>
          <w:u w:val="single"/>
        </w:rPr>
      </w:pPr>
      <w:r>
        <w:rPr>
          <w:rFonts w:hint="eastAsia"/>
          <w:i/>
          <w:iCs/>
          <w:u w:val="single"/>
        </w:rPr>
        <w:t>#subsection1: the MSC model</w:t>
      </w:r>
    </w:p>
    <w:p w14:paraId="5742D2F4" w14:textId="77777777" w:rsidR="00DD4F79" w:rsidRDefault="002B6E7B">
      <w:pPr>
        <w:widowControl/>
        <w:ind w:firstLine="420"/>
        <w:jc w:val="left"/>
      </w:pPr>
      <w:r>
        <w:rPr>
          <w:rFonts w:hint="eastAsia"/>
        </w:rPr>
        <w:t>We use the MSC (</w:t>
      </w:r>
      <w:r>
        <w:rPr>
          <w:rFonts w:hint="eastAsia"/>
        </w:rPr>
        <w:t xml:space="preserve">Markov </w:t>
      </w:r>
      <w:r>
        <w:rPr>
          <w:rFonts w:hint="eastAsia"/>
        </w:rPr>
        <w:t>S</w:t>
      </w:r>
      <w:r>
        <w:rPr>
          <w:rFonts w:hint="eastAsia"/>
        </w:rPr>
        <w:t xml:space="preserve">eries </w:t>
      </w:r>
      <w:r>
        <w:rPr>
          <w:rFonts w:hint="eastAsia"/>
        </w:rPr>
        <w:t>C</w:t>
      </w:r>
      <w:r>
        <w:rPr>
          <w:rFonts w:hint="eastAsia"/>
        </w:rPr>
        <w:t>hannel</w:t>
      </w:r>
      <w:r>
        <w:rPr>
          <w:rFonts w:hint="eastAsia"/>
        </w:rPr>
        <w:t>)</w:t>
      </w:r>
      <w:r>
        <w:rPr>
          <w:rFonts w:hint="eastAsia"/>
        </w:rPr>
        <w:t xml:space="preserve"> to model </w:t>
      </w:r>
      <w:r>
        <w:rPr>
          <w:rFonts w:hint="eastAsia"/>
        </w:rPr>
        <w:t>a speaker-listener combination. MSC</w:t>
      </w:r>
      <w:r>
        <w:rPr>
          <w:rFonts w:hint="eastAsia"/>
        </w:rPr>
        <w:t>由多个子信道串联形成，并且信息在其中的传递具有马尔可夫性质，即信道中某节点的值只与前一节点的值有关。</w:t>
      </w:r>
      <w:r>
        <w:rPr>
          <w:rFonts w:hint="eastAsia"/>
        </w:rPr>
        <w:t>In our case</w:t>
      </w:r>
      <w:r>
        <w:rPr>
          <w:rFonts w:hint="eastAsia"/>
        </w:rPr>
        <w:t>，</w:t>
      </w:r>
      <w:r>
        <w:rPr>
          <w:rFonts w:hint="eastAsia"/>
        </w:rPr>
        <w:t>speaker agent S</w:t>
      </w:r>
      <w:r>
        <w:rPr>
          <w:rFonts w:hint="eastAsia"/>
        </w:rPr>
        <w:t>可看作是一个子信道，其输入为</w:t>
      </w:r>
      <w:r>
        <w:rPr>
          <w:rFonts w:hint="eastAsia"/>
        </w:rPr>
        <w:t>concept</w:t>
      </w:r>
      <w:r>
        <w:rPr>
          <w:rFonts w:hint="eastAsia"/>
        </w:rPr>
        <w:t xml:space="preserve"> sequence (c_0, c_1)</w:t>
      </w:r>
      <w:r>
        <w:rPr>
          <w:rFonts w:hint="eastAsia"/>
        </w:rPr>
        <w:t>，输出</w:t>
      </w:r>
      <w:r>
        <w:rPr>
          <w:rFonts w:hint="eastAsia"/>
        </w:rPr>
        <w:t>symbol sequence (s_0, s_1)</w:t>
      </w:r>
      <w:r>
        <w:rPr>
          <w:rFonts w:hint="eastAsia"/>
        </w:rPr>
        <w:t>；</w:t>
      </w:r>
      <w:r>
        <w:rPr>
          <w:rFonts w:hint="eastAsia"/>
        </w:rPr>
        <w:t>listener agent L</w:t>
      </w:r>
      <w:r>
        <w:rPr>
          <w:rFonts w:hint="eastAsia"/>
        </w:rPr>
        <w:t>也同样作为另一个子信道，其输入为</w:t>
      </w:r>
      <w:r>
        <w:rPr>
          <w:rFonts w:hint="eastAsia"/>
        </w:rPr>
        <w:t>symbol sequence (s_0, s_1)</w:t>
      </w:r>
      <w:r>
        <w:rPr>
          <w:rFonts w:hint="eastAsia"/>
        </w:rPr>
        <w:t>，输出为</w:t>
      </w:r>
      <w:r>
        <w:rPr>
          <w:rFonts w:hint="eastAsia"/>
        </w:rPr>
        <w:t xml:space="preserve">predict result </w:t>
      </w:r>
      <w:r>
        <w:rPr>
          <w:rFonts w:hint="eastAsia"/>
          <w:noProof/>
          <w:position w:val="-6"/>
        </w:rPr>
        <w:object w:dxaOrig="160" w:dyaOrig="320" w14:anchorId="6F0F1057">
          <v:shape id="_x0000_i1035" type="#_x0000_t75" alt="" style="width:8.15pt;height:15.85pt;mso-width-percent:0;mso-height-percent:0;mso-width-percent:0;mso-height-percent:0" o:ole="">
            <v:imagedata r:id="rId12" o:title=""/>
          </v:shape>
          <o:OLEObject Type="Embed" ProgID="Equation.KSEE3" ShapeID="_x0000_i1035" DrawAspect="Content" ObjectID="_1661062198" r:id="rId36"/>
        </w:object>
      </w:r>
      <w:r>
        <w:rPr>
          <w:rFonts w:hint="eastAsia"/>
        </w:rPr>
        <w:t xml:space="preserve"> = (</w:t>
      </w:r>
      <w:r>
        <w:rPr>
          <w:rFonts w:hint="eastAsia"/>
          <w:noProof/>
          <w:position w:val="-12"/>
        </w:rPr>
        <w:object w:dxaOrig="260" w:dyaOrig="360" w14:anchorId="4ED0A290">
          <v:shape id="_x0000_i1034" type="#_x0000_t75" alt="" style="width:13.15pt;height:18.2pt;mso-width-percent:0;mso-height-percent:0;mso-width-percent:0;mso-height-percent:0" o:ole="">
            <v:imagedata r:id="rId17" o:title=""/>
          </v:shape>
          <o:OLEObject Type="Embed" ProgID="Equation.KSEE3" ShapeID="_x0000_i1034" DrawAspect="Content" ObjectID="_1661062199" r:id="rId37"/>
        </w:object>
      </w:r>
      <w:r>
        <w:rPr>
          <w:rFonts w:hint="eastAsia"/>
        </w:rPr>
        <w:t xml:space="preserve">, </w:t>
      </w:r>
      <w:r>
        <w:rPr>
          <w:rFonts w:hint="eastAsia"/>
          <w:noProof/>
          <w:position w:val="-10"/>
        </w:rPr>
        <w:object w:dxaOrig="220" w:dyaOrig="340" w14:anchorId="7344CC15">
          <v:shape id="_x0000_i1033" type="#_x0000_t75" alt="" style="width:10.85pt;height:17.05pt;mso-width-percent:0;mso-height-percent:0;mso-width-percent:0;mso-height-percent:0" o:ole="">
            <v:imagedata r:id="rId19" o:title=""/>
          </v:shape>
          <o:OLEObject Type="Embed" ProgID="Equation.KSEE3" ShapeID="_x0000_i1033" DrawAspect="Content" ObjectID="_1661062200" r:id="rId38"/>
        </w:object>
      </w:r>
      <w:r>
        <w:rPr>
          <w:rFonts w:hint="eastAsia"/>
        </w:rPr>
        <w:t>)</w:t>
      </w:r>
      <w:r>
        <w:rPr>
          <w:rFonts w:hint="eastAsia"/>
        </w:rPr>
        <w:t>。整体模型结构如</w:t>
      </w:r>
      <w:r>
        <w:rPr>
          <w:rFonts w:hint="eastAsia"/>
        </w:rPr>
        <w:t>Figure5</w:t>
      </w:r>
      <w:r>
        <w:rPr>
          <w:rFonts w:hint="eastAsia"/>
        </w:rPr>
        <w:t>所示。</w:t>
      </w:r>
      <w:r>
        <w:rPr>
          <w:rFonts w:hint="eastAsia"/>
        </w:rPr>
        <w:t>Speaker</w:t>
      </w:r>
      <w:r>
        <w:rPr>
          <w:rFonts w:hint="eastAsia"/>
        </w:rPr>
        <w:t>的</w:t>
      </w:r>
      <w:r>
        <w:rPr>
          <w:rFonts w:hint="eastAsia"/>
        </w:rPr>
        <w:t>policy</w:t>
      </w:r>
      <w:r>
        <w:rPr>
          <w:rFonts w:hint="eastAsia"/>
        </w:rPr>
        <w:t>可以表示为概率分布</w:t>
      </w:r>
      <w:r>
        <w:rPr>
          <w:rFonts w:hint="eastAsia"/>
        </w:rPr>
        <w:t>P(s</w:t>
      </w:r>
      <w:r>
        <w:rPr>
          <w:rFonts w:hint="eastAsia"/>
        </w:rPr>
        <w:t>_0|t = (c_0, c_1))</w:t>
      </w:r>
      <w:r>
        <w:rPr>
          <w:rFonts w:hint="eastAsia"/>
        </w:rPr>
        <w:t>和</w:t>
      </w:r>
      <w:r>
        <w:rPr>
          <w:rFonts w:hint="eastAsia"/>
        </w:rPr>
        <w:t>P(s_1|t = (c_0, c_1))</w:t>
      </w:r>
      <w:r>
        <w:rPr>
          <w:rFonts w:hint="eastAsia"/>
        </w:rPr>
        <w:t>；</w:t>
      </w:r>
      <w:r>
        <w:rPr>
          <w:rFonts w:hint="eastAsia"/>
        </w:rPr>
        <w:t>Listener</w:t>
      </w:r>
      <w:r>
        <w:rPr>
          <w:rFonts w:hint="eastAsia"/>
        </w:rPr>
        <w:t>的</w:t>
      </w:r>
      <w:r>
        <w:rPr>
          <w:rFonts w:hint="eastAsia"/>
        </w:rPr>
        <w:t>policy</w:t>
      </w:r>
      <w:r>
        <w:rPr>
          <w:rFonts w:hint="eastAsia"/>
        </w:rPr>
        <w:t>可表示为概率分布</w:t>
      </w:r>
      <w:r>
        <w:rPr>
          <w:rFonts w:hint="eastAsia"/>
        </w:rPr>
        <w:t>P(</w:t>
      </w:r>
      <w:r>
        <w:rPr>
          <w:rFonts w:hint="eastAsia"/>
          <w:noProof/>
          <w:position w:val="-6"/>
        </w:rPr>
        <w:object w:dxaOrig="160" w:dyaOrig="320" w14:anchorId="11274596">
          <v:shape id="_x0000_i1032" type="#_x0000_t75" alt="" style="width:8.15pt;height:15.85pt;mso-width-percent:0;mso-height-percent:0;mso-width-percent:0;mso-height-percent:0" o:ole="">
            <v:imagedata r:id="rId12" o:title=""/>
          </v:shape>
          <o:OLEObject Type="Embed" ProgID="Equation.KSEE3" ShapeID="_x0000_i1032" DrawAspect="Content" ObjectID="_1661062201" r:id="rId39"/>
        </w:object>
      </w:r>
      <w:r>
        <w:rPr>
          <w:rFonts w:hint="eastAsia"/>
        </w:rPr>
        <w:t xml:space="preserve"> = (</w:t>
      </w:r>
      <w:r>
        <w:rPr>
          <w:rFonts w:hint="eastAsia"/>
          <w:noProof/>
          <w:position w:val="-12"/>
        </w:rPr>
        <w:object w:dxaOrig="260" w:dyaOrig="360" w14:anchorId="17DB4150">
          <v:shape id="_x0000_i1031" type="#_x0000_t75" alt="" style="width:13.15pt;height:18.2pt;mso-width-percent:0;mso-height-percent:0;mso-width-percent:0;mso-height-percent:0" o:ole="">
            <v:imagedata r:id="rId17" o:title=""/>
          </v:shape>
          <o:OLEObject Type="Embed" ProgID="Equation.KSEE3" ShapeID="_x0000_i1031" DrawAspect="Content" ObjectID="_1661062202" r:id="rId40"/>
        </w:object>
      </w:r>
      <w:r>
        <w:rPr>
          <w:rFonts w:hint="eastAsia"/>
        </w:rPr>
        <w:t xml:space="preserve">, </w:t>
      </w:r>
      <w:r>
        <w:rPr>
          <w:rFonts w:hint="eastAsia"/>
          <w:noProof/>
          <w:position w:val="-10"/>
        </w:rPr>
        <w:object w:dxaOrig="220" w:dyaOrig="340" w14:anchorId="7CE6B05E">
          <v:shape id="_x0000_i1030" type="#_x0000_t75" alt="" style="width:10.85pt;height:17.05pt;mso-width-percent:0;mso-height-percent:0;mso-width-percent:0;mso-height-percent:0" o:ole="">
            <v:imagedata r:id="rId19" o:title=""/>
          </v:shape>
          <o:OLEObject Type="Embed" ProgID="Equation.KSEE3" ShapeID="_x0000_i1030" DrawAspect="Content" ObjectID="_1661062203" r:id="rId41"/>
        </w:object>
      </w:r>
      <w:r>
        <w:rPr>
          <w:rFonts w:hint="eastAsia"/>
        </w:rPr>
        <w:t>)| s_0, s_1)</w:t>
      </w:r>
      <w:r>
        <w:rPr>
          <w:rFonts w:hint="eastAsia"/>
        </w:rPr>
        <w:t>。</w:t>
      </w:r>
    </w:p>
    <w:p w14:paraId="2706C1E5" w14:textId="77777777" w:rsidR="00DD4F79" w:rsidRDefault="00DD4F79">
      <w:pPr>
        <w:widowControl/>
        <w:ind w:firstLine="420"/>
        <w:jc w:val="left"/>
      </w:pPr>
    </w:p>
    <w:p w14:paraId="494930E1" w14:textId="77777777" w:rsidR="00DD4F79" w:rsidRDefault="00DD4F79">
      <w:pPr>
        <w:widowControl/>
        <w:ind w:firstLine="420"/>
        <w:jc w:val="left"/>
      </w:pPr>
    </w:p>
    <w:p w14:paraId="17E4F48B" w14:textId="77777777" w:rsidR="00DD4F79" w:rsidRDefault="00DD4F79">
      <w:pPr>
        <w:widowControl/>
        <w:ind w:firstLine="420"/>
        <w:jc w:val="left"/>
      </w:pPr>
    </w:p>
    <w:p w14:paraId="458632F1" w14:textId="77777777" w:rsidR="00DD4F79" w:rsidRDefault="002B6E7B">
      <w:pPr>
        <w:widowControl/>
        <w:ind w:firstLine="420"/>
        <w:jc w:val="left"/>
      </w:pPr>
      <w:r>
        <w:rPr>
          <w:rFonts w:hint="eastAsia"/>
        </w:rPr>
        <w:t>Figure5. MSC</w:t>
      </w:r>
      <w:r>
        <w:rPr>
          <w:rFonts w:hint="eastAsia"/>
        </w:rPr>
        <w:t>结构示意图</w:t>
      </w:r>
    </w:p>
    <w:p w14:paraId="485D151A" w14:textId="77777777" w:rsidR="00DD4F79" w:rsidRDefault="00DD4F79">
      <w:pPr>
        <w:widowControl/>
        <w:ind w:firstLine="420"/>
        <w:jc w:val="left"/>
      </w:pPr>
    </w:p>
    <w:p w14:paraId="35FF6036" w14:textId="77777777" w:rsidR="00DD4F79" w:rsidRDefault="002B6E7B">
      <w:pPr>
        <w:rPr>
          <w:i/>
          <w:iCs/>
          <w:u w:val="single"/>
        </w:rPr>
      </w:pPr>
      <w:r>
        <w:rPr>
          <w:rFonts w:hint="eastAsia"/>
          <w:i/>
          <w:iCs/>
          <w:u w:val="single"/>
        </w:rPr>
        <w:t>#subsection2: analysis on the basis of mutual information theory</w:t>
      </w:r>
    </w:p>
    <w:p w14:paraId="211AC253" w14:textId="77777777" w:rsidR="00DD4F79" w:rsidRDefault="002B6E7B">
      <w:pPr>
        <w:widowControl/>
        <w:ind w:firstLine="420"/>
        <w:jc w:val="left"/>
      </w:pPr>
      <w:r>
        <w:rPr>
          <w:rFonts w:hint="eastAsia"/>
        </w:rPr>
        <w:t>结合</w:t>
      </w:r>
      <w:r>
        <w:rPr>
          <w:rFonts w:hint="eastAsia"/>
        </w:rPr>
        <w:t>MSC</w:t>
      </w:r>
      <w:r>
        <w:rPr>
          <w:rFonts w:hint="eastAsia"/>
        </w:rPr>
        <w:t>模型和</w:t>
      </w:r>
      <w:r>
        <w:rPr>
          <w:rFonts w:hint="eastAsia"/>
        </w:rPr>
        <w:t>mutual information theory</w:t>
      </w:r>
      <w:r>
        <w:rPr>
          <w:rFonts w:hint="eastAsia"/>
        </w:rPr>
        <w:t>，我们接下来对信息传递的过程进行分析。</w:t>
      </w:r>
    </w:p>
    <w:p w14:paraId="1A9DA14D" w14:textId="77777777" w:rsidR="00DD4F79" w:rsidRDefault="002B6E7B">
      <w:pPr>
        <w:widowControl/>
        <w:ind w:firstLine="420"/>
        <w:jc w:val="left"/>
      </w:pPr>
      <w:r>
        <w:rPr>
          <w:rFonts w:hint="eastAsia"/>
        </w:rPr>
        <w:t>在</w:t>
      </w:r>
      <w:r>
        <w:rPr>
          <w:rFonts w:hint="eastAsia"/>
        </w:rPr>
        <w:t>Mutual information theory</w:t>
      </w:r>
      <w:r>
        <w:rPr>
          <w:rFonts w:hint="eastAsia"/>
        </w:rPr>
        <w:t>中，互信息</w:t>
      </w:r>
      <w:r>
        <w:rPr>
          <w:rFonts w:hint="eastAsia"/>
        </w:rPr>
        <w:t>I(X, Y)</w:t>
      </w:r>
      <w:r>
        <w:rPr>
          <w:rFonts w:hint="eastAsia"/>
        </w:rPr>
        <w:t>表示确定</w:t>
      </w:r>
      <w:r>
        <w:rPr>
          <w:rFonts w:hint="eastAsia"/>
        </w:rPr>
        <w:t>Y</w:t>
      </w:r>
      <w:r>
        <w:rPr>
          <w:rFonts w:hint="eastAsia"/>
        </w:rPr>
        <w:t>的取值前后关于信息源</w:t>
      </w:r>
      <w:r>
        <w:rPr>
          <w:rFonts w:hint="eastAsia"/>
        </w:rPr>
        <w:t>X</w:t>
      </w:r>
      <w:r>
        <w:rPr>
          <w:rFonts w:hint="eastAsia"/>
        </w:rPr>
        <w:t>的不确定度减少的量，即从</w:t>
      </w:r>
      <w:r>
        <w:rPr>
          <w:rFonts w:hint="eastAsia"/>
        </w:rPr>
        <w:t>Y</w:t>
      </w:r>
      <w:r>
        <w:rPr>
          <w:rFonts w:hint="eastAsia"/>
        </w:rPr>
        <w:t>获得的关于信息源</w:t>
      </w:r>
      <w:r>
        <w:rPr>
          <w:rFonts w:hint="eastAsia"/>
        </w:rPr>
        <w:t>X</w:t>
      </w:r>
      <w:r>
        <w:rPr>
          <w:rFonts w:hint="eastAsia"/>
        </w:rPr>
        <w:t>的信息量。</w:t>
      </w:r>
    </w:p>
    <w:p w14:paraId="2C41D4D3" w14:textId="77777777" w:rsidR="00DD4F79" w:rsidRDefault="002B6E7B">
      <w:pPr>
        <w:widowControl/>
        <w:ind w:firstLine="420"/>
        <w:jc w:val="left"/>
      </w:pPr>
      <w:r>
        <w:rPr>
          <w:rFonts w:hint="eastAsia"/>
          <w:noProof/>
        </w:rPr>
        <w:drawing>
          <wp:inline distT="0" distB="0" distL="114300" distR="114300" wp14:anchorId="5DF8C99E" wp14:editId="2C5BA14B">
            <wp:extent cx="2096770" cy="387985"/>
            <wp:effectExtent l="0" t="0" r="6350" b="8255"/>
            <wp:docPr id="4" name="图片 4" descr="1599389330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1599389330(1)"/>
                    <pic:cNvPicPr>
                      <a:picLocks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2096770" cy="387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（</w:t>
      </w:r>
      <w:r>
        <w:rPr>
          <w:rFonts w:hint="eastAsia"/>
        </w:rPr>
        <w:t xml:space="preserve">; </w:t>
      </w:r>
      <w:r>
        <w:rPr>
          <w:rFonts w:hint="eastAsia"/>
        </w:rPr>
        <w:t>换成</w:t>
      </w:r>
      <w:r>
        <w:rPr>
          <w:rFonts w:hint="eastAsia"/>
        </w:rPr>
        <w:t xml:space="preserve"> ,  p</w:t>
      </w:r>
      <w:r>
        <w:rPr>
          <w:rFonts w:hint="eastAsia"/>
        </w:rPr>
        <w:t>换成大写</w:t>
      </w:r>
      <w:r>
        <w:rPr>
          <w:rFonts w:hint="eastAsia"/>
        </w:rPr>
        <w:t xml:space="preserve">P,  </w:t>
      </w:r>
      <w:proofErr w:type="spellStart"/>
      <w:r>
        <w:rPr>
          <w:rFonts w:hint="eastAsia"/>
        </w:rPr>
        <w:t>x,y</w:t>
      </w:r>
      <w:proofErr w:type="spellEnd"/>
      <w:r>
        <w:rPr>
          <w:rFonts w:hint="eastAsia"/>
        </w:rPr>
        <w:t>换成</w:t>
      </w:r>
      <w:r>
        <w:rPr>
          <w:rFonts w:hint="eastAsia"/>
        </w:rPr>
        <w:t xml:space="preserve">X,Y    </w:t>
      </w:r>
      <w:proofErr w:type="spellStart"/>
      <w:r>
        <w:rPr>
          <w:rFonts w:hint="eastAsia"/>
        </w:rPr>
        <w:t>X,Y</w:t>
      </w:r>
      <w:proofErr w:type="spellEnd"/>
      <w:r>
        <w:rPr>
          <w:rFonts w:hint="eastAsia"/>
        </w:rPr>
        <w:t>换成花体</w:t>
      </w:r>
      <w:r>
        <w:rPr>
          <w:rFonts w:hint="eastAsia"/>
        </w:rPr>
        <w:t>X</w:t>
      </w:r>
      <w:r>
        <w:rPr>
          <w:rFonts w:hint="eastAsia"/>
        </w:rPr>
        <w:t>和花体</w:t>
      </w:r>
      <w:r>
        <w:rPr>
          <w:rFonts w:hint="eastAsia"/>
        </w:rPr>
        <w:t>Y</w:t>
      </w:r>
      <w:r>
        <w:rPr>
          <w:rFonts w:hint="eastAsia"/>
        </w:rPr>
        <w:t>（一般用来表示矩阵的那种））</w:t>
      </w:r>
    </w:p>
    <w:p w14:paraId="748E71EC" w14:textId="77777777" w:rsidR="00DD4F79" w:rsidRDefault="002B6E7B">
      <w:pPr>
        <w:widowControl/>
        <w:jc w:val="left"/>
      </w:pPr>
      <w:r>
        <w:rPr>
          <w:rFonts w:hint="eastAsia"/>
        </w:rPr>
        <w:t>其中</w:t>
      </w:r>
      <w:r>
        <w:rPr>
          <w:rFonts w:hint="eastAsia"/>
        </w:rPr>
        <w:t xml:space="preserve"> P(X,Y) </w:t>
      </w:r>
      <w:r>
        <w:rPr>
          <w:rFonts w:hint="eastAsia"/>
        </w:rPr>
        <w:t>是</w:t>
      </w:r>
      <w:r>
        <w:rPr>
          <w:rFonts w:hint="eastAsia"/>
        </w:rPr>
        <w:t> X </w:t>
      </w:r>
      <w:r>
        <w:rPr>
          <w:rFonts w:hint="eastAsia"/>
        </w:rPr>
        <w:t>和</w:t>
      </w:r>
      <w:r>
        <w:rPr>
          <w:rFonts w:hint="eastAsia"/>
        </w:rPr>
        <w:t> Y </w:t>
      </w:r>
      <w:r>
        <w:rPr>
          <w:rFonts w:hint="eastAsia"/>
        </w:rPr>
        <w:t>的</w:t>
      </w:r>
      <w:r>
        <w:rPr>
          <w:rFonts w:hint="eastAsia"/>
        </w:rPr>
        <w:fldChar w:fldCharType="begin"/>
      </w:r>
      <w:r>
        <w:rPr>
          <w:rFonts w:hint="eastAsia"/>
        </w:rPr>
        <w:instrText xml:space="preserve"> HYPERLINK "https://zh.wikipedia.org/wiki/%E8%81%94%E5%90%88%E5%88%86%E5%B8%83" </w:instrText>
      </w:r>
      <w:r>
        <w:rPr>
          <w:rFonts w:hint="eastAsia"/>
        </w:rPr>
        <w:fldChar w:fldCharType="separate"/>
      </w:r>
      <w:r>
        <w:rPr>
          <w:rFonts w:hint="eastAsia"/>
        </w:rPr>
        <w:t>联合概率分布函数</w:t>
      </w:r>
      <w:r>
        <w:rPr>
          <w:rFonts w:hint="eastAsia"/>
        </w:rPr>
        <w:fldChar w:fldCharType="end"/>
      </w:r>
      <w:r>
        <w:rPr>
          <w:rFonts w:hint="eastAsia"/>
        </w:rPr>
        <w:t>，而</w:t>
      </w:r>
      <w:r>
        <w:rPr>
          <w:rFonts w:hint="eastAsia"/>
        </w:rPr>
        <w:t>P(X)</w:t>
      </w:r>
      <w:r>
        <w:rPr>
          <w:rFonts w:hint="eastAsia"/>
        </w:rPr>
        <w:t>和</w:t>
      </w:r>
      <w:r>
        <w:rPr>
          <w:rFonts w:hint="eastAsia"/>
        </w:rPr>
        <w:t>P(Y)</w:t>
      </w:r>
      <w:r>
        <w:rPr>
          <w:rFonts w:hint="eastAsia"/>
        </w:rPr>
        <w:t>分别是</w:t>
      </w:r>
      <w:r>
        <w:rPr>
          <w:rFonts w:hint="eastAsia"/>
        </w:rPr>
        <w:t> X </w:t>
      </w:r>
      <w:r>
        <w:rPr>
          <w:rFonts w:hint="eastAsia"/>
        </w:rPr>
        <w:t>和</w:t>
      </w:r>
      <w:r>
        <w:rPr>
          <w:rFonts w:hint="eastAsia"/>
        </w:rPr>
        <w:t> Y </w:t>
      </w:r>
      <w:r>
        <w:rPr>
          <w:rFonts w:hint="eastAsia"/>
        </w:rPr>
        <w:t>的</w:t>
      </w:r>
      <w:r>
        <w:rPr>
          <w:rFonts w:hint="eastAsia"/>
        </w:rPr>
        <w:fldChar w:fldCharType="begin"/>
      </w:r>
      <w:r>
        <w:rPr>
          <w:rFonts w:hint="eastAsia"/>
        </w:rPr>
        <w:instrText xml:space="preserve"> HYPERLINK "https://zh.wikipedia.org/wiki/%E8%BE%B9%E7%BC%98%E6%A6%82%E7%8E%87" </w:instrText>
      </w:r>
      <w:r>
        <w:rPr>
          <w:rFonts w:hint="eastAsia"/>
        </w:rPr>
        <w:fldChar w:fldCharType="separate"/>
      </w:r>
      <w:r>
        <w:rPr>
          <w:rFonts w:hint="eastAsia"/>
        </w:rPr>
        <w:t>边缘概率</w:t>
      </w:r>
      <w:r>
        <w:rPr>
          <w:rFonts w:hint="eastAsia"/>
        </w:rPr>
        <w:fldChar w:fldCharType="end"/>
      </w:r>
      <w:r>
        <w:rPr>
          <w:rFonts w:hint="eastAsia"/>
        </w:rPr>
        <w:t>分布函数。信息源</w:t>
      </w:r>
      <w:r>
        <w:rPr>
          <w:rFonts w:hint="eastAsia"/>
        </w:rPr>
        <w:t>X</w:t>
      </w:r>
      <w:r>
        <w:rPr>
          <w:rFonts w:hint="eastAsia"/>
        </w:rPr>
        <w:t>的总信息量为信息熵</w:t>
      </w:r>
      <w:r>
        <w:rPr>
          <w:rFonts w:hint="eastAsia"/>
        </w:rPr>
        <w:t>H(X)</w:t>
      </w:r>
      <w:r>
        <w:rPr>
          <w:rFonts w:hint="eastAsia"/>
        </w:rPr>
        <w:t>，可以由</w:t>
      </w:r>
      <w:r>
        <w:rPr>
          <w:rFonts w:hint="eastAsia"/>
        </w:rPr>
        <w:t>X</w:t>
      </w:r>
      <w:r>
        <w:rPr>
          <w:rFonts w:hint="eastAsia"/>
        </w:rPr>
        <w:t>的边缘概率分布</w:t>
      </w:r>
      <w:r>
        <w:rPr>
          <w:rFonts w:hint="eastAsia"/>
        </w:rPr>
        <w:t>P(X)</w:t>
      </w:r>
      <w:r>
        <w:rPr>
          <w:rFonts w:hint="eastAsia"/>
        </w:rPr>
        <w:t>直接求得。</w:t>
      </w:r>
    </w:p>
    <w:p w14:paraId="17B571AF" w14:textId="77777777" w:rsidR="00DD4F79" w:rsidRDefault="002B6E7B">
      <w:pPr>
        <w:widowControl/>
        <w:ind w:firstLine="420"/>
        <w:jc w:val="left"/>
      </w:pPr>
      <w:r>
        <w:rPr>
          <w:noProof/>
        </w:rPr>
        <w:lastRenderedPageBreak/>
        <w:drawing>
          <wp:inline distT="0" distB="0" distL="114300" distR="114300" wp14:anchorId="52478D7E" wp14:editId="1E0BED0C">
            <wp:extent cx="1950085" cy="676910"/>
            <wp:effectExtent l="0" t="0" r="635" b="8890"/>
            <wp:docPr id="9" name="图片 9" descr="1599473604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1599473604(1)"/>
                    <pic:cNvPicPr>
                      <a:picLocks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1950085" cy="676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D6FF4C" w14:textId="77777777" w:rsidR="00DD4F79" w:rsidRDefault="002B6E7B">
      <w:pPr>
        <w:widowControl/>
        <w:jc w:val="left"/>
      </w:pPr>
      <w:r>
        <w:rPr>
          <w:rFonts w:hint="eastAsia"/>
        </w:rPr>
        <w:t>由不等式</w:t>
      </w:r>
      <w:r>
        <w:rPr>
          <w:rFonts w:hint="eastAsia"/>
        </w:rPr>
        <w:t>I(X, Y) = H(X) - H(X | Y) &lt;= H(X)</w:t>
      </w:r>
      <w:r>
        <w:rPr>
          <w:rFonts w:hint="eastAsia"/>
        </w:rPr>
        <w:t>，我们定义</w:t>
      </w:r>
      <w:r>
        <w:rPr>
          <w:rFonts w:hint="eastAsia"/>
        </w:rPr>
        <w:t>Y</w:t>
      </w:r>
      <w:r>
        <w:rPr>
          <w:rFonts w:hint="eastAsia"/>
        </w:rPr>
        <w:t>传递</w:t>
      </w:r>
      <w:r>
        <w:rPr>
          <w:rFonts w:hint="eastAsia"/>
        </w:rPr>
        <w:t>X</w:t>
      </w:r>
      <w:r>
        <w:rPr>
          <w:rFonts w:hint="eastAsia"/>
        </w:rPr>
        <w:t>的信息比</w:t>
      </w:r>
    </w:p>
    <w:p w14:paraId="210CCD58" w14:textId="77777777" w:rsidR="00DD4F79" w:rsidRDefault="002B6E7B">
      <w:pPr>
        <w:widowControl/>
        <w:ind w:firstLine="420"/>
        <w:jc w:val="left"/>
      </w:pPr>
      <w:proofErr w:type="gramStart"/>
      <w:r>
        <w:rPr>
          <w:rFonts w:hint="eastAsia"/>
        </w:rPr>
        <w:t>RI(</w:t>
      </w:r>
      <w:proofErr w:type="gramEnd"/>
      <w:r>
        <w:rPr>
          <w:rFonts w:hint="eastAsia"/>
        </w:rPr>
        <w:t>X, Y) = I(X, Y) / H(X)</w:t>
      </w:r>
    </w:p>
    <w:p w14:paraId="032E6E6E" w14:textId="77777777" w:rsidR="00DD4F79" w:rsidRDefault="002B6E7B">
      <w:pPr>
        <w:widowControl/>
        <w:jc w:val="left"/>
      </w:pPr>
      <w:r>
        <w:rPr>
          <w:rFonts w:hint="eastAsia"/>
        </w:rPr>
        <w:t>RI(X, Y)</w:t>
      </w:r>
      <w:r>
        <w:rPr>
          <w:rFonts w:hint="eastAsia"/>
        </w:rPr>
        <w:t>的取值在</w:t>
      </w:r>
      <w:r>
        <w:rPr>
          <w:rFonts w:hint="eastAsia"/>
        </w:rPr>
        <w:t>[0,1]</w:t>
      </w:r>
      <w:r>
        <w:rPr>
          <w:rFonts w:hint="eastAsia"/>
        </w:rPr>
        <w:t>中。</w:t>
      </w:r>
    </w:p>
    <w:p w14:paraId="274F340D" w14:textId="77777777" w:rsidR="00DD4F79" w:rsidRDefault="002B6E7B">
      <w:pPr>
        <w:widowControl/>
        <w:ind w:firstLine="420"/>
        <w:jc w:val="left"/>
      </w:pPr>
      <w:r>
        <w:rPr>
          <w:rFonts w:hint="eastAsia"/>
        </w:rPr>
        <w:t>In our case</w:t>
      </w:r>
      <w:r>
        <w:rPr>
          <w:rFonts w:hint="eastAsia"/>
        </w:rPr>
        <w:t>，</w:t>
      </w:r>
      <w:r>
        <w:rPr>
          <w:rFonts w:hint="eastAsia"/>
        </w:rPr>
        <w:t>speaker</w:t>
      </w:r>
      <w:r>
        <w:rPr>
          <w:rFonts w:hint="eastAsia"/>
        </w:rPr>
        <w:t>在</w:t>
      </w:r>
      <w:r>
        <w:rPr>
          <w:rFonts w:hint="eastAsia"/>
        </w:rPr>
        <w:t>MSC</w:t>
      </w:r>
      <w:r>
        <w:rPr>
          <w:rFonts w:hint="eastAsia"/>
        </w:rPr>
        <w:t>中用</w:t>
      </w:r>
      <w:r>
        <w:rPr>
          <w:rFonts w:hint="eastAsia"/>
        </w:rPr>
        <w:t>(</w:t>
      </w:r>
      <w:r>
        <w:rPr>
          <w:rFonts w:hint="eastAsia"/>
        </w:rPr>
        <w:t>s_0, s_1)</w:t>
      </w:r>
      <w:r>
        <w:rPr>
          <w:rFonts w:hint="eastAsia"/>
        </w:rPr>
        <w:t>传递</w:t>
      </w:r>
      <w:r>
        <w:rPr>
          <w:rFonts w:hint="eastAsia"/>
        </w:rPr>
        <w:t>(c_0,c_1)</w:t>
      </w:r>
      <w:r>
        <w:rPr>
          <w:rFonts w:hint="eastAsia"/>
        </w:rPr>
        <w:t>的信息给</w:t>
      </w:r>
      <w:r>
        <w:rPr>
          <w:rFonts w:hint="eastAsia"/>
        </w:rPr>
        <w:t>listener</w:t>
      </w:r>
      <w:r>
        <w:rPr>
          <w:rFonts w:hint="eastAsia"/>
        </w:rPr>
        <w:t>。根据</w:t>
      </w:r>
      <w:r>
        <w:rPr>
          <w:rFonts w:hint="eastAsia"/>
        </w:rPr>
        <w:t>speaker</w:t>
      </w:r>
      <w:r>
        <w:rPr>
          <w:rFonts w:hint="eastAsia"/>
        </w:rPr>
        <w:t>的</w:t>
      </w:r>
      <w:r>
        <w:rPr>
          <w:rFonts w:hint="eastAsia"/>
        </w:rPr>
        <w:t>policy</w:t>
      </w:r>
      <w:r>
        <w:rPr>
          <w:rFonts w:hint="eastAsia"/>
        </w:rPr>
        <w:t>，即概率分布</w:t>
      </w:r>
      <w:r>
        <w:rPr>
          <w:rFonts w:hint="eastAsia"/>
        </w:rPr>
        <w:t>P(s_0|t = (c_0, c_1))</w:t>
      </w:r>
      <w:r>
        <w:rPr>
          <w:rFonts w:hint="eastAsia"/>
        </w:rPr>
        <w:t>和</w:t>
      </w:r>
      <w:r>
        <w:rPr>
          <w:rFonts w:hint="eastAsia"/>
        </w:rPr>
        <w:t>P(s_1|t = (c_0, c_1))</w:t>
      </w:r>
      <w:r>
        <w:rPr>
          <w:rFonts w:hint="eastAsia"/>
        </w:rPr>
        <w:t>，可以分别计算出</w:t>
      </w:r>
      <w:r>
        <w:rPr>
          <w:rFonts w:hint="eastAsia"/>
        </w:rPr>
        <w:t xml:space="preserve">symbol </w:t>
      </w:r>
      <w:proofErr w:type="spellStart"/>
      <w:r>
        <w:rPr>
          <w:rFonts w:hint="eastAsia"/>
        </w:rPr>
        <w:t>s_j</w:t>
      </w:r>
      <w:proofErr w:type="spellEnd"/>
      <w:r>
        <w:rPr>
          <w:rFonts w:hint="eastAsia"/>
        </w:rPr>
        <w:t xml:space="preserve"> (j = 0,1) </w:t>
      </w:r>
      <w:r>
        <w:rPr>
          <w:rFonts w:hint="eastAsia"/>
        </w:rPr>
        <w:t>传递</w:t>
      </w:r>
      <w:r>
        <w:rPr>
          <w:rFonts w:hint="eastAsia"/>
        </w:rPr>
        <w:t xml:space="preserve"> concept </w:t>
      </w:r>
      <w:proofErr w:type="spellStart"/>
      <w:r>
        <w:rPr>
          <w:rFonts w:hint="eastAsia"/>
        </w:rPr>
        <w:t>c_i</w:t>
      </w:r>
      <w:proofErr w:type="spellEnd"/>
      <w:r>
        <w:rPr>
          <w:rFonts w:hint="eastAsia"/>
        </w:rPr>
        <w:t xml:space="preserve"> (</w:t>
      </w:r>
      <w:proofErr w:type="spellStart"/>
      <w:r>
        <w:rPr>
          <w:rFonts w:hint="eastAsia"/>
        </w:rPr>
        <w:t>i</w:t>
      </w:r>
      <w:proofErr w:type="spellEnd"/>
      <w:r>
        <w:rPr>
          <w:rFonts w:hint="eastAsia"/>
        </w:rPr>
        <w:t xml:space="preserve"> = 0,1)</w:t>
      </w:r>
      <w:r>
        <w:rPr>
          <w:rFonts w:hint="eastAsia"/>
        </w:rPr>
        <w:t>的信息比</w:t>
      </w:r>
      <w:r>
        <w:rPr>
          <w:rFonts w:hint="eastAsia"/>
        </w:rPr>
        <w:t>RI^S(</w:t>
      </w:r>
      <w:proofErr w:type="spellStart"/>
      <w:r>
        <w:rPr>
          <w:rFonts w:hint="eastAsia"/>
        </w:rPr>
        <w:t>c_i</w:t>
      </w:r>
      <w:proofErr w:type="spellEnd"/>
      <w:r>
        <w:rPr>
          <w:rFonts w:hint="eastAsia"/>
        </w:rPr>
        <w:t xml:space="preserve">, </w:t>
      </w:r>
      <w:proofErr w:type="spellStart"/>
      <w:r>
        <w:rPr>
          <w:rFonts w:hint="eastAsia"/>
        </w:rPr>
        <w:t>s_j</w:t>
      </w:r>
      <w:proofErr w:type="spellEnd"/>
      <w:r>
        <w:rPr>
          <w:rFonts w:hint="eastAsia"/>
        </w:rPr>
        <w:t xml:space="preserve">). </w:t>
      </w:r>
      <w:r>
        <w:rPr>
          <w:rFonts w:hint="eastAsia"/>
        </w:rPr>
        <w:t>其中</w:t>
      </w:r>
      <w:proofErr w:type="spellStart"/>
      <w:r>
        <w:rPr>
          <w:rFonts w:hint="eastAsia"/>
        </w:rPr>
        <w:t>c_i</w:t>
      </w:r>
      <w:proofErr w:type="spellEnd"/>
      <w:r>
        <w:rPr>
          <w:rFonts w:hint="eastAsia"/>
        </w:rPr>
        <w:t>(</w:t>
      </w:r>
      <w:proofErr w:type="spellStart"/>
      <w:r>
        <w:rPr>
          <w:rFonts w:hint="eastAsia"/>
        </w:rPr>
        <w:t>i</w:t>
      </w:r>
      <w:proofErr w:type="spellEnd"/>
      <w:r>
        <w:rPr>
          <w:rFonts w:hint="eastAsia"/>
        </w:rPr>
        <w:t xml:space="preserve"> = 0,1)</w:t>
      </w:r>
      <w:r>
        <w:rPr>
          <w:rFonts w:hint="eastAsia"/>
        </w:rPr>
        <w:t>的边缘分布</w:t>
      </w:r>
      <w:r>
        <w:rPr>
          <w:rFonts w:hint="eastAsia"/>
        </w:rPr>
        <w:t>P(</w:t>
      </w:r>
      <w:proofErr w:type="spellStart"/>
      <w:r>
        <w:rPr>
          <w:rFonts w:hint="eastAsia"/>
        </w:rPr>
        <w:t>c_i</w:t>
      </w:r>
      <w:proofErr w:type="spellEnd"/>
      <w:r>
        <w:rPr>
          <w:rFonts w:hint="eastAsia"/>
        </w:rPr>
        <w:t>)</w:t>
      </w:r>
      <w:r>
        <w:rPr>
          <w:rFonts w:hint="eastAsia"/>
        </w:rPr>
        <w:t>为离散均匀分布，即</w:t>
      </w:r>
      <w:r>
        <w:rPr>
          <w:rFonts w:hint="eastAsia"/>
        </w:rPr>
        <w:t>ci</w:t>
      </w:r>
      <w:r>
        <w:rPr>
          <w:rFonts w:hint="eastAsia"/>
        </w:rPr>
        <w:t>取</w:t>
      </w:r>
      <w:r>
        <w:rPr>
          <w:rFonts w:hint="eastAsia"/>
        </w:rPr>
        <w:t>Mi</w:t>
      </w:r>
      <w:r>
        <w:rPr>
          <w:rFonts w:hint="eastAsia"/>
        </w:rPr>
        <w:t>中每个值的概率都等于</w:t>
      </w:r>
      <w:r>
        <w:rPr>
          <w:rFonts w:hint="eastAsia"/>
        </w:rPr>
        <w:t xml:space="preserve"> 1/|Mi|,</w:t>
      </w:r>
      <w:r>
        <w:rPr>
          <w:rFonts w:hint="eastAsia"/>
        </w:rPr>
        <w:t>且</w:t>
      </w:r>
      <w:r>
        <w:rPr>
          <w:rFonts w:hint="eastAsia"/>
        </w:rPr>
        <w:t>c_0</w:t>
      </w:r>
      <w:r>
        <w:rPr>
          <w:rFonts w:hint="eastAsia"/>
        </w:rPr>
        <w:t>和</w:t>
      </w:r>
      <w:r>
        <w:rPr>
          <w:rFonts w:hint="eastAsia"/>
        </w:rPr>
        <w:t>c_1</w:t>
      </w:r>
      <w:r>
        <w:rPr>
          <w:rFonts w:hint="eastAsia"/>
        </w:rPr>
        <w:t>独立。</w:t>
      </w:r>
    </w:p>
    <w:p w14:paraId="248C9225" w14:textId="77777777" w:rsidR="00DD4F79" w:rsidRDefault="002B6E7B">
      <w:pPr>
        <w:widowControl/>
        <w:jc w:val="left"/>
      </w:pPr>
      <w:r>
        <w:rPr>
          <w:rFonts w:hint="eastAsia"/>
          <w:noProof/>
        </w:rPr>
        <w:drawing>
          <wp:inline distT="0" distB="0" distL="114300" distR="114300" wp14:anchorId="4A91A9C5" wp14:editId="512ABE30">
            <wp:extent cx="4086225" cy="4199890"/>
            <wp:effectExtent l="0" t="0" r="13335" b="6350"/>
            <wp:docPr id="13" name="图片 13" descr="1599478324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1599478324(1)"/>
                    <pic:cNvPicPr>
                      <a:picLocks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4086225" cy="4199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CF617E" w14:textId="77777777" w:rsidR="00DD4F79" w:rsidRDefault="002B6E7B">
      <w:pPr>
        <w:widowControl/>
        <w:jc w:val="left"/>
      </w:pPr>
      <w:r>
        <w:rPr>
          <w:rFonts w:hint="eastAsia"/>
        </w:rPr>
        <w:t>可将上述全部信息比整理成</w:t>
      </w:r>
      <w:r>
        <w:rPr>
          <w:rFonts w:hint="eastAsia"/>
        </w:rPr>
        <w:t>sp</w:t>
      </w:r>
      <w:r>
        <w:rPr>
          <w:rFonts w:hint="eastAsia"/>
        </w:rPr>
        <w:t>eaker</w:t>
      </w:r>
      <w:r>
        <w:rPr>
          <w:rFonts w:hint="eastAsia"/>
        </w:rPr>
        <w:t>的传递信息比矩阵</w:t>
      </w:r>
      <w:r>
        <w:rPr>
          <w:rFonts w:hint="eastAsia"/>
        </w:rPr>
        <w:t>MRI^S:</w:t>
      </w:r>
    </w:p>
    <w:p w14:paraId="11DC06A1" w14:textId="77777777" w:rsidR="00DD4F79" w:rsidRDefault="002B6E7B">
      <w:pPr>
        <w:widowControl/>
        <w:jc w:val="left"/>
      </w:pPr>
      <w:r>
        <w:rPr>
          <w:rFonts w:hint="eastAsia"/>
          <w:noProof/>
        </w:rPr>
        <w:drawing>
          <wp:inline distT="0" distB="0" distL="114300" distR="114300" wp14:anchorId="6FCF062F" wp14:editId="742D359A">
            <wp:extent cx="2950210" cy="1062990"/>
            <wp:effectExtent l="0" t="0" r="6350" b="3810"/>
            <wp:docPr id="11" name="图片 11" descr="1599477777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1599477777(1)"/>
                    <pic:cNvPicPr>
                      <a:picLocks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2950210" cy="1062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F6F886" w14:textId="77777777" w:rsidR="00DD4F79" w:rsidRDefault="002B6E7B">
      <w:pPr>
        <w:widowControl/>
        <w:ind w:firstLine="420"/>
        <w:jc w:val="left"/>
      </w:pPr>
      <w:r>
        <w:rPr>
          <w:rFonts w:hint="eastAsia"/>
        </w:rPr>
        <w:lastRenderedPageBreak/>
        <w:t>同理，</w:t>
      </w:r>
      <w:r>
        <w:rPr>
          <w:rFonts w:hint="eastAsia"/>
        </w:rPr>
        <w:t>listener</w:t>
      </w:r>
      <w:r>
        <w:rPr>
          <w:rFonts w:hint="eastAsia"/>
        </w:rPr>
        <w:t>在</w:t>
      </w:r>
      <w:r>
        <w:rPr>
          <w:rFonts w:hint="eastAsia"/>
        </w:rPr>
        <w:t>MSC</w:t>
      </w:r>
      <w:r>
        <w:rPr>
          <w:rFonts w:hint="eastAsia"/>
        </w:rPr>
        <w:t>中以</w:t>
      </w:r>
      <w:r>
        <w:rPr>
          <w:rFonts w:hint="eastAsia"/>
        </w:rPr>
        <w:t xml:space="preserve"> (</w:t>
      </w:r>
      <w:r>
        <w:rPr>
          <w:rFonts w:hint="eastAsia"/>
          <w:noProof/>
          <w:position w:val="-12"/>
        </w:rPr>
        <w:object w:dxaOrig="260" w:dyaOrig="360" w14:anchorId="7AA755E7">
          <v:shape id="_x0000_i1029" type="#_x0000_t75" alt="" style="width:13.15pt;height:18.2pt;mso-width-percent:0;mso-height-percent:0;mso-width-percent:0;mso-height-percent:0" o:ole="">
            <v:imagedata r:id="rId17" o:title=""/>
          </v:shape>
          <o:OLEObject Type="Embed" ProgID="Equation.KSEE3" ShapeID="_x0000_i1029" DrawAspect="Content" ObjectID="_1661062204" r:id="rId46"/>
        </w:object>
      </w:r>
      <w:r>
        <w:rPr>
          <w:rFonts w:hint="eastAsia"/>
        </w:rPr>
        <w:t xml:space="preserve">, </w:t>
      </w:r>
      <w:r>
        <w:rPr>
          <w:rFonts w:hint="eastAsia"/>
          <w:noProof/>
          <w:position w:val="-10"/>
        </w:rPr>
        <w:object w:dxaOrig="220" w:dyaOrig="340" w14:anchorId="7B3E12A3">
          <v:shape id="_x0000_i1028" type="#_x0000_t75" alt="" style="width:10.85pt;height:17.05pt;mso-width-percent:0;mso-height-percent:0;mso-width-percent:0;mso-height-percent:0" o:ole="">
            <v:imagedata r:id="rId19" o:title=""/>
          </v:shape>
          <o:OLEObject Type="Embed" ProgID="Equation.KSEE3" ShapeID="_x0000_i1028" DrawAspect="Content" ObjectID="_1661062205" r:id="rId47"/>
        </w:object>
      </w:r>
      <w:r>
        <w:rPr>
          <w:rFonts w:hint="eastAsia"/>
        </w:rPr>
        <w:t>)</w:t>
      </w:r>
      <w:r>
        <w:rPr>
          <w:rFonts w:hint="eastAsia"/>
        </w:rPr>
        <w:t>提取</w:t>
      </w:r>
      <w:r>
        <w:rPr>
          <w:rFonts w:hint="eastAsia"/>
        </w:rPr>
        <w:t>(s_0, s_1)</w:t>
      </w:r>
      <w:r>
        <w:rPr>
          <w:rFonts w:hint="eastAsia"/>
        </w:rPr>
        <w:t>中的信息。根据</w:t>
      </w:r>
      <w:r>
        <w:rPr>
          <w:rFonts w:hint="eastAsia"/>
        </w:rPr>
        <w:t>listener</w:t>
      </w:r>
      <w:r>
        <w:rPr>
          <w:rFonts w:hint="eastAsia"/>
        </w:rPr>
        <w:t>的</w:t>
      </w:r>
      <w:r>
        <w:rPr>
          <w:rFonts w:hint="eastAsia"/>
        </w:rPr>
        <w:t>policy</w:t>
      </w:r>
      <w:r>
        <w:rPr>
          <w:rFonts w:hint="eastAsia"/>
        </w:rPr>
        <w:t>，即概率分布</w:t>
      </w:r>
      <w:r>
        <w:rPr>
          <w:rFonts w:hint="eastAsia"/>
        </w:rPr>
        <w:t>P(</w:t>
      </w:r>
      <w:r>
        <w:rPr>
          <w:rFonts w:hint="eastAsia"/>
          <w:noProof/>
          <w:position w:val="-6"/>
        </w:rPr>
        <w:object w:dxaOrig="160" w:dyaOrig="320" w14:anchorId="6DDAE44A">
          <v:shape id="_x0000_i1027" type="#_x0000_t75" alt="" style="width:8.15pt;height:15.85pt;mso-width-percent:0;mso-height-percent:0;mso-width-percent:0;mso-height-percent:0" o:ole="">
            <v:imagedata r:id="rId12" o:title=""/>
          </v:shape>
          <o:OLEObject Type="Embed" ProgID="Equation.KSEE3" ShapeID="_x0000_i1027" DrawAspect="Content" ObjectID="_1661062206" r:id="rId48"/>
        </w:object>
      </w:r>
      <w:r>
        <w:rPr>
          <w:rFonts w:hint="eastAsia"/>
        </w:rPr>
        <w:t xml:space="preserve"> = (</w:t>
      </w:r>
      <w:r>
        <w:rPr>
          <w:rFonts w:hint="eastAsia"/>
          <w:noProof/>
          <w:position w:val="-12"/>
        </w:rPr>
        <w:object w:dxaOrig="260" w:dyaOrig="360" w14:anchorId="6EDA51EF">
          <v:shape id="_x0000_i1026" type="#_x0000_t75" alt="" style="width:13.15pt;height:18.2pt;mso-width-percent:0;mso-height-percent:0;mso-width-percent:0;mso-height-percent:0" o:ole="">
            <v:imagedata r:id="rId17" o:title=""/>
          </v:shape>
          <o:OLEObject Type="Embed" ProgID="Equation.KSEE3" ShapeID="_x0000_i1026" DrawAspect="Content" ObjectID="_1661062207" r:id="rId49"/>
        </w:object>
      </w:r>
      <w:r>
        <w:rPr>
          <w:rFonts w:hint="eastAsia"/>
        </w:rPr>
        <w:t xml:space="preserve">, </w:t>
      </w:r>
      <w:r>
        <w:rPr>
          <w:rFonts w:hint="eastAsia"/>
          <w:noProof/>
          <w:position w:val="-10"/>
        </w:rPr>
        <w:object w:dxaOrig="220" w:dyaOrig="340" w14:anchorId="10F6117E">
          <v:shape id="_x0000_i1025" type="#_x0000_t75" alt="" style="width:10.85pt;height:17.05pt;mso-width-percent:0;mso-height-percent:0;mso-width-percent:0;mso-height-percent:0" o:ole="">
            <v:imagedata r:id="rId19" o:title=""/>
          </v:shape>
          <o:OLEObject Type="Embed" ProgID="Equation.KSEE3" ShapeID="_x0000_i1025" DrawAspect="Content" ObjectID="_1661062208" r:id="rId50"/>
        </w:object>
      </w:r>
      <w:r>
        <w:rPr>
          <w:rFonts w:hint="eastAsia"/>
        </w:rPr>
        <w:t>) | s_0, s_1)</w:t>
      </w:r>
      <w:r>
        <w:rPr>
          <w:rFonts w:hint="eastAsia"/>
        </w:rPr>
        <w:t>，可以计算出</w:t>
      </w:r>
      <w:r>
        <w:rPr>
          <w:rFonts w:hint="eastAsia"/>
        </w:rPr>
        <w:t>listener</w:t>
      </w:r>
      <w:r>
        <w:rPr>
          <w:rFonts w:hint="eastAsia"/>
        </w:rPr>
        <w:t>的传递信息比矩</w:t>
      </w:r>
      <w:r>
        <w:rPr>
          <w:rFonts w:hint="eastAsia"/>
        </w:rPr>
        <w:t>阵</w:t>
      </w:r>
      <w:r>
        <w:rPr>
          <w:rFonts w:hint="eastAsia"/>
        </w:rPr>
        <w:t>MRI^L</w:t>
      </w:r>
      <w:r>
        <w:rPr>
          <w:rFonts w:hint="eastAsia"/>
        </w:rPr>
        <w:t>。其中</w:t>
      </w:r>
      <w:proofErr w:type="spellStart"/>
      <w:r>
        <w:rPr>
          <w:rFonts w:hint="eastAsia"/>
        </w:rPr>
        <w:t>s_j</w:t>
      </w:r>
      <w:proofErr w:type="spellEnd"/>
      <w:r>
        <w:rPr>
          <w:rFonts w:hint="eastAsia"/>
        </w:rPr>
        <w:t xml:space="preserve"> (j = 0,1)</w:t>
      </w:r>
      <w:r>
        <w:rPr>
          <w:rFonts w:hint="eastAsia"/>
        </w:rPr>
        <w:t>的边缘分布</w:t>
      </w:r>
      <w:r>
        <w:rPr>
          <w:rFonts w:hint="eastAsia"/>
        </w:rPr>
        <w:t>P(</w:t>
      </w:r>
      <w:proofErr w:type="spellStart"/>
      <w:r>
        <w:rPr>
          <w:rFonts w:hint="eastAsia"/>
        </w:rPr>
        <w:t>s_j</w:t>
      </w:r>
      <w:proofErr w:type="spellEnd"/>
      <w:r>
        <w:rPr>
          <w:rFonts w:hint="eastAsia"/>
        </w:rPr>
        <w:t>)</w:t>
      </w:r>
      <w:r>
        <w:rPr>
          <w:rFonts w:hint="eastAsia"/>
        </w:rPr>
        <w:t>已经在计算</w:t>
      </w:r>
      <w:r>
        <w:rPr>
          <w:rFonts w:hint="eastAsia"/>
        </w:rPr>
        <w:t>MRI^S</w:t>
      </w:r>
      <w:r>
        <w:rPr>
          <w:rFonts w:hint="eastAsia"/>
        </w:rPr>
        <w:t>时根据</w:t>
      </w:r>
      <w:r>
        <w:rPr>
          <w:rFonts w:hint="eastAsia"/>
        </w:rPr>
        <w:t>speaker</w:t>
      </w:r>
      <w:r>
        <w:rPr>
          <w:rFonts w:hint="eastAsia"/>
        </w:rPr>
        <w:t>的</w:t>
      </w:r>
      <w:r>
        <w:rPr>
          <w:rFonts w:hint="eastAsia"/>
        </w:rPr>
        <w:t>policy</w:t>
      </w:r>
      <w:r>
        <w:rPr>
          <w:rFonts w:hint="eastAsia"/>
        </w:rPr>
        <w:t>求得。</w:t>
      </w:r>
    </w:p>
    <w:p w14:paraId="51E968DA" w14:textId="77777777" w:rsidR="00DD4F79" w:rsidRDefault="002B6E7B">
      <w:pPr>
        <w:widowControl/>
        <w:ind w:firstLine="420"/>
        <w:jc w:val="left"/>
      </w:pPr>
      <w:r>
        <w:rPr>
          <w:rFonts w:hint="eastAsia"/>
          <w:noProof/>
        </w:rPr>
        <w:drawing>
          <wp:inline distT="0" distB="0" distL="114300" distR="114300" wp14:anchorId="7DABB992" wp14:editId="3FFB139F">
            <wp:extent cx="3881755" cy="3095625"/>
            <wp:effectExtent l="0" t="0" r="4445" b="13335"/>
            <wp:docPr id="14" name="图片 14" descr="1599478743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1599478743(1)"/>
                    <pic:cNvPicPr>
                      <a:picLocks noChangeAspect="1"/>
                    </pic:cNvPicPr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3881755" cy="3095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6862FE" w14:textId="77777777" w:rsidR="00DD4F79" w:rsidRDefault="002B6E7B">
      <w:pPr>
        <w:widowControl/>
        <w:ind w:firstLine="420"/>
        <w:jc w:val="left"/>
      </w:pPr>
      <w:r>
        <w:rPr>
          <w:rFonts w:hint="eastAsia"/>
          <w:noProof/>
        </w:rPr>
        <w:drawing>
          <wp:inline distT="0" distB="0" distL="114300" distR="114300" wp14:anchorId="1E2C7EB9" wp14:editId="2C064F62">
            <wp:extent cx="2877185" cy="993775"/>
            <wp:effectExtent l="0" t="0" r="3175" b="12065"/>
            <wp:docPr id="15" name="图片 15" descr="1599478877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1599478877(1)"/>
                    <pic:cNvPicPr>
                      <a:picLocks noChangeAspect="1"/>
                    </pic:cNvPicPr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2877185" cy="993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AA5E0C" w14:textId="77777777" w:rsidR="00DD4F79" w:rsidRDefault="002B6E7B">
      <w:pPr>
        <w:widowControl/>
        <w:ind w:firstLine="420"/>
        <w:jc w:val="left"/>
      </w:pPr>
      <w:r>
        <w:rPr>
          <w:rFonts w:hint="eastAsia"/>
        </w:rPr>
        <w:t>将</w:t>
      </w:r>
      <w:r>
        <w:rPr>
          <w:rFonts w:hint="eastAsia"/>
        </w:rPr>
        <w:t>MRI^S</w:t>
      </w:r>
      <w:r>
        <w:rPr>
          <w:rFonts w:hint="eastAsia"/>
        </w:rPr>
        <w:t>和</w:t>
      </w:r>
      <w:r>
        <w:rPr>
          <w:rFonts w:hint="eastAsia"/>
        </w:rPr>
        <w:t>MRI^L</w:t>
      </w:r>
      <w:r>
        <w:rPr>
          <w:rFonts w:hint="eastAsia"/>
        </w:rPr>
        <w:t>作</w:t>
      </w:r>
      <w:r>
        <w:rPr>
          <w:rFonts w:hint="eastAsia"/>
        </w:rPr>
        <w:t>element-wise</w:t>
      </w:r>
      <w:r>
        <w:rPr>
          <w:rFonts w:hint="eastAsia"/>
        </w:rPr>
        <w:t>相乘，我们可以得到信息源</w:t>
      </w:r>
      <w:r>
        <w:rPr>
          <w:rFonts w:hint="eastAsia"/>
        </w:rPr>
        <w:t>(c_0, c_1)</w:t>
      </w:r>
      <w:r>
        <w:rPr>
          <w:rFonts w:hint="eastAsia"/>
        </w:rPr>
        <w:t>中的信息在经过由</w:t>
      </w:r>
      <w:r>
        <w:rPr>
          <w:rFonts w:hint="eastAsia"/>
        </w:rPr>
        <w:t>speaker</w:t>
      </w:r>
      <w:r>
        <w:rPr>
          <w:rFonts w:hint="eastAsia"/>
        </w:rPr>
        <w:t>和</w:t>
      </w:r>
      <w:r>
        <w:rPr>
          <w:rFonts w:hint="eastAsia"/>
        </w:rPr>
        <w:t>listener</w:t>
      </w:r>
      <w:r>
        <w:rPr>
          <w:rFonts w:hint="eastAsia"/>
        </w:rPr>
        <w:t>组成的</w:t>
      </w:r>
      <w:r>
        <w:rPr>
          <w:rFonts w:hint="eastAsia"/>
        </w:rPr>
        <w:t>MSC</w:t>
      </w:r>
      <w:r>
        <w:rPr>
          <w:rFonts w:hint="eastAsia"/>
        </w:rPr>
        <w:t>后，传递的信息比矩阵</w:t>
      </w:r>
      <w:r>
        <w:rPr>
          <w:rFonts w:hint="eastAsia"/>
        </w:rPr>
        <w:t>MRI^B:</w:t>
      </w:r>
    </w:p>
    <w:p w14:paraId="17E6DFE9" w14:textId="77777777" w:rsidR="00DD4F79" w:rsidRDefault="002B6E7B">
      <w:pPr>
        <w:widowControl/>
        <w:ind w:firstLine="420"/>
        <w:jc w:val="left"/>
      </w:pPr>
      <w:r>
        <w:rPr>
          <w:rFonts w:hint="eastAsia"/>
          <w:noProof/>
        </w:rPr>
        <w:drawing>
          <wp:inline distT="0" distB="0" distL="114300" distR="114300" wp14:anchorId="092023B8" wp14:editId="3106F767">
            <wp:extent cx="1729105" cy="550545"/>
            <wp:effectExtent l="0" t="0" r="8255" b="13335"/>
            <wp:docPr id="16" name="图片 16" descr="1599479616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1599479616(1)"/>
                    <pic:cNvPicPr>
                      <a:picLocks noChangeAspect="1"/>
                    </pic:cNvPicPr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1729105" cy="550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28A745" w14:textId="77777777" w:rsidR="00DD4F79" w:rsidRDefault="002B6E7B">
      <w:pPr>
        <w:widowControl/>
        <w:jc w:val="left"/>
      </w:pPr>
      <w:r>
        <w:rPr>
          <w:rFonts w:hint="eastAsia"/>
        </w:rPr>
        <w:t>MRI^B[</w:t>
      </w:r>
      <w:proofErr w:type="spellStart"/>
      <w:r>
        <w:rPr>
          <w:rFonts w:hint="eastAsia"/>
        </w:rPr>
        <w:t>i</w:t>
      </w:r>
      <w:proofErr w:type="spellEnd"/>
      <w:r>
        <w:rPr>
          <w:rFonts w:hint="eastAsia"/>
        </w:rPr>
        <w:t>, j] (</w:t>
      </w:r>
      <w:proofErr w:type="spellStart"/>
      <w:r>
        <w:rPr>
          <w:rFonts w:hint="eastAsia"/>
        </w:rPr>
        <w:t>i</w:t>
      </w:r>
      <w:proofErr w:type="spellEnd"/>
      <w:r>
        <w:rPr>
          <w:rFonts w:hint="eastAsia"/>
        </w:rPr>
        <w:t xml:space="preserve"> = 0,1; j= 0,1)</w:t>
      </w:r>
      <w:r>
        <w:rPr>
          <w:rFonts w:hint="eastAsia"/>
        </w:rPr>
        <w:t>表示在</w:t>
      </w:r>
      <w:r>
        <w:rPr>
          <w:rFonts w:hint="eastAsia"/>
        </w:rPr>
        <w:t>speaker</w:t>
      </w:r>
      <w:r>
        <w:rPr>
          <w:rFonts w:hint="eastAsia"/>
        </w:rPr>
        <w:t>和</w:t>
      </w:r>
      <w:r>
        <w:rPr>
          <w:rFonts w:hint="eastAsia"/>
        </w:rPr>
        <w:t>listener</w:t>
      </w:r>
      <w:r>
        <w:rPr>
          <w:rFonts w:hint="eastAsia"/>
        </w:rPr>
        <w:t>之间，由</w:t>
      </w:r>
      <w:r>
        <w:rPr>
          <w:rFonts w:hint="eastAsia"/>
        </w:rPr>
        <w:t xml:space="preserve">symbol </w:t>
      </w:r>
      <w:proofErr w:type="spellStart"/>
      <w:r>
        <w:rPr>
          <w:rFonts w:hint="eastAsia"/>
        </w:rPr>
        <w:t>s_j</w:t>
      </w:r>
      <w:proofErr w:type="spellEnd"/>
      <w:r>
        <w:rPr>
          <w:rFonts w:hint="eastAsia"/>
        </w:rPr>
        <w:t>传递的</w:t>
      </w:r>
      <w:r>
        <w:rPr>
          <w:rFonts w:hint="eastAsia"/>
        </w:rPr>
        <w:t xml:space="preserve">concept </w:t>
      </w:r>
      <w:proofErr w:type="spellStart"/>
      <w:r>
        <w:rPr>
          <w:rFonts w:hint="eastAsia"/>
        </w:rPr>
        <w:t>c_i</w:t>
      </w:r>
      <w:proofErr w:type="spellEnd"/>
      <w:r>
        <w:rPr>
          <w:rFonts w:hint="eastAsia"/>
        </w:rPr>
        <w:t>中包含的信息的比例。</w:t>
      </w:r>
      <w:r>
        <w:rPr>
          <w:rFonts w:hint="eastAsia"/>
        </w:rPr>
        <w:t xml:space="preserve">For a </w:t>
      </w:r>
      <w:r>
        <w:rPr>
          <w:rFonts w:hint="eastAsia"/>
        </w:rPr>
        <w:t xml:space="preserve">perfect </w:t>
      </w:r>
      <w:proofErr w:type="spellStart"/>
      <w:r>
        <w:rPr>
          <w:rFonts w:hint="eastAsia"/>
        </w:rPr>
        <w:t>compostional</w:t>
      </w:r>
      <w:proofErr w:type="spellEnd"/>
      <w:r>
        <w:rPr>
          <w:rFonts w:hint="eastAsia"/>
        </w:rPr>
        <w:t xml:space="preserve"> language</w:t>
      </w:r>
      <w:r>
        <w:rPr>
          <w:rFonts w:hint="eastAsia"/>
        </w:rPr>
        <w:t>，</w:t>
      </w:r>
      <w:r>
        <w:rPr>
          <w:rFonts w:hint="eastAsia"/>
        </w:rPr>
        <w:t>like LA in Figure3(a)</w:t>
      </w:r>
      <w:r>
        <w:rPr>
          <w:rFonts w:hint="eastAsia"/>
        </w:rPr>
        <w:t>，一个</w:t>
      </w:r>
      <w:r>
        <w:rPr>
          <w:rFonts w:hint="eastAsia"/>
        </w:rPr>
        <w:t>symbol</w:t>
      </w:r>
      <w:r>
        <w:rPr>
          <w:rFonts w:hint="eastAsia"/>
        </w:rPr>
        <w:t>仅传递一个</w:t>
      </w:r>
      <w:r>
        <w:rPr>
          <w:rFonts w:hint="eastAsia"/>
        </w:rPr>
        <w:t>concept</w:t>
      </w:r>
      <w:r>
        <w:rPr>
          <w:rFonts w:hint="eastAsia"/>
        </w:rPr>
        <w:t>的信息，并且传递比例为</w:t>
      </w:r>
      <w:r>
        <w:rPr>
          <w:rFonts w:hint="eastAsia"/>
        </w:rPr>
        <w:t>1</w:t>
      </w:r>
      <w:r>
        <w:rPr>
          <w:rFonts w:hint="eastAsia"/>
        </w:rPr>
        <w:t>。即</w:t>
      </w:r>
      <w:r>
        <w:rPr>
          <w:rFonts w:hint="eastAsia"/>
        </w:rPr>
        <w:t>MRI^B[</w:t>
      </w:r>
      <w:proofErr w:type="spellStart"/>
      <w:r>
        <w:rPr>
          <w:rFonts w:hint="eastAsia"/>
        </w:rPr>
        <w:t>i</w:t>
      </w:r>
      <w:proofErr w:type="spellEnd"/>
      <w:r>
        <w:rPr>
          <w:rFonts w:hint="eastAsia"/>
        </w:rPr>
        <w:t>, j]</w:t>
      </w:r>
      <w:r>
        <w:rPr>
          <w:rFonts w:hint="eastAsia"/>
        </w:rPr>
        <w:t>的每一列都是一个</w:t>
      </w:r>
      <w:r>
        <w:rPr>
          <w:rFonts w:hint="eastAsia"/>
        </w:rPr>
        <w:t>one-hot vector</w:t>
      </w:r>
      <w:r>
        <w:rPr>
          <w:rFonts w:hint="eastAsia"/>
        </w:rPr>
        <w:t>。</w:t>
      </w:r>
    </w:p>
    <w:p w14:paraId="25A5A955" w14:textId="77777777" w:rsidR="00DD4F79" w:rsidRDefault="002B6E7B">
      <w:pPr>
        <w:widowControl/>
        <w:ind w:firstLine="420"/>
        <w:jc w:val="left"/>
      </w:pPr>
      <w:r>
        <w:rPr>
          <w:rFonts w:hint="eastAsia"/>
        </w:rPr>
        <w:t>推广到一般情况，即多个</w:t>
      </w:r>
      <w:r>
        <w:rPr>
          <w:rFonts w:hint="eastAsia"/>
        </w:rPr>
        <w:t xml:space="preserve">symbols </w:t>
      </w:r>
      <w:proofErr w:type="spellStart"/>
      <w:r>
        <w:rPr>
          <w:rFonts w:hint="eastAsia"/>
        </w:rPr>
        <w:t>s_j</w:t>
      </w:r>
      <w:proofErr w:type="spellEnd"/>
      <w:r>
        <w:rPr>
          <w:rFonts w:hint="eastAsia"/>
        </w:rPr>
        <w:t xml:space="preserve"> (j = 0,1,...,M-1)</w:t>
      </w:r>
      <w:r>
        <w:rPr>
          <w:rFonts w:hint="eastAsia"/>
        </w:rPr>
        <w:t>对应多个</w:t>
      </w:r>
      <w:r>
        <w:rPr>
          <w:rFonts w:hint="eastAsia"/>
        </w:rPr>
        <w:t xml:space="preserve">concepts </w:t>
      </w:r>
      <w:proofErr w:type="spellStart"/>
      <w:r>
        <w:rPr>
          <w:rFonts w:hint="eastAsia"/>
        </w:rPr>
        <w:t>c_i</w:t>
      </w:r>
      <w:proofErr w:type="spellEnd"/>
      <w:r>
        <w:rPr>
          <w:rFonts w:hint="eastAsia"/>
        </w:rPr>
        <w:t xml:space="preserve"> (</w:t>
      </w:r>
      <w:proofErr w:type="spellStart"/>
      <w:r>
        <w:rPr>
          <w:rFonts w:hint="eastAsia"/>
        </w:rPr>
        <w:t>i</w:t>
      </w:r>
      <w:proofErr w:type="spellEnd"/>
      <w:r>
        <w:rPr>
          <w:rFonts w:hint="eastAsia"/>
        </w:rPr>
        <w:t xml:space="preserve"> = 0,1,...,N-1)</w:t>
      </w:r>
      <w:r>
        <w:rPr>
          <w:rFonts w:hint="eastAsia"/>
        </w:rPr>
        <w:t>，</w:t>
      </w:r>
      <w:r>
        <w:rPr>
          <w:rFonts w:hint="eastAsia"/>
        </w:rPr>
        <w:t>NXM</w:t>
      </w:r>
      <w:r>
        <w:rPr>
          <w:rFonts w:hint="eastAsia"/>
        </w:rPr>
        <w:t>维的矩阵</w:t>
      </w:r>
      <w:r>
        <w:rPr>
          <w:rFonts w:hint="eastAsia"/>
        </w:rPr>
        <w:t>MRI^B</w:t>
      </w:r>
      <w:r>
        <w:rPr>
          <w:rFonts w:hint="eastAsia"/>
        </w:rPr>
        <w:t>的第</w:t>
      </w:r>
      <w:r>
        <w:rPr>
          <w:rFonts w:hint="eastAsia"/>
        </w:rPr>
        <w:t>j</w:t>
      </w:r>
      <w:r>
        <w:rPr>
          <w:rFonts w:hint="eastAsia"/>
        </w:rPr>
        <w:t>列向量表示</w:t>
      </w:r>
      <w:r>
        <w:rPr>
          <w:rFonts w:hint="eastAsia"/>
        </w:rPr>
        <w:t xml:space="preserve">symbol </w:t>
      </w:r>
      <w:proofErr w:type="spellStart"/>
      <w:r>
        <w:rPr>
          <w:rFonts w:hint="eastAsia"/>
        </w:rPr>
        <w:t>s_j</w:t>
      </w:r>
      <w:proofErr w:type="spellEnd"/>
      <w:r>
        <w:rPr>
          <w:rFonts w:hint="eastAsia"/>
        </w:rPr>
        <w:t>传递所有</w:t>
      </w:r>
      <w:r>
        <w:rPr>
          <w:rFonts w:hint="eastAsia"/>
        </w:rPr>
        <w:t>M</w:t>
      </w:r>
      <w:r>
        <w:rPr>
          <w:rFonts w:hint="eastAsia"/>
        </w:rPr>
        <w:t>个</w:t>
      </w:r>
      <w:r>
        <w:rPr>
          <w:rFonts w:hint="eastAsia"/>
        </w:rPr>
        <w:t>concepts</w:t>
      </w:r>
      <w:r>
        <w:rPr>
          <w:rFonts w:hint="eastAsia"/>
        </w:rPr>
        <w:t>的信息比。该列向量与</w:t>
      </w:r>
      <w:r>
        <w:rPr>
          <w:rFonts w:hint="eastAsia"/>
        </w:rPr>
        <w:t>one-ho</w:t>
      </w:r>
      <w:r>
        <w:rPr>
          <w:rFonts w:hint="eastAsia"/>
        </w:rPr>
        <w:t>t vector</w:t>
      </w:r>
      <w:r>
        <w:rPr>
          <w:rFonts w:hint="eastAsia"/>
        </w:rPr>
        <w:t>的相似度越低，表示</w:t>
      </w:r>
      <w:r>
        <w:rPr>
          <w:rFonts w:hint="eastAsia"/>
        </w:rPr>
        <w:t xml:space="preserve">symbol </w:t>
      </w:r>
      <w:proofErr w:type="spellStart"/>
      <w:r>
        <w:rPr>
          <w:rFonts w:hint="eastAsia"/>
        </w:rPr>
        <w:t>s_j</w:t>
      </w:r>
      <w:proofErr w:type="spellEnd"/>
      <w:r>
        <w:rPr>
          <w:rFonts w:hint="eastAsia"/>
        </w:rPr>
        <w:t>越倾向于分散传递更多</w:t>
      </w:r>
      <w:r>
        <w:rPr>
          <w:rFonts w:hint="eastAsia"/>
        </w:rPr>
        <w:t>concepts</w:t>
      </w:r>
      <w:r>
        <w:rPr>
          <w:rFonts w:hint="eastAsia"/>
        </w:rPr>
        <w:t>的信息</w:t>
      </w:r>
      <w:r>
        <w:rPr>
          <w:rFonts w:hint="eastAsia"/>
        </w:rPr>
        <w:t xml:space="preserve"> (i.e. </w:t>
      </w:r>
      <w:proofErr w:type="spellStart"/>
      <w:r>
        <w:rPr>
          <w:rFonts w:hint="eastAsia"/>
        </w:rPr>
        <w:t>compostionality</w:t>
      </w:r>
      <w:proofErr w:type="spellEnd"/>
      <w:r>
        <w:rPr>
          <w:rFonts w:hint="eastAsia"/>
        </w:rPr>
        <w:t>越低</w:t>
      </w:r>
      <w:r>
        <w:rPr>
          <w:rFonts w:hint="eastAsia"/>
        </w:rPr>
        <w:t>)</w:t>
      </w:r>
      <w:r>
        <w:rPr>
          <w:rFonts w:hint="eastAsia"/>
        </w:rPr>
        <w:t>，从而</w:t>
      </w:r>
      <w:r>
        <w:rPr>
          <w:rFonts w:hint="eastAsia"/>
        </w:rPr>
        <w:t xml:space="preserve">symbol </w:t>
      </w:r>
      <w:proofErr w:type="spellStart"/>
      <w:r>
        <w:rPr>
          <w:rFonts w:hint="eastAsia"/>
        </w:rPr>
        <w:t>s_j</w:t>
      </w:r>
      <w:proofErr w:type="spellEnd"/>
      <w:r>
        <w:rPr>
          <w:rFonts w:hint="eastAsia"/>
        </w:rPr>
        <w:t>携带信息复杂度越高，最终导致</w:t>
      </w:r>
      <w:r>
        <w:rPr>
          <w:rFonts w:hint="eastAsia"/>
        </w:rPr>
        <w:t>agents</w:t>
      </w:r>
      <w:r>
        <w:rPr>
          <w:rFonts w:hint="eastAsia"/>
        </w:rPr>
        <w:t>表征</w:t>
      </w:r>
      <w:r>
        <w:rPr>
          <w:rFonts w:hint="eastAsia"/>
        </w:rPr>
        <w:t xml:space="preserve">symbol </w:t>
      </w:r>
      <w:proofErr w:type="spellStart"/>
      <w:r>
        <w:rPr>
          <w:rFonts w:hint="eastAsia"/>
        </w:rPr>
        <w:t>s_j</w:t>
      </w:r>
      <w:proofErr w:type="spellEnd"/>
      <w:r>
        <w:rPr>
          <w:rFonts w:hint="eastAsia"/>
        </w:rPr>
        <w:t>中的信息需要的</w:t>
      </w:r>
      <w:r>
        <w:rPr>
          <w:rFonts w:hint="eastAsia"/>
        </w:rPr>
        <w:t>capacity</w:t>
      </w:r>
      <w:r>
        <w:rPr>
          <w:rFonts w:hint="eastAsia"/>
        </w:rPr>
        <w:t>越大。示意图如</w:t>
      </w:r>
      <w:r>
        <w:rPr>
          <w:rFonts w:hint="eastAsia"/>
        </w:rPr>
        <w:t>Figure6</w:t>
      </w:r>
      <w:r>
        <w:rPr>
          <w:rFonts w:hint="eastAsia"/>
        </w:rPr>
        <w:t>所示。这一分析结果与上个</w:t>
      </w:r>
      <w:r>
        <w:rPr>
          <w:rFonts w:hint="eastAsia"/>
        </w:rPr>
        <w:t>section</w:t>
      </w:r>
      <w:r>
        <w:rPr>
          <w:rFonts w:hint="eastAsia"/>
        </w:rPr>
        <w:t>中提到的</w:t>
      </w:r>
      <w:r>
        <w:rPr>
          <w:rFonts w:hint="eastAsia"/>
        </w:rPr>
        <w:t>observation</w:t>
      </w:r>
      <w:r>
        <w:rPr>
          <w:rFonts w:hint="eastAsia"/>
        </w:rPr>
        <w:t>一致。</w:t>
      </w:r>
    </w:p>
    <w:p w14:paraId="5F5DDC3F" w14:textId="77777777" w:rsidR="00DD4F79" w:rsidRDefault="00DD4F79">
      <w:pPr>
        <w:widowControl/>
        <w:ind w:firstLine="420"/>
        <w:jc w:val="left"/>
      </w:pPr>
    </w:p>
    <w:p w14:paraId="2ED749D5" w14:textId="77777777" w:rsidR="00DD4F79" w:rsidRDefault="00DD4F79">
      <w:pPr>
        <w:widowControl/>
        <w:ind w:firstLine="420"/>
        <w:jc w:val="left"/>
      </w:pPr>
    </w:p>
    <w:p w14:paraId="14384E44" w14:textId="77777777" w:rsidR="00DD4F79" w:rsidRDefault="00DD4F79">
      <w:pPr>
        <w:widowControl/>
        <w:ind w:firstLine="420"/>
        <w:jc w:val="left"/>
      </w:pPr>
    </w:p>
    <w:p w14:paraId="4F1F5108" w14:textId="77777777" w:rsidR="00DD4F79" w:rsidRDefault="00DD4F79">
      <w:pPr>
        <w:widowControl/>
        <w:ind w:firstLine="420"/>
        <w:jc w:val="left"/>
      </w:pPr>
    </w:p>
    <w:p w14:paraId="7F7480EF" w14:textId="77777777" w:rsidR="00DD4F79" w:rsidRDefault="00DD4F79">
      <w:pPr>
        <w:widowControl/>
        <w:ind w:firstLine="420"/>
        <w:jc w:val="left"/>
      </w:pPr>
    </w:p>
    <w:p w14:paraId="338359A5" w14:textId="77777777" w:rsidR="00DD4F79" w:rsidRDefault="002B6E7B">
      <w:pPr>
        <w:widowControl/>
        <w:ind w:firstLine="420"/>
        <w:jc w:val="left"/>
      </w:pPr>
      <w:r>
        <w:rPr>
          <w:rFonts w:hint="eastAsia"/>
        </w:rPr>
        <w:t xml:space="preserve">Figure6. </w:t>
      </w:r>
      <w:r>
        <w:rPr>
          <w:rFonts w:hint="eastAsia"/>
        </w:rPr>
        <w:t>分析示意图</w:t>
      </w:r>
    </w:p>
    <w:p w14:paraId="5112DC7E" w14:textId="77777777" w:rsidR="00DD4F79" w:rsidRDefault="00DD4F79">
      <w:pPr>
        <w:widowControl/>
        <w:ind w:firstLine="420"/>
        <w:jc w:val="left"/>
      </w:pPr>
    </w:p>
    <w:p w14:paraId="5BA1A789" w14:textId="77777777" w:rsidR="00DD4F79" w:rsidRDefault="002B6E7B">
      <w:r>
        <w:rPr>
          <w:rFonts w:hint="eastAsia"/>
          <w:i/>
          <w:iCs/>
          <w:u w:val="single"/>
        </w:rPr>
        <w:t xml:space="preserve">#subsection3: </w:t>
      </w:r>
      <w:r>
        <w:rPr>
          <w:i/>
          <w:iCs/>
          <w:u w:val="single"/>
        </w:rPr>
        <w:t>‘</w:t>
      </w:r>
      <w:r>
        <w:rPr>
          <w:rFonts w:hint="eastAsia"/>
          <w:i/>
          <w:iCs/>
          <w:u w:val="single"/>
        </w:rPr>
        <w:t>bilateral</w:t>
      </w:r>
      <w:r>
        <w:rPr>
          <w:i/>
          <w:iCs/>
          <w:u w:val="single"/>
        </w:rPr>
        <w:t>’</w:t>
      </w:r>
      <w:r>
        <w:rPr>
          <w:rFonts w:hint="eastAsia"/>
          <w:i/>
          <w:iCs/>
          <w:u w:val="single"/>
        </w:rPr>
        <w:t xml:space="preserve"> metrics for communicatio</w:t>
      </w:r>
      <w:r>
        <w:rPr>
          <w:rFonts w:hint="eastAsia"/>
          <w:i/>
          <w:iCs/>
          <w:u w:val="single"/>
        </w:rPr>
        <w:t>n</w:t>
      </w:r>
    </w:p>
    <w:p w14:paraId="63A523D6" w14:textId="77777777" w:rsidR="00DD4F79" w:rsidRDefault="002B6E7B">
      <w:pPr>
        <w:widowControl/>
        <w:ind w:firstLine="420"/>
        <w:jc w:val="left"/>
      </w:pPr>
      <w:r>
        <w:rPr>
          <w:rFonts w:hint="eastAsia"/>
        </w:rPr>
        <w:t>此外，我们用欧氏距离计算</w:t>
      </w:r>
      <w:r>
        <w:rPr>
          <w:rFonts w:hint="eastAsia"/>
        </w:rPr>
        <w:t>MRI^B</w:t>
      </w:r>
      <w:r>
        <w:rPr>
          <w:rFonts w:hint="eastAsia"/>
        </w:rPr>
        <w:t>的列向量与</w:t>
      </w:r>
      <w:r>
        <w:rPr>
          <w:rFonts w:hint="eastAsia"/>
        </w:rPr>
        <w:t>one-hot vector</w:t>
      </w:r>
      <w:r>
        <w:rPr>
          <w:rFonts w:hint="eastAsia"/>
        </w:rPr>
        <w:t>的相似度，归一化之后得到一个</w:t>
      </w:r>
      <w:proofErr w:type="spellStart"/>
      <w:r>
        <w:rPr>
          <w:rFonts w:hint="eastAsia"/>
        </w:rPr>
        <w:t>compostionality</w:t>
      </w:r>
      <w:proofErr w:type="spellEnd"/>
      <w:r>
        <w:rPr>
          <w:rFonts w:hint="eastAsia"/>
        </w:rPr>
        <w:t>的</w:t>
      </w:r>
      <w:r>
        <w:rPr>
          <w:rFonts w:hint="eastAsia"/>
        </w:rPr>
        <w:t>metric MIS:</w:t>
      </w:r>
    </w:p>
    <w:p w14:paraId="515CA641" w14:textId="77777777" w:rsidR="00DD4F79" w:rsidRDefault="002B6E7B">
      <w:pPr>
        <w:ind w:leftChars="100" w:left="210" w:firstLineChars="100" w:firstLine="210"/>
      </w:pPr>
      <w:r>
        <w:rPr>
          <w:rFonts w:hint="eastAsia"/>
          <w:noProof/>
        </w:rPr>
        <w:drawing>
          <wp:inline distT="0" distB="0" distL="114300" distR="114300" wp14:anchorId="734DEEAD" wp14:editId="0FCA4EE6">
            <wp:extent cx="3643630" cy="934085"/>
            <wp:effectExtent l="0" t="0" r="13970" b="10795"/>
            <wp:docPr id="17" name="图片 17" descr="1599480891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1599480891(1)"/>
                    <pic:cNvPicPr>
                      <a:picLocks noChangeAspect="1"/>
                    </pic:cNvPicPr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3643630" cy="934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（最前面加上</w:t>
      </w:r>
      <w:r>
        <w:rPr>
          <w:rFonts w:hint="eastAsia"/>
        </w:rPr>
        <w:t xml:space="preserve">MIS = </w:t>
      </w:r>
      <w:r>
        <w:rPr>
          <w:rFonts w:hint="eastAsia"/>
        </w:rPr>
        <w:t>）</w:t>
      </w:r>
    </w:p>
    <w:p w14:paraId="6A62D976" w14:textId="77777777" w:rsidR="00DD4F79" w:rsidRDefault="002B6E7B">
      <w:pPr>
        <w:ind w:firstLine="420"/>
      </w:pPr>
      <w:r>
        <w:rPr>
          <w:rFonts w:hint="eastAsia"/>
        </w:rPr>
        <w:t>In our case, M = N = 2.</w:t>
      </w:r>
    </w:p>
    <w:p w14:paraId="6D3D7981" w14:textId="77777777" w:rsidR="00DD4F79" w:rsidRDefault="002B6E7B">
      <w:pPr>
        <w:ind w:leftChars="100" w:left="210" w:firstLineChars="100" w:firstLine="210"/>
      </w:pPr>
      <w:r>
        <w:rPr>
          <w:noProof/>
        </w:rPr>
        <w:drawing>
          <wp:inline distT="0" distB="0" distL="114300" distR="114300" wp14:anchorId="5F417E55" wp14:editId="6E98663B">
            <wp:extent cx="4754880" cy="1165860"/>
            <wp:effectExtent l="0" t="0" r="0" b="7620"/>
            <wp:docPr id="18" name="图片 18" descr="1599481169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1599481169(1)"/>
                    <pic:cNvPicPr>
                      <a:picLocks noChangeAspect="1"/>
                    </pic:cNvPicPr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4754880" cy="1165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（最前面加上</w:t>
      </w:r>
      <w:r>
        <w:rPr>
          <w:rFonts w:hint="eastAsia"/>
        </w:rPr>
        <w:t xml:space="preserve">MIS = </w:t>
      </w:r>
      <w:r>
        <w:rPr>
          <w:rFonts w:hint="eastAsia"/>
        </w:rPr>
        <w:t>）</w:t>
      </w:r>
    </w:p>
    <w:p w14:paraId="6A6B2A72" w14:textId="77777777" w:rsidR="00DD4F79" w:rsidRDefault="002B6E7B">
      <w:pPr>
        <w:ind w:firstLine="420"/>
      </w:pPr>
      <w:r>
        <w:rPr>
          <w:rFonts w:hint="eastAsia"/>
        </w:rPr>
        <w:t xml:space="preserve">MIS captures the view that a single symbol of emergent languages with higher </w:t>
      </w:r>
      <w:proofErr w:type="spellStart"/>
      <w:r>
        <w:rPr>
          <w:rFonts w:hint="eastAsia"/>
        </w:rPr>
        <w:t>composionality</w:t>
      </w:r>
      <w:proofErr w:type="spellEnd"/>
      <w:r>
        <w:rPr>
          <w:rFonts w:hint="eastAsia"/>
        </w:rPr>
        <w:t xml:space="preserve"> should be used to ground or transmit a certain concept </w:t>
      </w:r>
      <w:r>
        <w:t>‘</w:t>
      </w:r>
      <w:r>
        <w:rPr>
          <w:rFonts w:hint="eastAsia"/>
        </w:rPr>
        <w:t>bilaterally</w:t>
      </w:r>
      <w:r>
        <w:t>’</w:t>
      </w:r>
      <w:r>
        <w:rPr>
          <w:rFonts w:hint="eastAsia"/>
        </w:rPr>
        <w:t xml:space="preserve"> and more exclusively between listener and speaker. </w:t>
      </w:r>
      <w:r>
        <w:rPr>
          <w:rFonts w:hint="eastAsia"/>
        </w:rPr>
        <w:t>与其他的</w:t>
      </w:r>
      <w:r>
        <w:rPr>
          <w:rFonts w:hint="eastAsia"/>
        </w:rPr>
        <w:t>metric</w:t>
      </w:r>
      <w:r>
        <w:rPr>
          <w:rFonts w:hint="eastAsia"/>
        </w:rPr>
        <w:t>不同，例如</w:t>
      </w:r>
      <w:r>
        <w:rPr>
          <w:rFonts w:hint="eastAsia"/>
        </w:rPr>
        <w:t>topo</w:t>
      </w:r>
      <w:r>
        <w:rPr>
          <w:rFonts w:hint="eastAsia"/>
        </w:rPr>
        <w:t>和</w:t>
      </w:r>
      <w:proofErr w:type="spellStart"/>
      <w:r>
        <w:rPr>
          <w:rFonts w:hint="eastAsia"/>
        </w:rPr>
        <w:t>posdis</w:t>
      </w:r>
      <w:proofErr w:type="spellEnd"/>
      <w:r>
        <w:rPr>
          <w:rFonts w:hint="eastAsia"/>
        </w:rPr>
        <w:t>，</w:t>
      </w:r>
      <w:r>
        <w:rPr>
          <w:rFonts w:hint="eastAsia"/>
        </w:rPr>
        <w:t>MIS</w:t>
      </w:r>
      <w:r>
        <w:rPr>
          <w:rFonts w:hint="eastAsia"/>
        </w:rPr>
        <w:t>同时考虑了</w:t>
      </w:r>
      <w:r>
        <w:rPr>
          <w:rFonts w:hint="eastAsia"/>
        </w:rPr>
        <w:t>listener</w:t>
      </w:r>
      <w:r>
        <w:rPr>
          <w:rFonts w:hint="eastAsia"/>
        </w:rPr>
        <w:t>和</w:t>
      </w:r>
      <w:r>
        <w:rPr>
          <w:rFonts w:hint="eastAsia"/>
        </w:rPr>
        <w:t>speaker</w:t>
      </w:r>
      <w:r>
        <w:rPr>
          <w:rFonts w:hint="eastAsia"/>
        </w:rPr>
        <w:t>的语义一致性，对于</w:t>
      </w:r>
      <w:r>
        <w:rPr>
          <w:rFonts w:hint="eastAsia"/>
        </w:rPr>
        <w:t>speaker</w:t>
      </w:r>
      <w:r>
        <w:rPr>
          <w:rFonts w:hint="eastAsia"/>
        </w:rPr>
        <w:t>和</w:t>
      </w:r>
      <w:r>
        <w:rPr>
          <w:rFonts w:hint="eastAsia"/>
        </w:rPr>
        <w:t>listener</w:t>
      </w:r>
      <w:r>
        <w:rPr>
          <w:rFonts w:hint="eastAsia"/>
        </w:rPr>
        <w:t>语义不完全一致的情况，例如</w:t>
      </w:r>
      <w:r>
        <w:rPr>
          <w:rFonts w:hint="eastAsia"/>
        </w:rPr>
        <w:t>Figure2.5</w:t>
      </w:r>
      <w:r>
        <w:rPr>
          <w:rFonts w:hint="eastAsia"/>
        </w:rPr>
        <w:t>中的语言，能更好的判断</w:t>
      </w:r>
      <w:proofErr w:type="spellStart"/>
      <w:r>
        <w:rPr>
          <w:rFonts w:hint="eastAsia"/>
        </w:rPr>
        <w:t>compostionality</w:t>
      </w:r>
      <w:proofErr w:type="spellEnd"/>
      <w:r>
        <w:rPr>
          <w:rFonts w:hint="eastAsia"/>
        </w:rPr>
        <w:t>。</w:t>
      </w:r>
    </w:p>
    <w:p w14:paraId="2C483680" w14:textId="77777777" w:rsidR="00DD4F79" w:rsidRDefault="00DD4F79"/>
    <w:p w14:paraId="695F933B" w14:textId="77777777" w:rsidR="00DD4F79" w:rsidRDefault="002B6E7B">
      <w:pPr>
        <w:rPr>
          <w:b/>
          <w:bCs/>
        </w:rPr>
      </w:pPr>
      <w:r>
        <w:rPr>
          <w:rFonts w:hint="eastAsia"/>
          <w:b/>
          <w:bCs/>
        </w:rPr>
        <w:t>Emergent Language Experiments</w:t>
      </w:r>
    </w:p>
    <w:p w14:paraId="12A02A42" w14:textId="77777777" w:rsidR="00DD4F79" w:rsidRDefault="002B6E7B">
      <w:r>
        <w:rPr>
          <w:rFonts w:hint="eastAsia"/>
          <w:i/>
          <w:iCs/>
          <w:u w:val="single"/>
        </w:rPr>
        <w:t>#In this section, we verify the hypothesis above mentioned by experimental results</w:t>
      </w:r>
    </w:p>
    <w:p w14:paraId="2581E811" w14:textId="77777777" w:rsidR="00DD4F79" w:rsidRDefault="002B6E7B">
      <w:pPr>
        <w:ind w:firstLine="420"/>
      </w:pPr>
      <w:r>
        <w:rPr>
          <w:rFonts w:hint="eastAsia"/>
        </w:rPr>
        <w:t xml:space="preserve">We get an observation that teach </w:t>
      </w:r>
      <w:r>
        <w:rPr>
          <w:rFonts w:hint="eastAsia"/>
        </w:rPr>
        <w:t>languages</w:t>
      </w:r>
      <w:r>
        <w:rPr>
          <w:rFonts w:hint="eastAsia"/>
        </w:rPr>
        <w:t xml:space="preserve"> </w:t>
      </w:r>
      <w:r>
        <w:rPr>
          <w:rFonts w:hint="eastAsia"/>
        </w:rPr>
        <w:t>with higher compo</w:t>
      </w:r>
      <w:r>
        <w:rPr>
          <w:rFonts w:hint="eastAsia"/>
        </w:rPr>
        <w:t>sitionality</w:t>
      </w:r>
      <w:r>
        <w:rPr>
          <w:rFonts w:hint="eastAsia"/>
        </w:rPr>
        <w:t xml:space="preserve"> to a listener agent</w:t>
      </w:r>
      <w:r>
        <w:rPr>
          <w:rFonts w:hint="eastAsia"/>
        </w:rPr>
        <w:t xml:space="preserve"> require lower</w:t>
      </w:r>
      <w:r>
        <w:rPr>
          <w:rFonts w:hint="eastAsia"/>
        </w:rPr>
        <w:t xml:space="preserve"> </w:t>
      </w:r>
      <w:r>
        <w:rPr>
          <w:rFonts w:hint="eastAsia"/>
        </w:rPr>
        <w:t>capacity</w:t>
      </w:r>
      <w:r>
        <w:rPr>
          <w:rFonts w:hint="eastAsia"/>
        </w:rPr>
        <w:t xml:space="preserve"> of model</w:t>
      </w:r>
      <w:r>
        <w:rPr>
          <w:rFonts w:hint="eastAsia"/>
        </w:rPr>
        <w:t>，</w:t>
      </w:r>
      <w:r>
        <w:rPr>
          <w:rFonts w:hint="eastAsia"/>
        </w:rPr>
        <w:t>并且在上一个</w:t>
      </w:r>
      <w:r>
        <w:rPr>
          <w:rFonts w:hint="eastAsia"/>
        </w:rPr>
        <w:t>section</w:t>
      </w:r>
      <w:r>
        <w:rPr>
          <w:rFonts w:hint="eastAsia"/>
        </w:rPr>
        <w:t>中通过理论分析解释了其合理性。进一步的，我们提出一个猜想：</w:t>
      </w:r>
      <w:r>
        <w:rPr>
          <w:rFonts w:hint="eastAsia"/>
        </w:rPr>
        <w:t xml:space="preserve">lower capacity facilitates the emergence of language with higher compositionality. </w:t>
      </w:r>
      <w:r>
        <w:rPr>
          <w:rFonts w:hint="eastAsia"/>
        </w:rPr>
        <w:t>下面我们通过实验验证这一猜想。</w:t>
      </w:r>
    </w:p>
    <w:p w14:paraId="03B08F99" w14:textId="77777777" w:rsidR="00DD4F79" w:rsidRDefault="002B6E7B">
      <w:pPr>
        <w:ind w:firstLine="420"/>
      </w:pPr>
      <w:r>
        <w:rPr>
          <w:rFonts w:hint="eastAsia"/>
        </w:rPr>
        <w:t>实验不预先指定</w:t>
      </w:r>
      <w:r>
        <w:rPr>
          <w:rFonts w:hint="eastAsia"/>
        </w:rPr>
        <w:t>artificial languages</w:t>
      </w:r>
      <w:r>
        <w:rPr>
          <w:rFonts w:hint="eastAsia"/>
        </w:rPr>
        <w:t>，而是通过交替训练</w:t>
      </w:r>
      <w:r>
        <w:rPr>
          <w:rFonts w:hint="eastAsia"/>
        </w:rPr>
        <w:t>speaker</w:t>
      </w:r>
      <w:r>
        <w:rPr>
          <w:rFonts w:hint="eastAsia"/>
        </w:rPr>
        <w:t>和</w:t>
      </w:r>
      <w:r>
        <w:rPr>
          <w:rFonts w:hint="eastAsia"/>
        </w:rPr>
        <w:t>listene</w:t>
      </w:r>
      <w:r>
        <w:rPr>
          <w:rFonts w:hint="eastAsia"/>
        </w:rPr>
        <w:t>r</w:t>
      </w:r>
      <w:r>
        <w:rPr>
          <w:rFonts w:hint="eastAsia"/>
        </w:rPr>
        <w:t>自然产生语言。</w:t>
      </w:r>
      <w:r>
        <w:rPr>
          <w:rFonts w:hint="eastAsia"/>
        </w:rPr>
        <w:t>Agent</w:t>
      </w:r>
      <w:r>
        <w:rPr>
          <w:rFonts w:hint="eastAsia"/>
        </w:rPr>
        <w:t>的模型结构，训练算法，和评估方法与</w:t>
      </w:r>
      <w:r>
        <w:rPr>
          <w:rFonts w:hint="eastAsia"/>
        </w:rPr>
        <w:t>Experimental Framework</w:t>
      </w:r>
      <w:r>
        <w:rPr>
          <w:rFonts w:hint="eastAsia"/>
        </w:rPr>
        <w:t>中所述一致。实验选取</w:t>
      </w:r>
      <w:r>
        <w:rPr>
          <w:rFonts w:hint="eastAsia"/>
        </w:rPr>
        <w:t>5</w:t>
      </w:r>
      <w:r>
        <w:rPr>
          <w:rFonts w:hint="eastAsia"/>
        </w:rPr>
        <w:t>组</w:t>
      </w:r>
      <w:r>
        <w:rPr>
          <w:rFonts w:hint="eastAsia"/>
        </w:rPr>
        <w:t>concept size</w:t>
      </w:r>
      <w:r>
        <w:rPr>
          <w:rFonts w:hint="eastAsia"/>
        </w:rPr>
        <w:t>和</w:t>
      </w:r>
      <w:r>
        <w:rPr>
          <w:rFonts w:hint="eastAsia"/>
        </w:rPr>
        <w:t>vocabulary size</w:t>
      </w:r>
      <w:r>
        <w:rPr>
          <w:rFonts w:hint="eastAsia"/>
        </w:rPr>
        <w:t>的配置如下：</w:t>
      </w:r>
    </w:p>
    <w:p w14:paraId="278195A2" w14:textId="77777777" w:rsidR="00DD4F79" w:rsidRDefault="002B6E7B">
      <w:pPr>
        <w:widowControl/>
        <w:numPr>
          <w:ilvl w:val="0"/>
          <w:numId w:val="2"/>
        </w:numPr>
        <w:ind w:firstLine="420"/>
        <w:jc w:val="left"/>
      </w:pPr>
      <w:r>
        <w:rPr>
          <w:rFonts w:hint="eastAsia"/>
        </w:rPr>
        <w:t>Concept size |M0| = 3, |M1| = 3</w:t>
      </w:r>
      <w:r>
        <w:rPr>
          <w:rFonts w:hint="eastAsia"/>
        </w:rPr>
        <w:t>，</w:t>
      </w:r>
      <w:r>
        <w:rPr>
          <w:rFonts w:hint="eastAsia"/>
        </w:rPr>
        <w:t>vocabulary size |V| = 4</w:t>
      </w:r>
      <w:r>
        <w:rPr>
          <w:rFonts w:hint="eastAsia"/>
        </w:rPr>
        <w:t>；</w:t>
      </w:r>
    </w:p>
    <w:p w14:paraId="31563268" w14:textId="77777777" w:rsidR="00DD4F79" w:rsidRDefault="002B6E7B">
      <w:pPr>
        <w:widowControl/>
        <w:numPr>
          <w:ilvl w:val="0"/>
          <w:numId w:val="2"/>
        </w:numPr>
        <w:ind w:firstLine="420"/>
        <w:jc w:val="left"/>
      </w:pPr>
      <w:r>
        <w:rPr>
          <w:rFonts w:hint="eastAsia"/>
        </w:rPr>
        <w:t>Concept size |M0| = 3, |M1| = 3</w:t>
      </w:r>
      <w:r>
        <w:rPr>
          <w:rFonts w:hint="eastAsia"/>
        </w:rPr>
        <w:t>，</w:t>
      </w:r>
      <w:r>
        <w:rPr>
          <w:rFonts w:hint="eastAsia"/>
        </w:rPr>
        <w:t>vocabulary size |V| = 6</w:t>
      </w:r>
      <w:r>
        <w:rPr>
          <w:rFonts w:hint="eastAsia"/>
        </w:rPr>
        <w:t>；</w:t>
      </w:r>
    </w:p>
    <w:p w14:paraId="52D88F5B" w14:textId="77777777" w:rsidR="00DD4F79" w:rsidRDefault="002B6E7B">
      <w:pPr>
        <w:widowControl/>
        <w:numPr>
          <w:ilvl w:val="0"/>
          <w:numId w:val="2"/>
        </w:numPr>
        <w:ind w:firstLine="420"/>
        <w:jc w:val="left"/>
      </w:pPr>
      <w:r>
        <w:rPr>
          <w:rFonts w:hint="eastAsia"/>
        </w:rPr>
        <w:t>Concept size |M0| = 3, |M1| = 3</w:t>
      </w:r>
      <w:r>
        <w:rPr>
          <w:rFonts w:hint="eastAsia"/>
        </w:rPr>
        <w:t>，</w:t>
      </w:r>
      <w:r>
        <w:rPr>
          <w:rFonts w:hint="eastAsia"/>
        </w:rPr>
        <w:t xml:space="preserve">vocabulary </w:t>
      </w:r>
      <w:r>
        <w:rPr>
          <w:rFonts w:hint="eastAsia"/>
        </w:rPr>
        <w:t>size |V| = 10</w:t>
      </w:r>
      <w:r>
        <w:rPr>
          <w:rFonts w:hint="eastAsia"/>
        </w:rPr>
        <w:t>；</w:t>
      </w:r>
    </w:p>
    <w:p w14:paraId="59006C26" w14:textId="77777777" w:rsidR="00DD4F79" w:rsidRDefault="002B6E7B">
      <w:pPr>
        <w:widowControl/>
        <w:numPr>
          <w:ilvl w:val="0"/>
          <w:numId w:val="2"/>
        </w:numPr>
        <w:ind w:firstLine="420"/>
        <w:jc w:val="left"/>
      </w:pPr>
      <w:r>
        <w:rPr>
          <w:rFonts w:hint="eastAsia"/>
        </w:rPr>
        <w:t>Concept size |M0| = 3, |M1| = 6</w:t>
      </w:r>
      <w:r>
        <w:rPr>
          <w:rFonts w:hint="eastAsia"/>
        </w:rPr>
        <w:t>，</w:t>
      </w:r>
      <w:r>
        <w:rPr>
          <w:rFonts w:hint="eastAsia"/>
        </w:rPr>
        <w:t>vocabulary size |V| = 10</w:t>
      </w:r>
      <w:r>
        <w:rPr>
          <w:rFonts w:hint="eastAsia"/>
        </w:rPr>
        <w:t>；</w:t>
      </w:r>
    </w:p>
    <w:p w14:paraId="0041E2B2" w14:textId="77777777" w:rsidR="00DD4F79" w:rsidRDefault="002B6E7B">
      <w:pPr>
        <w:widowControl/>
        <w:numPr>
          <w:ilvl w:val="0"/>
          <w:numId w:val="2"/>
        </w:numPr>
        <w:ind w:firstLine="420"/>
        <w:jc w:val="left"/>
      </w:pPr>
      <w:r>
        <w:rPr>
          <w:rFonts w:hint="eastAsia"/>
        </w:rPr>
        <w:t>Concept size |M0| = 8, |M1| = 4</w:t>
      </w:r>
      <w:r>
        <w:rPr>
          <w:rFonts w:hint="eastAsia"/>
        </w:rPr>
        <w:t>，</w:t>
      </w:r>
      <w:r>
        <w:rPr>
          <w:rFonts w:hint="eastAsia"/>
        </w:rPr>
        <w:t>vocabulary size |V| = 10</w:t>
      </w:r>
      <w:r>
        <w:rPr>
          <w:rFonts w:hint="eastAsia"/>
        </w:rPr>
        <w:t>；</w:t>
      </w:r>
    </w:p>
    <w:p w14:paraId="7AA287EC" w14:textId="77777777" w:rsidR="00DD4F79" w:rsidRDefault="002B6E7B">
      <w:r>
        <w:rPr>
          <w:rFonts w:hint="eastAsia"/>
        </w:rPr>
        <w:t>在每组配置中，改变模型的</w:t>
      </w:r>
      <w:r>
        <w:rPr>
          <w:rFonts w:hint="eastAsia"/>
        </w:rPr>
        <w:t xml:space="preserve">capacity (i.e. </w:t>
      </w:r>
      <w:proofErr w:type="spellStart"/>
      <w:r>
        <w:rPr>
          <w:rFonts w:hint="eastAsia"/>
        </w:rPr>
        <w:t>h_size</w:t>
      </w:r>
      <w:proofErr w:type="spellEnd"/>
      <w:r>
        <w:rPr>
          <w:rFonts w:hint="eastAsia"/>
        </w:rPr>
        <w:t>)</w:t>
      </w:r>
      <w:r>
        <w:rPr>
          <w:rFonts w:hint="eastAsia"/>
        </w:rPr>
        <w:t>，并对每个</w:t>
      </w:r>
      <w:proofErr w:type="spellStart"/>
      <w:r>
        <w:rPr>
          <w:rFonts w:hint="eastAsia"/>
        </w:rPr>
        <w:t>h_size</w:t>
      </w:r>
      <w:proofErr w:type="spellEnd"/>
      <w:r>
        <w:rPr>
          <w:rFonts w:hint="eastAsia"/>
        </w:rPr>
        <w:t>的</w:t>
      </w:r>
      <w:r>
        <w:rPr>
          <w:rFonts w:hint="eastAsia"/>
        </w:rPr>
        <w:t>agents</w:t>
      </w:r>
      <w:r>
        <w:rPr>
          <w:rFonts w:hint="eastAsia"/>
        </w:rPr>
        <w:t>训练多次至收敛，即分别产生多个语言。</w:t>
      </w:r>
      <w:proofErr w:type="spellStart"/>
      <w:r>
        <w:rPr>
          <w:rFonts w:hint="eastAsia"/>
        </w:rPr>
        <w:t>h_size</w:t>
      </w:r>
      <w:proofErr w:type="spellEnd"/>
      <w:r>
        <w:rPr>
          <w:rFonts w:hint="eastAsia"/>
        </w:rPr>
        <w:t>的取值如下：</w:t>
      </w:r>
    </w:p>
    <w:p w14:paraId="484570F5" w14:textId="77777777" w:rsidR="00DD4F79" w:rsidRDefault="002B6E7B">
      <w:pPr>
        <w:widowControl/>
        <w:ind w:firstLine="420"/>
        <w:jc w:val="left"/>
      </w:pPr>
      <w:proofErr w:type="spellStart"/>
      <w:r>
        <w:rPr>
          <w:rFonts w:hint="eastAsia"/>
        </w:rPr>
        <w:lastRenderedPageBreak/>
        <w:t>h_size</w:t>
      </w:r>
      <w:proofErr w:type="spellEnd"/>
      <w:r>
        <w:rPr>
          <w:rFonts w:hint="eastAsia"/>
        </w:rPr>
        <w:t xml:space="preserve"> = {2,4,6,8,10,15,20,</w:t>
      </w:r>
      <w:proofErr w:type="gramStart"/>
      <w:r>
        <w:rPr>
          <w:rFonts w:hint="eastAsia"/>
        </w:rPr>
        <w:t>30,40,...</w:t>
      </w:r>
      <w:proofErr w:type="gramEnd"/>
      <w:r>
        <w:rPr>
          <w:rFonts w:hint="eastAsia"/>
        </w:rPr>
        <w:t>,100}</w:t>
      </w:r>
      <w:r>
        <w:rPr>
          <w:rFonts w:hint="eastAsia"/>
        </w:rPr>
        <w:t>。</w:t>
      </w:r>
    </w:p>
    <w:p w14:paraId="2B0B3169" w14:textId="77777777" w:rsidR="00DD4F79" w:rsidRDefault="002B6E7B">
      <w:r>
        <w:rPr>
          <w:rFonts w:hint="eastAsia"/>
        </w:rPr>
        <w:t>分别统计产生语言的</w:t>
      </w:r>
      <w:proofErr w:type="spellStart"/>
      <w:r>
        <w:rPr>
          <w:rFonts w:hint="eastAsia"/>
        </w:rPr>
        <w:t>compostionality</w:t>
      </w:r>
      <w:proofErr w:type="spellEnd"/>
      <w:r>
        <w:rPr>
          <w:rFonts w:hint="eastAsia"/>
        </w:rPr>
        <w:t xml:space="preserve"> (measured by MID)</w:t>
      </w:r>
      <w:r>
        <w:rPr>
          <w:rFonts w:hint="eastAsia"/>
        </w:rPr>
        <w:t>的平均值和标准差。</w:t>
      </w:r>
    </w:p>
    <w:p w14:paraId="67734AC8" w14:textId="77777777" w:rsidR="00DD4F79" w:rsidRDefault="002B6E7B">
      <w:pPr>
        <w:ind w:firstLine="420"/>
      </w:pPr>
      <w:r>
        <w:rPr>
          <w:rFonts w:hint="eastAsia"/>
        </w:rPr>
        <w:t>得到配置</w:t>
      </w:r>
      <w:r>
        <w:rPr>
          <w:rFonts w:hint="eastAsia"/>
        </w:rPr>
        <w:t>(a)</w:t>
      </w:r>
      <w:r>
        <w:rPr>
          <w:rFonts w:hint="eastAsia"/>
        </w:rPr>
        <w:t>的实验结果如</w:t>
      </w:r>
      <w:r>
        <w:rPr>
          <w:rFonts w:hint="eastAsia"/>
        </w:rPr>
        <w:t>Figure7</w:t>
      </w:r>
      <w:r>
        <w:rPr>
          <w:rFonts w:hint="eastAsia"/>
        </w:rPr>
        <w:t>所示。</w:t>
      </w:r>
      <w:r>
        <w:rPr>
          <w:rFonts w:hint="eastAsia"/>
        </w:rPr>
        <w:t>Figure7(a)</w:t>
      </w:r>
      <w:r>
        <w:rPr>
          <w:rFonts w:hint="eastAsia"/>
        </w:rPr>
        <w:t>是不同</w:t>
      </w:r>
      <w:proofErr w:type="spellStart"/>
      <w:r>
        <w:rPr>
          <w:rFonts w:hint="eastAsia"/>
        </w:rPr>
        <w:t>h_size</w:t>
      </w:r>
      <w:proofErr w:type="spellEnd"/>
      <w:r>
        <w:rPr>
          <w:rFonts w:hint="eastAsia"/>
        </w:rPr>
        <w:t>下，产生语言的</w:t>
      </w:r>
      <w:r>
        <w:rPr>
          <w:rFonts w:hint="eastAsia"/>
        </w:rPr>
        <w:t>MID</w:t>
      </w:r>
      <w:r>
        <w:rPr>
          <w:rFonts w:hint="eastAsia"/>
        </w:rPr>
        <w:t>值的均值</w:t>
      </w:r>
      <w:r>
        <w:rPr>
          <w:rFonts w:hint="eastAsia"/>
        </w:rPr>
        <w:t>-</w:t>
      </w:r>
      <w:r>
        <w:rPr>
          <w:rFonts w:hint="eastAsia"/>
        </w:rPr>
        <w:t>标准差曲线图。从图中可以看出，随着</w:t>
      </w:r>
      <w:proofErr w:type="spellStart"/>
      <w:r>
        <w:rPr>
          <w:rFonts w:hint="eastAsia"/>
        </w:rPr>
        <w:t>h_size</w:t>
      </w:r>
      <w:proofErr w:type="spellEnd"/>
      <w:r>
        <w:rPr>
          <w:rFonts w:hint="eastAsia"/>
        </w:rPr>
        <w:t>降低，</w:t>
      </w:r>
      <w:r>
        <w:rPr>
          <w:rFonts w:hint="eastAsia"/>
        </w:rPr>
        <w:t>MID</w:t>
      </w:r>
      <w:r>
        <w:rPr>
          <w:rFonts w:hint="eastAsia"/>
        </w:rPr>
        <w:t>的均值呈明显的上升趋势，标准差的区别对不同</w:t>
      </w:r>
      <w:proofErr w:type="spellStart"/>
      <w:r>
        <w:rPr>
          <w:rFonts w:hint="eastAsia"/>
        </w:rPr>
        <w:t>h_size</w:t>
      </w:r>
      <w:proofErr w:type="spellEnd"/>
      <w:r>
        <w:rPr>
          <w:rFonts w:hint="eastAsia"/>
        </w:rPr>
        <w:t>不明显。</w:t>
      </w:r>
      <w:r>
        <w:rPr>
          <w:rFonts w:hint="eastAsia"/>
        </w:rPr>
        <w:t>Figure7(b)</w:t>
      </w:r>
      <w:r>
        <w:rPr>
          <w:rFonts w:hint="eastAsia"/>
        </w:rPr>
        <w:t>是</w:t>
      </w:r>
      <w:r>
        <w:rPr>
          <w:rFonts w:hint="eastAsia"/>
        </w:rPr>
        <w:t>MID-</w:t>
      </w:r>
      <w:proofErr w:type="spellStart"/>
      <w:r>
        <w:rPr>
          <w:rFonts w:hint="eastAsia"/>
        </w:rPr>
        <w:t>h_size</w:t>
      </w:r>
      <w:proofErr w:type="spellEnd"/>
      <w:r>
        <w:rPr>
          <w:rFonts w:hint="eastAsia"/>
        </w:rPr>
        <w:t>的散点图，每个点代表一个</w:t>
      </w:r>
      <w:proofErr w:type="spellStart"/>
      <w:r>
        <w:rPr>
          <w:rFonts w:hint="eastAsia"/>
        </w:rPr>
        <w:t>h_size</w:t>
      </w:r>
      <w:proofErr w:type="spellEnd"/>
      <w:r>
        <w:rPr>
          <w:rFonts w:hint="eastAsia"/>
        </w:rPr>
        <w:t>下产生的一种语言的</w:t>
      </w:r>
      <w:proofErr w:type="spellStart"/>
      <w:r>
        <w:rPr>
          <w:rFonts w:hint="eastAsia"/>
        </w:rPr>
        <w:t>compostionality</w:t>
      </w:r>
      <w:proofErr w:type="spellEnd"/>
      <w:r>
        <w:rPr>
          <w:rFonts w:hint="eastAsia"/>
        </w:rPr>
        <w:t>。从图中可以看出，对于</w:t>
      </w:r>
      <w:proofErr w:type="spellStart"/>
      <w:r>
        <w:rPr>
          <w:rFonts w:hint="eastAsia"/>
        </w:rPr>
        <w:t>h_size</w:t>
      </w:r>
      <w:proofErr w:type="spellEnd"/>
      <w:r>
        <w:rPr>
          <w:rFonts w:hint="eastAsia"/>
        </w:rPr>
        <w:t>较大的情况，</w:t>
      </w:r>
      <w:r>
        <w:rPr>
          <w:rFonts w:hint="eastAsia"/>
        </w:rPr>
        <w:t>例如</w:t>
      </w:r>
      <w:proofErr w:type="spellStart"/>
      <w:r>
        <w:rPr>
          <w:rFonts w:hint="eastAsia"/>
        </w:rPr>
        <w:t>h_size</w:t>
      </w:r>
      <w:proofErr w:type="spellEnd"/>
      <w:r>
        <w:rPr>
          <w:rFonts w:hint="eastAsia"/>
        </w:rPr>
        <w:t xml:space="preserve"> = 100</w:t>
      </w:r>
      <w:r>
        <w:rPr>
          <w:rFonts w:hint="eastAsia"/>
        </w:rPr>
        <w:t>，</w:t>
      </w:r>
      <w:r>
        <w:rPr>
          <w:rFonts w:hint="eastAsia"/>
        </w:rPr>
        <w:t>MID</w:t>
      </w:r>
      <w:r>
        <w:rPr>
          <w:rFonts w:hint="eastAsia"/>
        </w:rPr>
        <w:t>也偶尔可以接近</w:t>
      </w:r>
      <w:r>
        <w:rPr>
          <w:rFonts w:hint="eastAsia"/>
        </w:rPr>
        <w:t>1</w:t>
      </w:r>
      <w:r>
        <w:rPr>
          <w:rFonts w:hint="eastAsia"/>
        </w:rPr>
        <w:t>，但多数在</w:t>
      </w:r>
      <w:r>
        <w:rPr>
          <w:rFonts w:hint="eastAsia"/>
        </w:rPr>
        <w:t>XX</w:t>
      </w:r>
      <w:r>
        <w:rPr>
          <w:rFonts w:hint="eastAsia"/>
        </w:rPr>
        <w:t>到</w:t>
      </w:r>
      <w:r>
        <w:rPr>
          <w:rFonts w:hint="eastAsia"/>
        </w:rPr>
        <w:t>XX</w:t>
      </w:r>
      <w:r>
        <w:rPr>
          <w:rFonts w:hint="eastAsia"/>
        </w:rPr>
        <w:t>之间浮动；对于</w:t>
      </w:r>
      <w:proofErr w:type="spellStart"/>
      <w:r>
        <w:rPr>
          <w:rFonts w:hint="eastAsia"/>
        </w:rPr>
        <w:t>h_size</w:t>
      </w:r>
      <w:proofErr w:type="spellEnd"/>
      <w:r>
        <w:rPr>
          <w:rFonts w:hint="eastAsia"/>
        </w:rPr>
        <w:t>较小的情况，例如</w:t>
      </w:r>
      <w:proofErr w:type="spellStart"/>
      <w:r>
        <w:rPr>
          <w:rFonts w:hint="eastAsia"/>
        </w:rPr>
        <w:t>h_size</w:t>
      </w:r>
      <w:proofErr w:type="spellEnd"/>
      <w:r>
        <w:rPr>
          <w:rFonts w:hint="eastAsia"/>
        </w:rPr>
        <w:t xml:space="preserve"> = 2</w:t>
      </w:r>
      <w:r>
        <w:rPr>
          <w:rFonts w:hint="eastAsia"/>
        </w:rPr>
        <w:t>，</w:t>
      </w:r>
      <w:r>
        <w:rPr>
          <w:rFonts w:hint="eastAsia"/>
        </w:rPr>
        <w:t>MID</w:t>
      </w:r>
      <w:r>
        <w:rPr>
          <w:rFonts w:hint="eastAsia"/>
        </w:rPr>
        <w:t>没有低于</w:t>
      </w:r>
      <w:r>
        <w:rPr>
          <w:rFonts w:hint="eastAsia"/>
        </w:rPr>
        <w:t>XX</w:t>
      </w:r>
      <w:r>
        <w:rPr>
          <w:rFonts w:hint="eastAsia"/>
        </w:rPr>
        <w:t>。这表示</w:t>
      </w:r>
      <w:r>
        <w:rPr>
          <w:rFonts w:hint="eastAsia"/>
        </w:rPr>
        <w:t>agents with lower capacity</w:t>
      </w:r>
      <w:r>
        <w:rPr>
          <w:rFonts w:hint="eastAsia"/>
        </w:rPr>
        <w:t>将被迫掌握更高组合性的语言，因为这些</w:t>
      </w:r>
      <w:r>
        <w:rPr>
          <w:rFonts w:hint="eastAsia"/>
        </w:rPr>
        <w:t>agents</w:t>
      </w:r>
      <w:r>
        <w:rPr>
          <w:rFonts w:hint="eastAsia"/>
        </w:rPr>
        <w:t>无法表征低组合度语言的</w:t>
      </w:r>
      <w:r>
        <w:rPr>
          <w:rFonts w:hint="eastAsia"/>
        </w:rPr>
        <w:t>symbols</w:t>
      </w:r>
      <w:r>
        <w:rPr>
          <w:rFonts w:hint="eastAsia"/>
        </w:rPr>
        <w:t>中所包含的高复杂度的信息。这验证了我们之前的猜想：</w:t>
      </w:r>
      <w:r>
        <w:rPr>
          <w:rFonts w:hint="eastAsia"/>
        </w:rPr>
        <w:t>lower capacity facilitates the emergence of language with higher compositionality.</w:t>
      </w:r>
    </w:p>
    <w:p w14:paraId="4D08B8FE" w14:textId="77777777" w:rsidR="00DD4F79" w:rsidRDefault="002B6E7B">
      <w:pPr>
        <w:ind w:firstLine="420"/>
      </w:pPr>
      <w:r>
        <w:rPr>
          <w:rFonts w:hint="eastAsia"/>
        </w:rPr>
        <w:t>所有配置</w:t>
      </w:r>
      <w:r>
        <w:rPr>
          <w:rFonts w:hint="eastAsia"/>
        </w:rPr>
        <w:t>(a)(b)(c)(d)(e)</w:t>
      </w:r>
      <w:r>
        <w:rPr>
          <w:rFonts w:hint="eastAsia"/>
        </w:rPr>
        <w:t>的实验结果汇总在</w:t>
      </w:r>
      <w:r>
        <w:rPr>
          <w:rFonts w:hint="eastAsia"/>
        </w:rPr>
        <w:t>Figure8</w:t>
      </w:r>
      <w:r>
        <w:rPr>
          <w:rFonts w:hint="eastAsia"/>
        </w:rPr>
        <w:t>中，图中结果表明，对不同的</w:t>
      </w:r>
      <w:r>
        <w:rPr>
          <w:rFonts w:hint="eastAsia"/>
        </w:rPr>
        <w:t>concept size</w:t>
      </w:r>
      <w:r>
        <w:rPr>
          <w:rFonts w:hint="eastAsia"/>
        </w:rPr>
        <w:t>和</w:t>
      </w:r>
      <w:r>
        <w:rPr>
          <w:rFonts w:hint="eastAsia"/>
        </w:rPr>
        <w:t>vocabulary size</w:t>
      </w:r>
      <w:r>
        <w:rPr>
          <w:rFonts w:hint="eastAsia"/>
        </w:rPr>
        <w:t>，</w:t>
      </w:r>
      <w:r>
        <w:rPr>
          <w:rFonts w:hint="eastAsia"/>
        </w:rPr>
        <w:t>capacity</w:t>
      </w:r>
      <w:r>
        <w:rPr>
          <w:rFonts w:hint="eastAsia"/>
        </w:rPr>
        <w:t>对</w:t>
      </w:r>
      <w:proofErr w:type="spellStart"/>
      <w:r>
        <w:rPr>
          <w:rFonts w:hint="eastAsia"/>
        </w:rPr>
        <w:t>compostionality</w:t>
      </w:r>
      <w:proofErr w:type="spellEnd"/>
      <w:r>
        <w:rPr>
          <w:rFonts w:hint="eastAsia"/>
        </w:rPr>
        <w:t>的影响趋势一致，都符合上述猜想。</w:t>
      </w:r>
    </w:p>
    <w:p w14:paraId="62ADB60C" w14:textId="77777777" w:rsidR="00DD4F79" w:rsidRDefault="00DD4F79"/>
    <w:p w14:paraId="3D2DD907" w14:textId="77777777" w:rsidR="00DD4F79" w:rsidRDefault="00DD4F79"/>
    <w:p w14:paraId="22EBC640" w14:textId="77777777" w:rsidR="00DD4F79" w:rsidRDefault="00DD4F79"/>
    <w:p w14:paraId="4A213D85" w14:textId="77777777" w:rsidR="00DD4F79" w:rsidRDefault="00DD4F79"/>
    <w:p w14:paraId="784200F6" w14:textId="77777777" w:rsidR="00DD4F79" w:rsidRDefault="00DD4F79"/>
    <w:p w14:paraId="172BE1EB" w14:textId="77777777" w:rsidR="00DD4F79" w:rsidRDefault="00DD4F79"/>
    <w:p w14:paraId="0986B44A" w14:textId="77777777" w:rsidR="00DD4F79" w:rsidRDefault="00DD4F79"/>
    <w:p w14:paraId="0FBF2C0A" w14:textId="77777777" w:rsidR="00DD4F79" w:rsidRDefault="002B6E7B">
      <w:r>
        <w:rPr>
          <w:rFonts w:hint="eastAsia"/>
        </w:rPr>
        <w:t>Figure7.  2</w:t>
      </w:r>
      <w:r>
        <w:rPr>
          <w:rFonts w:hint="eastAsia"/>
        </w:rPr>
        <w:t>张图分别画配置</w:t>
      </w:r>
      <w:r>
        <w:rPr>
          <w:rFonts w:hint="eastAsia"/>
        </w:rPr>
        <w:t>(a)</w:t>
      </w:r>
      <w:r>
        <w:rPr>
          <w:rFonts w:hint="eastAsia"/>
        </w:rPr>
        <w:t>下</w:t>
      </w:r>
      <w:proofErr w:type="spellStart"/>
      <w:r>
        <w:rPr>
          <w:rFonts w:hint="eastAsia"/>
        </w:rPr>
        <w:t>composionality</w:t>
      </w:r>
      <w:proofErr w:type="spellEnd"/>
      <w:r>
        <w:rPr>
          <w:rFonts w:hint="eastAsia"/>
        </w:rPr>
        <w:t xml:space="preserve"> - </w:t>
      </w:r>
      <w:proofErr w:type="spellStart"/>
      <w:r>
        <w:rPr>
          <w:rFonts w:hint="eastAsia"/>
        </w:rPr>
        <w:t>h_size</w:t>
      </w:r>
      <w:proofErr w:type="spellEnd"/>
      <w:r>
        <w:rPr>
          <w:rFonts w:hint="eastAsia"/>
        </w:rPr>
        <w:t xml:space="preserve"> </w:t>
      </w:r>
      <w:r>
        <w:rPr>
          <w:rFonts w:hint="eastAsia"/>
        </w:rPr>
        <w:t>均值</w:t>
      </w:r>
      <w:r>
        <w:rPr>
          <w:rFonts w:hint="eastAsia"/>
        </w:rPr>
        <w:t>-</w:t>
      </w:r>
      <w:r>
        <w:rPr>
          <w:rFonts w:hint="eastAsia"/>
        </w:rPr>
        <w:t>标准差</w:t>
      </w:r>
      <w:r>
        <w:rPr>
          <w:rFonts w:hint="eastAsia"/>
        </w:rPr>
        <w:t xml:space="preserve"> </w:t>
      </w:r>
      <w:r>
        <w:rPr>
          <w:rFonts w:hint="eastAsia"/>
        </w:rPr>
        <w:t>曲线图</w:t>
      </w:r>
      <w:r>
        <w:rPr>
          <w:rFonts w:hint="eastAsia"/>
        </w:rPr>
        <w:t xml:space="preserve"> </w:t>
      </w:r>
      <w:r>
        <w:rPr>
          <w:rFonts w:hint="eastAsia"/>
        </w:rPr>
        <w:t>和</w:t>
      </w:r>
      <w:r>
        <w:rPr>
          <w:rFonts w:hint="eastAsia"/>
        </w:rPr>
        <w:t xml:space="preserve"> </w:t>
      </w:r>
      <w:r>
        <w:rPr>
          <w:rFonts w:hint="eastAsia"/>
        </w:rPr>
        <w:t>散点图</w:t>
      </w:r>
    </w:p>
    <w:p w14:paraId="3409351B" w14:textId="77777777" w:rsidR="00DD4F79" w:rsidRDefault="00DD4F79"/>
    <w:p w14:paraId="60470C7F" w14:textId="77777777" w:rsidR="00DD4F79" w:rsidRDefault="00DD4F79"/>
    <w:p w14:paraId="20B74D1D" w14:textId="77777777" w:rsidR="00DD4F79" w:rsidRDefault="00DD4F79"/>
    <w:p w14:paraId="3316175F" w14:textId="77777777" w:rsidR="00DD4F79" w:rsidRDefault="00DD4F79"/>
    <w:p w14:paraId="718B5613" w14:textId="77777777" w:rsidR="00DD4F79" w:rsidRDefault="00DD4F79"/>
    <w:p w14:paraId="09720A72" w14:textId="77777777" w:rsidR="00DD4F79" w:rsidRDefault="00DD4F79"/>
    <w:p w14:paraId="77076E7C" w14:textId="77777777" w:rsidR="00DD4F79" w:rsidRDefault="00DD4F79"/>
    <w:p w14:paraId="7326784A" w14:textId="77777777" w:rsidR="00DD4F79" w:rsidRDefault="00DD4F79"/>
    <w:p w14:paraId="25E1A8CB" w14:textId="77777777" w:rsidR="00DD4F79" w:rsidRDefault="00DD4F79"/>
    <w:p w14:paraId="5D153B9A" w14:textId="77777777" w:rsidR="00DD4F79" w:rsidRDefault="002B6E7B">
      <w:r>
        <w:rPr>
          <w:rFonts w:hint="eastAsia"/>
        </w:rPr>
        <w:t>Figure8.  5</w:t>
      </w:r>
      <w:r>
        <w:rPr>
          <w:rFonts w:hint="eastAsia"/>
        </w:rPr>
        <w:t>张图分别画不同</w:t>
      </w:r>
      <w:r>
        <w:rPr>
          <w:rFonts w:hint="eastAsia"/>
        </w:rPr>
        <w:t>concept size</w:t>
      </w:r>
      <w:r>
        <w:rPr>
          <w:rFonts w:hint="eastAsia"/>
        </w:rPr>
        <w:t>和</w:t>
      </w:r>
      <w:r>
        <w:rPr>
          <w:rFonts w:hint="eastAsia"/>
        </w:rPr>
        <w:t xml:space="preserve">vocabulary </w:t>
      </w:r>
      <w:r>
        <w:rPr>
          <w:rFonts w:hint="eastAsia"/>
        </w:rPr>
        <w:t>size</w:t>
      </w:r>
      <w:r>
        <w:rPr>
          <w:rFonts w:hint="eastAsia"/>
        </w:rPr>
        <w:t>配置下</w:t>
      </w:r>
      <w:proofErr w:type="spellStart"/>
      <w:r>
        <w:rPr>
          <w:rFonts w:hint="eastAsia"/>
        </w:rPr>
        <w:t>composionality</w:t>
      </w:r>
      <w:proofErr w:type="spellEnd"/>
      <w:r>
        <w:rPr>
          <w:rFonts w:hint="eastAsia"/>
        </w:rPr>
        <w:t xml:space="preserve"> - </w:t>
      </w:r>
      <w:proofErr w:type="spellStart"/>
      <w:r>
        <w:rPr>
          <w:rFonts w:hint="eastAsia"/>
        </w:rPr>
        <w:t>h_size</w:t>
      </w:r>
      <w:proofErr w:type="spellEnd"/>
      <w:r>
        <w:rPr>
          <w:rFonts w:hint="eastAsia"/>
        </w:rPr>
        <w:t xml:space="preserve"> </w:t>
      </w:r>
      <w:r>
        <w:rPr>
          <w:rFonts w:hint="eastAsia"/>
        </w:rPr>
        <w:t>均值</w:t>
      </w:r>
      <w:r>
        <w:rPr>
          <w:rFonts w:hint="eastAsia"/>
        </w:rPr>
        <w:t>-</w:t>
      </w:r>
      <w:r>
        <w:rPr>
          <w:rFonts w:hint="eastAsia"/>
        </w:rPr>
        <w:t>标准差曲线图</w:t>
      </w:r>
    </w:p>
    <w:p w14:paraId="129C6435" w14:textId="77777777" w:rsidR="00DD4F79" w:rsidRDefault="00DD4F79"/>
    <w:p w14:paraId="14BCEFE4" w14:textId="77777777" w:rsidR="00DD4F79" w:rsidRDefault="002B6E7B">
      <w:pPr>
        <w:rPr>
          <w:b/>
          <w:bCs/>
        </w:rPr>
      </w:pPr>
      <w:r>
        <w:rPr>
          <w:rFonts w:hint="eastAsia"/>
          <w:b/>
          <w:bCs/>
        </w:rPr>
        <w:t>Conclusion</w:t>
      </w:r>
    </w:p>
    <w:p w14:paraId="2F4BBEDE" w14:textId="77777777" w:rsidR="00DD4F79" w:rsidRDefault="00DD4F79">
      <w:pPr>
        <w:ind w:firstLine="420"/>
      </w:pPr>
    </w:p>
    <w:p w14:paraId="07E6179B" w14:textId="77777777" w:rsidR="00DD4F79" w:rsidRDefault="00DD4F79"/>
    <w:p w14:paraId="21243754" w14:textId="77777777" w:rsidR="00DD4F79" w:rsidRDefault="00DD4F79"/>
    <w:p w14:paraId="056B56D4" w14:textId="77777777" w:rsidR="00DD4F79" w:rsidRDefault="002B6E7B">
      <w:pPr>
        <w:rPr>
          <w:b/>
          <w:bCs/>
        </w:rPr>
      </w:pPr>
      <w:r>
        <w:rPr>
          <w:rFonts w:hint="eastAsia"/>
          <w:b/>
          <w:bCs/>
        </w:rPr>
        <w:t>Reference</w:t>
      </w:r>
    </w:p>
    <w:p w14:paraId="01EEB72B" w14:textId="77777777" w:rsidR="00DD4F79" w:rsidRDefault="00DD4F79"/>
    <w:p w14:paraId="3DF5B048" w14:textId="77777777" w:rsidR="00DD4F79" w:rsidRDefault="00DD4F79"/>
    <w:p w14:paraId="157894D3" w14:textId="77777777" w:rsidR="00DD4F79" w:rsidRDefault="00DD4F79"/>
    <w:p w14:paraId="4DF224E3" w14:textId="77777777" w:rsidR="00DD4F79" w:rsidRDefault="00DD4F79"/>
    <w:sectPr w:rsidR="00DD4F79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comments.xml><?xml version="1.0" encoding="utf-8"?>
<w:comment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comment w:id="3" w:author="Kuriko Moe" w:date="2020-09-07T20:37:00Z" w:initials="Kuriko">
    <w:p w14:paraId="5694B5B8" w14:textId="6623DEE8" w:rsidR="00330245" w:rsidRDefault="00330245">
      <w:pPr>
        <w:pStyle w:val="CommentText"/>
      </w:pPr>
      <w:r>
        <w:rPr>
          <w:rStyle w:val="CommentReference"/>
        </w:rPr>
        <w:annotationRef/>
      </w:r>
      <w:r>
        <w:rPr>
          <w:rFonts w:hint="eastAsia"/>
        </w:rPr>
        <w:t>a</w:t>
      </w:r>
      <w:r>
        <w:t xml:space="preserve">dvance in </w:t>
      </w:r>
      <w:proofErr w:type="spellStart"/>
      <w:r>
        <w:t>sth</w:t>
      </w:r>
      <w:proofErr w:type="spellEnd"/>
      <w:r>
        <w:t>.</w:t>
      </w:r>
    </w:p>
  </w:comment>
  <w:comment w:id="4" w:author="Kuriko Moe" w:date="2020-09-07T20:32:00Z" w:initials="Kuriko">
    <w:p w14:paraId="1C1A3164" w14:textId="4CC9E118" w:rsidR="00714BD9" w:rsidRDefault="00714BD9">
      <w:pPr>
        <w:pStyle w:val="CommentText"/>
      </w:pPr>
      <w:r>
        <w:rPr>
          <w:rStyle w:val="CommentReference"/>
        </w:rPr>
        <w:annotationRef/>
      </w:r>
      <w:r>
        <w:rPr>
          <w:rFonts w:hint="eastAsia"/>
        </w:rPr>
        <w:t>has</w:t>
      </w:r>
      <w:r w:rsidR="001171DF">
        <w:softHyphen/>
      </w:r>
    </w:p>
  </w:comment>
  <w:comment w:id="2" w:author="Kuriko Moe" w:date="2020-09-07T20:41:00Z" w:initials="Kuriko">
    <w:p w14:paraId="698A035C" w14:textId="70A4EC7B" w:rsidR="002B23E0" w:rsidRDefault="002B23E0">
      <w:pPr>
        <w:pStyle w:val="CommentText"/>
      </w:pPr>
      <w:r>
        <w:rPr>
          <w:rStyle w:val="CommentReference"/>
        </w:rPr>
        <w:annotationRef/>
      </w:r>
      <w:r>
        <w:rPr>
          <w:rFonts w:hint="eastAsia"/>
        </w:rPr>
        <w:t>t</w:t>
      </w:r>
      <w:r>
        <w:t>oo long?</w:t>
      </w:r>
    </w:p>
  </w:comment>
  <w:comment w:id="5" w:author="Kuriko Moe" w:date="2020-09-07T20:44:00Z" w:initials="Kuriko">
    <w:p w14:paraId="0254F459" w14:textId="0C13D51E" w:rsidR="00186DDD" w:rsidRDefault="00186DDD">
      <w:pPr>
        <w:pStyle w:val="CommentText"/>
      </w:pPr>
      <w:r>
        <w:rPr>
          <w:rStyle w:val="CommentReference"/>
        </w:rPr>
        <w:annotationRef/>
      </w:r>
      <w:r>
        <w:rPr>
          <w:rFonts w:hint="eastAsia"/>
        </w:rPr>
        <w:t>w</w:t>
      </w:r>
      <w:r>
        <w:t>hich is taken as a</w:t>
      </w:r>
      <w:r w:rsidR="00CF69A7">
        <w:t xml:space="preserve">n important </w:t>
      </w:r>
      <w:r>
        <w:t xml:space="preserve">feature </w:t>
      </w:r>
      <w:r w:rsidR="00CF69A7">
        <w:t xml:space="preserve">to distinguish </w:t>
      </w:r>
      <w:r>
        <w:t xml:space="preserve">the language of human </w:t>
      </w:r>
      <w:r w:rsidR="00F22368">
        <w:t>from</w:t>
      </w:r>
      <w:r>
        <w:t xml:space="preserve"> </w:t>
      </w:r>
      <w:r w:rsidR="00F22368">
        <w:t xml:space="preserve">the </w:t>
      </w:r>
      <w:r>
        <w:t>animal</w:t>
      </w:r>
      <w:r w:rsidR="00F22368">
        <w:t>'s</w:t>
      </w:r>
    </w:p>
  </w:comment>
  <w:comment w:id="6" w:author="Kuriko Moe" w:date="2020-09-07T20:52:00Z" w:initials="Kuriko">
    <w:p w14:paraId="5CE17735" w14:textId="6B5DA939" w:rsidR="00DF32EB" w:rsidRDefault="00DF32EB">
      <w:pPr>
        <w:pStyle w:val="CommentText"/>
      </w:pPr>
      <w:r>
        <w:rPr>
          <w:rStyle w:val="CommentReference"/>
        </w:rPr>
        <w:annotationRef/>
      </w:r>
      <w:r>
        <w:rPr>
          <w:rFonts w:hint="eastAsia"/>
        </w:rPr>
        <w:t>h</w:t>
      </w:r>
      <w:r>
        <w:t>ave only explored</w:t>
      </w:r>
    </w:p>
  </w:comment>
  <w:comment w:id="7" w:author="Kuriko Moe" w:date="2020-09-07T20:53:00Z" w:initials="Kuriko">
    <w:p w14:paraId="79EC9D33" w14:textId="45CFDC0F" w:rsidR="00AA5042" w:rsidRDefault="00AA5042">
      <w:pPr>
        <w:pStyle w:val="CommentText"/>
      </w:pPr>
      <w:r>
        <w:rPr>
          <w:rStyle w:val="CommentReference"/>
        </w:rPr>
        <w:annotationRef/>
      </w:r>
      <w:r>
        <w:rPr>
          <w:rFonts w:hint="eastAsia"/>
        </w:rPr>
        <w:t>x</w:t>
      </w:r>
    </w:p>
  </w:comment>
  <w:comment w:id="8" w:author="Kuriko Moe" w:date="2020-09-07T20:53:00Z" w:initials="Kuriko">
    <w:p w14:paraId="26B831FB" w14:textId="6170F9F5" w:rsidR="009A548F" w:rsidRDefault="009A548F">
      <w:pPr>
        <w:pStyle w:val="CommentText"/>
      </w:pPr>
      <w:r>
        <w:rPr>
          <w:rStyle w:val="CommentReference"/>
        </w:rPr>
        <w:annotationRef/>
      </w:r>
      <w:r>
        <w:rPr>
          <w:rFonts w:hint="eastAsia"/>
        </w:rPr>
        <w:t>t</w:t>
      </w:r>
      <w:r>
        <w:t>he ....</w:t>
      </w:r>
    </w:p>
  </w:comment>
  <w:comment w:id="9" w:author="Kuriko Moe" w:date="2020-09-07T21:04:00Z" w:initials="Kuriko">
    <w:p w14:paraId="6EDC5163" w14:textId="4E85E0C4" w:rsidR="00F806D5" w:rsidRDefault="00F806D5">
      <w:pPr>
        <w:pStyle w:val="CommentText"/>
      </w:pPr>
      <w:r>
        <w:rPr>
          <w:rStyle w:val="CommentReference"/>
        </w:rPr>
        <w:annotationRef/>
      </w:r>
      <w:r w:rsidR="0018338F">
        <w:t xml:space="preserve">By </w:t>
      </w:r>
      <w:proofErr w:type="gramStart"/>
      <w:r w:rsidR="0018338F">
        <w:t>both ?</w:t>
      </w:r>
      <w:proofErr w:type="gramEnd"/>
      <w:r w:rsidR="0018338F">
        <w:t xml:space="preserve"> </w:t>
      </w:r>
    </w:p>
  </w:comment>
  <w:comment w:id="10" w:author="Kuriko Moe" w:date="2020-09-07T21:09:00Z" w:initials="Kuriko">
    <w:p w14:paraId="613DBAC2" w14:textId="53A4C126" w:rsidR="00910B69" w:rsidRDefault="00910B69">
      <w:pPr>
        <w:pStyle w:val="CommentText"/>
      </w:pPr>
      <w:r>
        <w:rPr>
          <w:rStyle w:val="CommentReference"/>
        </w:rPr>
        <w:annotationRef/>
      </w:r>
      <w:r>
        <w:rPr>
          <w:rFonts w:hint="eastAsia"/>
        </w:rPr>
        <w:t>c</w:t>
      </w:r>
      <w:r>
        <w:t xml:space="preserve">an </w:t>
      </w:r>
      <w:proofErr w:type="gramStart"/>
      <w:r>
        <w:t>facilitate ?</w:t>
      </w:r>
      <w:proofErr w:type="gramEnd"/>
    </w:p>
  </w:comment>
  <w:comment w:id="11" w:author="Kuriko Moe" w:date="2020-09-07T21:10:00Z" w:initials="Kuriko">
    <w:p w14:paraId="7671C987" w14:textId="5ACD5274" w:rsidR="00E879E4" w:rsidRDefault="00E879E4">
      <w:pPr>
        <w:pStyle w:val="CommentText"/>
        <w:rPr>
          <w:rFonts w:hint="eastAsia"/>
        </w:rPr>
      </w:pPr>
      <w:r>
        <w:rPr>
          <w:rStyle w:val="CommentReference"/>
        </w:rPr>
        <w:annotationRef/>
      </w:r>
      <w:r>
        <w:rPr>
          <w:rFonts w:hint="eastAsia"/>
        </w:rPr>
        <w:t>a</w:t>
      </w:r>
      <w:r>
        <w:t xml:space="preserve"> little redundant</w:t>
      </w:r>
    </w:p>
  </w:comment>
  <w:comment w:id="13" w:author="Sr Aean" w:date="2020-09-06T16:40:00Z" w:initials="">
    <w:p w14:paraId="64672508" w14:textId="77777777" w:rsidR="00DD4F79" w:rsidRDefault="002B6E7B">
      <w:pPr>
        <w:pStyle w:val="CommentText"/>
      </w:pPr>
      <w:r>
        <w:rPr>
          <w:rFonts w:hint="eastAsia"/>
        </w:rPr>
        <w:t>不</w:t>
      </w:r>
      <w:r>
        <w:rPr>
          <w:rFonts w:hint="eastAsia"/>
        </w:rPr>
        <w:t>重要，在正文里提一下就算了。</w:t>
      </w:r>
    </w:p>
  </w:comment>
  <w:comment w:id="14" w:author="Sr Aean" w:date="2020-09-07T13:31:00Z" w:initials="">
    <w:p w14:paraId="1DD364A4" w14:textId="77777777" w:rsidR="00DD4F79" w:rsidRDefault="002B6E7B">
      <w:pPr>
        <w:pStyle w:val="CommentText"/>
      </w:pPr>
      <w:r>
        <w:rPr>
          <w:rFonts w:hint="eastAsia"/>
        </w:rPr>
        <w:t>考虑在这加个简单的例子，画个示意图。</w:t>
      </w:r>
    </w:p>
  </w:comment>
  <w:comment w:id="15" w:author="Sr Aean" w:date="2020-09-06T16:39:00Z" w:initials="">
    <w:p w14:paraId="0FEC25C3" w14:textId="77777777" w:rsidR="00DD4F79" w:rsidRDefault="002B6E7B">
      <w:pPr>
        <w:pStyle w:val="CommentText"/>
      </w:pPr>
      <w:r>
        <w:rPr>
          <w:rFonts w:hint="eastAsia"/>
        </w:rPr>
        <w:t>把这个词搞具体一点，这</w:t>
      </w:r>
      <w:r>
        <w:rPr>
          <w:rFonts w:hint="eastAsia"/>
        </w:rPr>
        <w:t>a</w:t>
      </w:r>
      <w:r>
        <w:t>gent</w:t>
      </w:r>
      <w:r>
        <w:rPr>
          <w:rFonts w:hint="eastAsia"/>
        </w:rPr>
        <w:t>到底是什么算法</w:t>
      </w:r>
    </w:p>
  </w:comment>
  <w:comment w:id="16" w:author="Kuriko Moe" w:date="2020-09-07T22:46:00Z" w:initials="Kuriko">
    <w:p w14:paraId="7B37C3AB" w14:textId="32C70A01" w:rsidR="00877669" w:rsidRDefault="00877669">
      <w:pPr>
        <w:pStyle w:val="CommentText"/>
      </w:pPr>
      <w:r>
        <w:rPr>
          <w:rStyle w:val="CommentReference"/>
        </w:rPr>
        <w:annotationRef/>
      </w:r>
      <w:r>
        <w:rPr>
          <w:rFonts w:hint="eastAsia"/>
        </w:rPr>
        <w:t>c</w:t>
      </w:r>
      <w:r>
        <w:t>heck</w:t>
      </w:r>
    </w:p>
  </w:comment>
  <w:comment w:id="17" w:author="Kuriko Moe" w:date="2020-09-08T09:12:00Z" w:initials="Kuriko">
    <w:p w14:paraId="3F850044" w14:textId="3D538B73" w:rsidR="00972082" w:rsidRDefault="00972082">
      <w:pPr>
        <w:pStyle w:val="CommentText"/>
      </w:pPr>
      <w:r>
        <w:rPr>
          <w:rStyle w:val="CommentReference"/>
        </w:rPr>
        <w:annotationRef/>
      </w:r>
      <w:r>
        <w:rPr>
          <w:rFonts w:hint="eastAsia"/>
        </w:rPr>
        <w:t>a</w:t>
      </w:r>
      <w:r>
        <w:t>djusting</w:t>
      </w:r>
    </w:p>
  </w:comment>
</w:comments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5:commentEx w15:paraId="5694B5B8" w15:done="0"/>
  <w15:commentEx w15:paraId="1C1A3164" w15:done="0"/>
  <w15:commentEx w15:paraId="698A035C" w15:done="0"/>
  <w15:commentEx w15:paraId="0254F459" w15:done="0"/>
  <w15:commentEx w15:paraId="5CE17735" w15:done="0"/>
  <w15:commentEx w15:paraId="79EC9D33" w15:done="0"/>
  <w15:commentEx w15:paraId="26B831FB" w15:done="0"/>
  <w15:commentEx w15:paraId="6EDC5163" w15:done="0"/>
  <w15:commentEx w15:paraId="613DBAC2" w15:done="0"/>
  <w15:commentEx w15:paraId="7671C987" w15:done="0"/>
  <w15:commentEx w15:paraId="64672508" w15:done="0"/>
  <w15:commentEx w15:paraId="1DD364A4" w15:done="0"/>
  <w15:commentEx w15:paraId="0FEC25C3" w15:done="0"/>
  <w15:commentEx w15:paraId="7B37C3AB" w15:done="0"/>
  <w15:commentEx w15:paraId="3F850044" w15:done="0"/>
</w15:commentsEx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6cex:commentExtensible w16cex:durableId="23011888" w16cex:dateUtc="2020-09-07T12:37:00Z"/>
  <w16cex:commentExtensible w16cex:durableId="23011769" w16cex:dateUtc="2020-09-07T12:32:00Z"/>
  <w16cex:commentExtensible w16cex:durableId="2301197C" w16cex:dateUtc="2020-09-07T12:41:00Z"/>
  <w16cex:commentExtensible w16cex:durableId="23011A48" w16cex:dateUtc="2020-09-07T12:44:00Z"/>
  <w16cex:commentExtensible w16cex:durableId="23011C08" w16cex:dateUtc="2020-09-07T12:52:00Z"/>
  <w16cex:commentExtensible w16cex:durableId="23011C2F" w16cex:dateUtc="2020-09-07T12:53:00Z"/>
  <w16cex:commentExtensible w16cex:durableId="23011C51" w16cex:dateUtc="2020-09-07T12:53:00Z"/>
  <w16cex:commentExtensible w16cex:durableId="23011ED2" w16cex:dateUtc="2020-09-07T13:04:00Z"/>
  <w16cex:commentExtensible w16cex:durableId="23011FFC" w16cex:dateUtc="2020-09-07T13:09:00Z"/>
  <w16cex:commentExtensible w16cex:durableId="2301205D" w16cex:dateUtc="2020-09-07T13:10:00Z"/>
  <w16cex:commentExtensible w16cex:durableId="230136BB" w16cex:dateUtc="2020-09-07T14:46:00Z"/>
  <w16cex:commentExtensible w16cex:durableId="2301C96D" w16cex:dateUtc="2020-09-08T01:12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6cid:commentId w16cid:paraId="5694B5B8" w16cid:durableId="23011888"/>
  <w16cid:commentId w16cid:paraId="1C1A3164" w16cid:durableId="23011769"/>
  <w16cid:commentId w16cid:paraId="698A035C" w16cid:durableId="2301197C"/>
  <w16cid:commentId w16cid:paraId="0254F459" w16cid:durableId="23011A48"/>
  <w16cid:commentId w16cid:paraId="5CE17735" w16cid:durableId="23011C08"/>
  <w16cid:commentId w16cid:paraId="79EC9D33" w16cid:durableId="23011C2F"/>
  <w16cid:commentId w16cid:paraId="26B831FB" w16cid:durableId="23011C51"/>
  <w16cid:commentId w16cid:paraId="6EDC5163" w16cid:durableId="23011ED2"/>
  <w16cid:commentId w16cid:paraId="613DBAC2" w16cid:durableId="23011FFC"/>
  <w16cid:commentId w16cid:paraId="7671C987" w16cid:durableId="2301205D"/>
  <w16cid:commentId w16cid:paraId="64672508" w16cid:durableId="230114D1"/>
  <w16cid:commentId w16cid:paraId="1DD364A4" w16cid:durableId="230114D2"/>
  <w16cid:commentId w16cid:paraId="0FEC25C3" w16cid:durableId="230114D3"/>
  <w16cid:commentId w16cid:paraId="7B37C3AB" w16cid:durableId="230136BB"/>
  <w16cid:commentId w16cid:paraId="3F850044" w16cid:durableId="2301C96D"/>
</w16cid:commentsId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7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EAFAA97"/>
    <w:multiLevelType w:val="singleLevel"/>
    <w:tmpl w:val="FEAFAA97"/>
    <w:lvl w:ilvl="0">
      <w:start w:val="1"/>
      <w:numFmt w:val="decimal"/>
      <w:suff w:val="space"/>
      <w:lvlText w:val="%1."/>
      <w:lvlJc w:val="left"/>
    </w:lvl>
  </w:abstractNum>
  <w:abstractNum w:abstractNumId="1" w15:restartNumberingAfterBreak="0">
    <w:nsid w:val="648B39A4"/>
    <w:multiLevelType w:val="singleLevel"/>
    <w:tmpl w:val="648B39A4"/>
    <w:lvl w:ilvl="0">
      <w:start w:val="1"/>
      <w:numFmt w:val="lowerLetter"/>
      <w:suff w:val="space"/>
      <w:lvlText w:val="(%1)"/>
      <w:lvlJc w:val="left"/>
    </w:lvl>
  </w:abstractNum>
  <w:num w:numId="1">
    <w:abstractNumId w:val="0"/>
  </w:num>
  <w:num w:numId="2">
    <w:abstractNumId w:val="1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5:person w15:author="Sr Aean">
    <w15:presenceInfo w15:providerId="Windows Live" w15:userId="46787eaa2136ccd2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58"/>
  <w:doNotDisplayPageBoundaries/>
  <w:embedSystemFonts/>
  <w:proofState w:spelling="clean" w:grammar="clean"/>
  <w:trackRevisions/>
  <w:defaultTabStop w:val="420"/>
  <w:drawingGridVerticalSpacing w:val="156"/>
  <w:noPunctuationKerning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14CC7C7C"/>
    <w:rsid w:val="00012EFF"/>
    <w:rsid w:val="00063CAA"/>
    <w:rsid w:val="001171DF"/>
    <w:rsid w:val="0018338F"/>
    <w:rsid w:val="00186DDD"/>
    <w:rsid w:val="001E0F53"/>
    <w:rsid w:val="00261522"/>
    <w:rsid w:val="002B23E0"/>
    <w:rsid w:val="002B6E7B"/>
    <w:rsid w:val="00330245"/>
    <w:rsid w:val="00403277"/>
    <w:rsid w:val="0046737F"/>
    <w:rsid w:val="00522A7D"/>
    <w:rsid w:val="00572244"/>
    <w:rsid w:val="00617803"/>
    <w:rsid w:val="00714BD9"/>
    <w:rsid w:val="00733A7E"/>
    <w:rsid w:val="0077592D"/>
    <w:rsid w:val="007B1673"/>
    <w:rsid w:val="00827197"/>
    <w:rsid w:val="00877669"/>
    <w:rsid w:val="008F768E"/>
    <w:rsid w:val="00910B69"/>
    <w:rsid w:val="00920CA7"/>
    <w:rsid w:val="00972082"/>
    <w:rsid w:val="009A548F"/>
    <w:rsid w:val="009E4AA0"/>
    <w:rsid w:val="009F494E"/>
    <w:rsid w:val="00A8381E"/>
    <w:rsid w:val="00AA5042"/>
    <w:rsid w:val="00AC1DD4"/>
    <w:rsid w:val="00B10A3C"/>
    <w:rsid w:val="00B20EE8"/>
    <w:rsid w:val="00BB2953"/>
    <w:rsid w:val="00BD7E20"/>
    <w:rsid w:val="00C65F3C"/>
    <w:rsid w:val="00CB63AC"/>
    <w:rsid w:val="00CE0CEC"/>
    <w:rsid w:val="00CE40A9"/>
    <w:rsid w:val="00CF5A25"/>
    <w:rsid w:val="00CF69A7"/>
    <w:rsid w:val="00DD2459"/>
    <w:rsid w:val="00DD4F79"/>
    <w:rsid w:val="00DF32EB"/>
    <w:rsid w:val="00E577F8"/>
    <w:rsid w:val="00E879E4"/>
    <w:rsid w:val="00EF0A79"/>
    <w:rsid w:val="00F22368"/>
    <w:rsid w:val="00F806D5"/>
    <w:rsid w:val="01071CAB"/>
    <w:rsid w:val="01106151"/>
    <w:rsid w:val="012265A7"/>
    <w:rsid w:val="01313B09"/>
    <w:rsid w:val="0132615E"/>
    <w:rsid w:val="014B6C57"/>
    <w:rsid w:val="015348B0"/>
    <w:rsid w:val="017727B9"/>
    <w:rsid w:val="017C5EA0"/>
    <w:rsid w:val="017F4132"/>
    <w:rsid w:val="018765DD"/>
    <w:rsid w:val="01A06E73"/>
    <w:rsid w:val="01D00695"/>
    <w:rsid w:val="01D03784"/>
    <w:rsid w:val="01E14049"/>
    <w:rsid w:val="01F86389"/>
    <w:rsid w:val="02080376"/>
    <w:rsid w:val="02174143"/>
    <w:rsid w:val="02382BA0"/>
    <w:rsid w:val="023846ED"/>
    <w:rsid w:val="023E3936"/>
    <w:rsid w:val="025F6900"/>
    <w:rsid w:val="02A16E7A"/>
    <w:rsid w:val="02A53824"/>
    <w:rsid w:val="02A95F93"/>
    <w:rsid w:val="02B62158"/>
    <w:rsid w:val="02BA748E"/>
    <w:rsid w:val="02BE1C00"/>
    <w:rsid w:val="02D55E10"/>
    <w:rsid w:val="02EB10B2"/>
    <w:rsid w:val="02F70EAF"/>
    <w:rsid w:val="03075587"/>
    <w:rsid w:val="030A7AE5"/>
    <w:rsid w:val="0344703E"/>
    <w:rsid w:val="035E417A"/>
    <w:rsid w:val="03876A53"/>
    <w:rsid w:val="038A5479"/>
    <w:rsid w:val="0396063A"/>
    <w:rsid w:val="03AC41B2"/>
    <w:rsid w:val="03C87969"/>
    <w:rsid w:val="03D71BCA"/>
    <w:rsid w:val="03D931A3"/>
    <w:rsid w:val="03E446F4"/>
    <w:rsid w:val="03F31127"/>
    <w:rsid w:val="040B738C"/>
    <w:rsid w:val="042A64C9"/>
    <w:rsid w:val="045229EB"/>
    <w:rsid w:val="046069B7"/>
    <w:rsid w:val="04672BCB"/>
    <w:rsid w:val="047663D5"/>
    <w:rsid w:val="04B80B06"/>
    <w:rsid w:val="04DA1FC1"/>
    <w:rsid w:val="04E83EB7"/>
    <w:rsid w:val="050945D2"/>
    <w:rsid w:val="05404708"/>
    <w:rsid w:val="05545313"/>
    <w:rsid w:val="055862BA"/>
    <w:rsid w:val="05753A2E"/>
    <w:rsid w:val="05886A46"/>
    <w:rsid w:val="05A66297"/>
    <w:rsid w:val="05BD4B91"/>
    <w:rsid w:val="05C01AAC"/>
    <w:rsid w:val="05D648DA"/>
    <w:rsid w:val="05D74310"/>
    <w:rsid w:val="05D87439"/>
    <w:rsid w:val="05EC7F91"/>
    <w:rsid w:val="06316131"/>
    <w:rsid w:val="06410BC7"/>
    <w:rsid w:val="06411892"/>
    <w:rsid w:val="064525FB"/>
    <w:rsid w:val="06495BFD"/>
    <w:rsid w:val="065F5563"/>
    <w:rsid w:val="068068C9"/>
    <w:rsid w:val="06823879"/>
    <w:rsid w:val="06870195"/>
    <w:rsid w:val="06971B3F"/>
    <w:rsid w:val="06D629B8"/>
    <w:rsid w:val="06D90E26"/>
    <w:rsid w:val="06DF7B12"/>
    <w:rsid w:val="06E1118B"/>
    <w:rsid w:val="070F6458"/>
    <w:rsid w:val="071D6326"/>
    <w:rsid w:val="073C62B8"/>
    <w:rsid w:val="075204B8"/>
    <w:rsid w:val="076244EB"/>
    <w:rsid w:val="07627F68"/>
    <w:rsid w:val="077C5A9D"/>
    <w:rsid w:val="079D3092"/>
    <w:rsid w:val="079E4613"/>
    <w:rsid w:val="07BF1DB5"/>
    <w:rsid w:val="07C97130"/>
    <w:rsid w:val="07FE167C"/>
    <w:rsid w:val="08052B8C"/>
    <w:rsid w:val="080949B9"/>
    <w:rsid w:val="08137FE8"/>
    <w:rsid w:val="08177826"/>
    <w:rsid w:val="08471AC7"/>
    <w:rsid w:val="08551869"/>
    <w:rsid w:val="086823C4"/>
    <w:rsid w:val="086B405C"/>
    <w:rsid w:val="08840CF3"/>
    <w:rsid w:val="08866962"/>
    <w:rsid w:val="089A06D9"/>
    <w:rsid w:val="08AD4F66"/>
    <w:rsid w:val="08BD5F63"/>
    <w:rsid w:val="08CE5144"/>
    <w:rsid w:val="09217588"/>
    <w:rsid w:val="09344752"/>
    <w:rsid w:val="09396636"/>
    <w:rsid w:val="093D413F"/>
    <w:rsid w:val="0961351E"/>
    <w:rsid w:val="096361BE"/>
    <w:rsid w:val="096C6D82"/>
    <w:rsid w:val="099639DF"/>
    <w:rsid w:val="09A525D3"/>
    <w:rsid w:val="09AA07F0"/>
    <w:rsid w:val="09CE4F38"/>
    <w:rsid w:val="09DD7CAA"/>
    <w:rsid w:val="09EF360F"/>
    <w:rsid w:val="09FE5F3A"/>
    <w:rsid w:val="0A0067DD"/>
    <w:rsid w:val="0A0508CB"/>
    <w:rsid w:val="0A3959E3"/>
    <w:rsid w:val="0A430873"/>
    <w:rsid w:val="0A4344C6"/>
    <w:rsid w:val="0A8060CA"/>
    <w:rsid w:val="0A824DFF"/>
    <w:rsid w:val="0A98064C"/>
    <w:rsid w:val="0AB96829"/>
    <w:rsid w:val="0AEB0726"/>
    <w:rsid w:val="0B4D287B"/>
    <w:rsid w:val="0B595348"/>
    <w:rsid w:val="0B782CD0"/>
    <w:rsid w:val="0B8F4FA7"/>
    <w:rsid w:val="0BB344B7"/>
    <w:rsid w:val="0BC927E5"/>
    <w:rsid w:val="0BD960DF"/>
    <w:rsid w:val="0BED111A"/>
    <w:rsid w:val="0C38716B"/>
    <w:rsid w:val="0C467DD2"/>
    <w:rsid w:val="0C484824"/>
    <w:rsid w:val="0C664C1A"/>
    <w:rsid w:val="0C8711E1"/>
    <w:rsid w:val="0C8F241A"/>
    <w:rsid w:val="0C912AD4"/>
    <w:rsid w:val="0CA120E2"/>
    <w:rsid w:val="0CC32F42"/>
    <w:rsid w:val="0CCE519E"/>
    <w:rsid w:val="0CDB2D3C"/>
    <w:rsid w:val="0CEF5DB0"/>
    <w:rsid w:val="0D011DDF"/>
    <w:rsid w:val="0D083682"/>
    <w:rsid w:val="0D2B14A6"/>
    <w:rsid w:val="0D2E42E3"/>
    <w:rsid w:val="0D396447"/>
    <w:rsid w:val="0D423DC4"/>
    <w:rsid w:val="0D603565"/>
    <w:rsid w:val="0D623C16"/>
    <w:rsid w:val="0D7F032C"/>
    <w:rsid w:val="0D8C69DD"/>
    <w:rsid w:val="0DAF13B3"/>
    <w:rsid w:val="0DCA2CCA"/>
    <w:rsid w:val="0DD3351D"/>
    <w:rsid w:val="0DD6789B"/>
    <w:rsid w:val="0DF73E68"/>
    <w:rsid w:val="0DF93EB9"/>
    <w:rsid w:val="0E0B6EB7"/>
    <w:rsid w:val="0E1D43A2"/>
    <w:rsid w:val="0E4012E8"/>
    <w:rsid w:val="0E5173A0"/>
    <w:rsid w:val="0E620CCC"/>
    <w:rsid w:val="0E83681F"/>
    <w:rsid w:val="0E8808B6"/>
    <w:rsid w:val="0EDD4C1A"/>
    <w:rsid w:val="0F047B61"/>
    <w:rsid w:val="0F141C1E"/>
    <w:rsid w:val="0F1843AB"/>
    <w:rsid w:val="0F2A6C0E"/>
    <w:rsid w:val="0F3D07F7"/>
    <w:rsid w:val="0F407A5E"/>
    <w:rsid w:val="0F422DFD"/>
    <w:rsid w:val="0F4C2BA0"/>
    <w:rsid w:val="0F615BAE"/>
    <w:rsid w:val="0F697E31"/>
    <w:rsid w:val="0FCA53DF"/>
    <w:rsid w:val="0FCF72BE"/>
    <w:rsid w:val="0FE43324"/>
    <w:rsid w:val="0FF424DF"/>
    <w:rsid w:val="101C7923"/>
    <w:rsid w:val="102262E5"/>
    <w:rsid w:val="10240864"/>
    <w:rsid w:val="102D6592"/>
    <w:rsid w:val="1040598D"/>
    <w:rsid w:val="107F436F"/>
    <w:rsid w:val="10A45F01"/>
    <w:rsid w:val="10C608BC"/>
    <w:rsid w:val="10CA0DCD"/>
    <w:rsid w:val="11174D0B"/>
    <w:rsid w:val="111B4D35"/>
    <w:rsid w:val="112420B4"/>
    <w:rsid w:val="11367EDA"/>
    <w:rsid w:val="113E1B36"/>
    <w:rsid w:val="114048DC"/>
    <w:rsid w:val="1150552F"/>
    <w:rsid w:val="115C3182"/>
    <w:rsid w:val="116B3D6E"/>
    <w:rsid w:val="116F443C"/>
    <w:rsid w:val="119028AF"/>
    <w:rsid w:val="119D00D4"/>
    <w:rsid w:val="11A112D7"/>
    <w:rsid w:val="11BB0C54"/>
    <w:rsid w:val="12064269"/>
    <w:rsid w:val="12272E17"/>
    <w:rsid w:val="123A6273"/>
    <w:rsid w:val="124647AB"/>
    <w:rsid w:val="12481191"/>
    <w:rsid w:val="125450CA"/>
    <w:rsid w:val="12641A8E"/>
    <w:rsid w:val="126A5265"/>
    <w:rsid w:val="128048EB"/>
    <w:rsid w:val="129B0247"/>
    <w:rsid w:val="12A40C76"/>
    <w:rsid w:val="12C97D8B"/>
    <w:rsid w:val="12DC319C"/>
    <w:rsid w:val="12F30635"/>
    <w:rsid w:val="1343449F"/>
    <w:rsid w:val="13461476"/>
    <w:rsid w:val="137D5B95"/>
    <w:rsid w:val="138238E8"/>
    <w:rsid w:val="13AD76ED"/>
    <w:rsid w:val="13B6186A"/>
    <w:rsid w:val="13CB4E41"/>
    <w:rsid w:val="13D12663"/>
    <w:rsid w:val="13EB1F9F"/>
    <w:rsid w:val="14076E4E"/>
    <w:rsid w:val="1415279D"/>
    <w:rsid w:val="142C134A"/>
    <w:rsid w:val="142F73DE"/>
    <w:rsid w:val="14380893"/>
    <w:rsid w:val="143D4D7D"/>
    <w:rsid w:val="146F34A3"/>
    <w:rsid w:val="14903929"/>
    <w:rsid w:val="14937D46"/>
    <w:rsid w:val="14A01285"/>
    <w:rsid w:val="14CC7C7C"/>
    <w:rsid w:val="150B3E6D"/>
    <w:rsid w:val="15391D74"/>
    <w:rsid w:val="158007C8"/>
    <w:rsid w:val="158C7323"/>
    <w:rsid w:val="15B020FD"/>
    <w:rsid w:val="15B260AB"/>
    <w:rsid w:val="15C50C2C"/>
    <w:rsid w:val="15CB7B21"/>
    <w:rsid w:val="15D93235"/>
    <w:rsid w:val="15DC4865"/>
    <w:rsid w:val="15DD365B"/>
    <w:rsid w:val="16194B1F"/>
    <w:rsid w:val="163E3563"/>
    <w:rsid w:val="167155EC"/>
    <w:rsid w:val="16AE222B"/>
    <w:rsid w:val="16B256DB"/>
    <w:rsid w:val="16BD66B1"/>
    <w:rsid w:val="16D065A5"/>
    <w:rsid w:val="16E97C7E"/>
    <w:rsid w:val="17102A29"/>
    <w:rsid w:val="17116C2B"/>
    <w:rsid w:val="17143C35"/>
    <w:rsid w:val="171819C4"/>
    <w:rsid w:val="17197ED2"/>
    <w:rsid w:val="17235CAC"/>
    <w:rsid w:val="17500192"/>
    <w:rsid w:val="17861770"/>
    <w:rsid w:val="1789537A"/>
    <w:rsid w:val="17895FBF"/>
    <w:rsid w:val="17BA7DC1"/>
    <w:rsid w:val="17D55394"/>
    <w:rsid w:val="17F44DA9"/>
    <w:rsid w:val="18020BD7"/>
    <w:rsid w:val="18040478"/>
    <w:rsid w:val="180C6248"/>
    <w:rsid w:val="18245DD3"/>
    <w:rsid w:val="1825643E"/>
    <w:rsid w:val="182E07E1"/>
    <w:rsid w:val="18545C3E"/>
    <w:rsid w:val="186F5923"/>
    <w:rsid w:val="187221E1"/>
    <w:rsid w:val="187B3EE4"/>
    <w:rsid w:val="18984257"/>
    <w:rsid w:val="18A326B6"/>
    <w:rsid w:val="18D344C7"/>
    <w:rsid w:val="18DD3C66"/>
    <w:rsid w:val="18EE3019"/>
    <w:rsid w:val="18FC42C7"/>
    <w:rsid w:val="19010998"/>
    <w:rsid w:val="191E47E8"/>
    <w:rsid w:val="191E7EBC"/>
    <w:rsid w:val="19376CC5"/>
    <w:rsid w:val="19385A91"/>
    <w:rsid w:val="194C4DD2"/>
    <w:rsid w:val="195F08AA"/>
    <w:rsid w:val="195F2C57"/>
    <w:rsid w:val="19814A6E"/>
    <w:rsid w:val="19847B2D"/>
    <w:rsid w:val="199B706C"/>
    <w:rsid w:val="19C232CF"/>
    <w:rsid w:val="19C2711E"/>
    <w:rsid w:val="19C67134"/>
    <w:rsid w:val="19C72A88"/>
    <w:rsid w:val="19D6423E"/>
    <w:rsid w:val="19DA59BA"/>
    <w:rsid w:val="1A101961"/>
    <w:rsid w:val="1A2A78AC"/>
    <w:rsid w:val="1A380DEA"/>
    <w:rsid w:val="1A3F0E58"/>
    <w:rsid w:val="1A502384"/>
    <w:rsid w:val="1A572D19"/>
    <w:rsid w:val="1A6B166C"/>
    <w:rsid w:val="1A726DC5"/>
    <w:rsid w:val="1A777652"/>
    <w:rsid w:val="1A8A2B88"/>
    <w:rsid w:val="1A915976"/>
    <w:rsid w:val="1AB91CC4"/>
    <w:rsid w:val="1ABF36E0"/>
    <w:rsid w:val="1AE8211A"/>
    <w:rsid w:val="1AEA69D8"/>
    <w:rsid w:val="1B035E43"/>
    <w:rsid w:val="1B112B64"/>
    <w:rsid w:val="1B117006"/>
    <w:rsid w:val="1B1A64F1"/>
    <w:rsid w:val="1B2F2C38"/>
    <w:rsid w:val="1B3C7A48"/>
    <w:rsid w:val="1B3D6E0C"/>
    <w:rsid w:val="1B844D6B"/>
    <w:rsid w:val="1BAB0709"/>
    <w:rsid w:val="1BAB521F"/>
    <w:rsid w:val="1BB340DF"/>
    <w:rsid w:val="1BC2206D"/>
    <w:rsid w:val="1BCD5FC4"/>
    <w:rsid w:val="1C012A3E"/>
    <w:rsid w:val="1C073816"/>
    <w:rsid w:val="1C15675D"/>
    <w:rsid w:val="1C3872D5"/>
    <w:rsid w:val="1C562AAF"/>
    <w:rsid w:val="1C590087"/>
    <w:rsid w:val="1C916689"/>
    <w:rsid w:val="1CC741BA"/>
    <w:rsid w:val="1CCE1E28"/>
    <w:rsid w:val="1D1E5119"/>
    <w:rsid w:val="1D4E46E4"/>
    <w:rsid w:val="1D51227E"/>
    <w:rsid w:val="1D6C6263"/>
    <w:rsid w:val="1D6D1B85"/>
    <w:rsid w:val="1DC243F7"/>
    <w:rsid w:val="1DFC78C1"/>
    <w:rsid w:val="1E2B23D0"/>
    <w:rsid w:val="1E4A2929"/>
    <w:rsid w:val="1E566671"/>
    <w:rsid w:val="1E5D2161"/>
    <w:rsid w:val="1E6064C2"/>
    <w:rsid w:val="1E742212"/>
    <w:rsid w:val="1E7D3E1E"/>
    <w:rsid w:val="1E8C2E52"/>
    <w:rsid w:val="1E8C35F9"/>
    <w:rsid w:val="1E9B71F7"/>
    <w:rsid w:val="1E9E0BB7"/>
    <w:rsid w:val="1E9F20C5"/>
    <w:rsid w:val="1EB41018"/>
    <w:rsid w:val="1EC841A6"/>
    <w:rsid w:val="1ED7721C"/>
    <w:rsid w:val="1EEB2A75"/>
    <w:rsid w:val="1F080DE8"/>
    <w:rsid w:val="1F0A31EE"/>
    <w:rsid w:val="1F203EF7"/>
    <w:rsid w:val="1F2355F1"/>
    <w:rsid w:val="1F346F34"/>
    <w:rsid w:val="1F6928AB"/>
    <w:rsid w:val="1F796AF8"/>
    <w:rsid w:val="1F81102E"/>
    <w:rsid w:val="1F8C3C72"/>
    <w:rsid w:val="1F9E02CC"/>
    <w:rsid w:val="1FB42C9E"/>
    <w:rsid w:val="1FC62B17"/>
    <w:rsid w:val="1FF4184E"/>
    <w:rsid w:val="20237919"/>
    <w:rsid w:val="20743727"/>
    <w:rsid w:val="207B37B7"/>
    <w:rsid w:val="208643C2"/>
    <w:rsid w:val="20C93B31"/>
    <w:rsid w:val="20E53028"/>
    <w:rsid w:val="20EF1750"/>
    <w:rsid w:val="20F2717C"/>
    <w:rsid w:val="21353770"/>
    <w:rsid w:val="21355546"/>
    <w:rsid w:val="21383151"/>
    <w:rsid w:val="21590A09"/>
    <w:rsid w:val="216E2030"/>
    <w:rsid w:val="218674D8"/>
    <w:rsid w:val="21A970DA"/>
    <w:rsid w:val="21D729C7"/>
    <w:rsid w:val="220A4288"/>
    <w:rsid w:val="22200782"/>
    <w:rsid w:val="22A629BA"/>
    <w:rsid w:val="22B43D73"/>
    <w:rsid w:val="22B56A50"/>
    <w:rsid w:val="22B94DB8"/>
    <w:rsid w:val="22BC185F"/>
    <w:rsid w:val="22BF6AEF"/>
    <w:rsid w:val="22D04A60"/>
    <w:rsid w:val="22DE7070"/>
    <w:rsid w:val="22E848F2"/>
    <w:rsid w:val="22F66E3F"/>
    <w:rsid w:val="23104F20"/>
    <w:rsid w:val="2329339B"/>
    <w:rsid w:val="234404CE"/>
    <w:rsid w:val="23764D25"/>
    <w:rsid w:val="23780639"/>
    <w:rsid w:val="2382628B"/>
    <w:rsid w:val="238E22EB"/>
    <w:rsid w:val="238E285D"/>
    <w:rsid w:val="238F1AA4"/>
    <w:rsid w:val="239653B0"/>
    <w:rsid w:val="23C9297E"/>
    <w:rsid w:val="23D9104B"/>
    <w:rsid w:val="23E04AA8"/>
    <w:rsid w:val="23F85059"/>
    <w:rsid w:val="23FD56E2"/>
    <w:rsid w:val="241E148A"/>
    <w:rsid w:val="242853CD"/>
    <w:rsid w:val="24426E0F"/>
    <w:rsid w:val="24846827"/>
    <w:rsid w:val="248B2927"/>
    <w:rsid w:val="248E3CE9"/>
    <w:rsid w:val="24A7601C"/>
    <w:rsid w:val="24DB0BB2"/>
    <w:rsid w:val="24DD743A"/>
    <w:rsid w:val="250A14EE"/>
    <w:rsid w:val="253939A4"/>
    <w:rsid w:val="254E7BA8"/>
    <w:rsid w:val="2565661E"/>
    <w:rsid w:val="259152F4"/>
    <w:rsid w:val="25A36B73"/>
    <w:rsid w:val="25BA5921"/>
    <w:rsid w:val="25CE0DA3"/>
    <w:rsid w:val="25D84E10"/>
    <w:rsid w:val="25DD0CBA"/>
    <w:rsid w:val="25F42CA0"/>
    <w:rsid w:val="25F8354C"/>
    <w:rsid w:val="26120F32"/>
    <w:rsid w:val="261C332C"/>
    <w:rsid w:val="26286FAE"/>
    <w:rsid w:val="26297D24"/>
    <w:rsid w:val="26440CAD"/>
    <w:rsid w:val="26444D63"/>
    <w:rsid w:val="264E19A0"/>
    <w:rsid w:val="266A7E74"/>
    <w:rsid w:val="266E6A45"/>
    <w:rsid w:val="26952465"/>
    <w:rsid w:val="26B11896"/>
    <w:rsid w:val="26CA56D5"/>
    <w:rsid w:val="26CD6D22"/>
    <w:rsid w:val="26D553E8"/>
    <w:rsid w:val="26D92C16"/>
    <w:rsid w:val="26DF2F55"/>
    <w:rsid w:val="26EE37A5"/>
    <w:rsid w:val="26FB6CD4"/>
    <w:rsid w:val="27036265"/>
    <w:rsid w:val="272670C2"/>
    <w:rsid w:val="27461CB6"/>
    <w:rsid w:val="27524E28"/>
    <w:rsid w:val="275654C4"/>
    <w:rsid w:val="27602289"/>
    <w:rsid w:val="276209CB"/>
    <w:rsid w:val="2767374F"/>
    <w:rsid w:val="276C4C57"/>
    <w:rsid w:val="27700DF6"/>
    <w:rsid w:val="27884A88"/>
    <w:rsid w:val="28096A72"/>
    <w:rsid w:val="280A6DC1"/>
    <w:rsid w:val="280D1E00"/>
    <w:rsid w:val="28120BA9"/>
    <w:rsid w:val="284164CB"/>
    <w:rsid w:val="286946B0"/>
    <w:rsid w:val="286978D0"/>
    <w:rsid w:val="286C39B8"/>
    <w:rsid w:val="28840F72"/>
    <w:rsid w:val="288559BB"/>
    <w:rsid w:val="28942AB6"/>
    <w:rsid w:val="28A24B01"/>
    <w:rsid w:val="28B03142"/>
    <w:rsid w:val="28B3565A"/>
    <w:rsid w:val="28BB61ED"/>
    <w:rsid w:val="28D473E7"/>
    <w:rsid w:val="28DD3AEB"/>
    <w:rsid w:val="28E24A56"/>
    <w:rsid w:val="290E77E9"/>
    <w:rsid w:val="29147DAE"/>
    <w:rsid w:val="291C37B9"/>
    <w:rsid w:val="29596AF0"/>
    <w:rsid w:val="29A00386"/>
    <w:rsid w:val="29A92920"/>
    <w:rsid w:val="29B90DAD"/>
    <w:rsid w:val="29DD09ED"/>
    <w:rsid w:val="29E0557A"/>
    <w:rsid w:val="2A2D56C7"/>
    <w:rsid w:val="2A4E45EA"/>
    <w:rsid w:val="2A616F24"/>
    <w:rsid w:val="2AA77B1F"/>
    <w:rsid w:val="2AB51A8B"/>
    <w:rsid w:val="2AC016A6"/>
    <w:rsid w:val="2AC1282C"/>
    <w:rsid w:val="2ADD1B9F"/>
    <w:rsid w:val="2AEA51BF"/>
    <w:rsid w:val="2AF3543E"/>
    <w:rsid w:val="2B0F7887"/>
    <w:rsid w:val="2B2237B3"/>
    <w:rsid w:val="2B493F2E"/>
    <w:rsid w:val="2B60776C"/>
    <w:rsid w:val="2B842C9A"/>
    <w:rsid w:val="2BA26CF6"/>
    <w:rsid w:val="2BA806CD"/>
    <w:rsid w:val="2BC40EA1"/>
    <w:rsid w:val="2BC478EB"/>
    <w:rsid w:val="2BC61549"/>
    <w:rsid w:val="2BDA30EB"/>
    <w:rsid w:val="2BDD0E90"/>
    <w:rsid w:val="2BEC0976"/>
    <w:rsid w:val="2C061D66"/>
    <w:rsid w:val="2C353DFC"/>
    <w:rsid w:val="2C3C1AF7"/>
    <w:rsid w:val="2C425733"/>
    <w:rsid w:val="2C461C8A"/>
    <w:rsid w:val="2C4B7346"/>
    <w:rsid w:val="2C4D59FB"/>
    <w:rsid w:val="2C94584C"/>
    <w:rsid w:val="2CB537BE"/>
    <w:rsid w:val="2CC0121E"/>
    <w:rsid w:val="2CCB2A01"/>
    <w:rsid w:val="2CE013CC"/>
    <w:rsid w:val="2CF26E69"/>
    <w:rsid w:val="2CF83972"/>
    <w:rsid w:val="2CFC6CCE"/>
    <w:rsid w:val="2D017152"/>
    <w:rsid w:val="2D1F587B"/>
    <w:rsid w:val="2D276F93"/>
    <w:rsid w:val="2D2A0D43"/>
    <w:rsid w:val="2D3E33A3"/>
    <w:rsid w:val="2D4C2F8E"/>
    <w:rsid w:val="2D4F2803"/>
    <w:rsid w:val="2D5F7C90"/>
    <w:rsid w:val="2D6475C9"/>
    <w:rsid w:val="2D6D7A2B"/>
    <w:rsid w:val="2D6F624E"/>
    <w:rsid w:val="2D776230"/>
    <w:rsid w:val="2D783F7C"/>
    <w:rsid w:val="2D7E69F0"/>
    <w:rsid w:val="2D815155"/>
    <w:rsid w:val="2D8351DE"/>
    <w:rsid w:val="2D8E439F"/>
    <w:rsid w:val="2DB27E26"/>
    <w:rsid w:val="2DBE0F2E"/>
    <w:rsid w:val="2DD07305"/>
    <w:rsid w:val="2DDD09F9"/>
    <w:rsid w:val="2E033CE4"/>
    <w:rsid w:val="2E1538DF"/>
    <w:rsid w:val="2E1F0C38"/>
    <w:rsid w:val="2E346D0B"/>
    <w:rsid w:val="2E395939"/>
    <w:rsid w:val="2E3B6AFF"/>
    <w:rsid w:val="2E3F4F81"/>
    <w:rsid w:val="2E6A72FA"/>
    <w:rsid w:val="2E9C3AEC"/>
    <w:rsid w:val="2E9F1437"/>
    <w:rsid w:val="2EB11C11"/>
    <w:rsid w:val="2EB51AFB"/>
    <w:rsid w:val="2EBB364A"/>
    <w:rsid w:val="2EE349A5"/>
    <w:rsid w:val="2F0179B6"/>
    <w:rsid w:val="2F3D510D"/>
    <w:rsid w:val="2F5B00BC"/>
    <w:rsid w:val="2F5B4366"/>
    <w:rsid w:val="2F6B52D9"/>
    <w:rsid w:val="2F6D4DD1"/>
    <w:rsid w:val="2F711013"/>
    <w:rsid w:val="2F876472"/>
    <w:rsid w:val="2FE26982"/>
    <w:rsid w:val="302139EC"/>
    <w:rsid w:val="304D5BA8"/>
    <w:rsid w:val="30751513"/>
    <w:rsid w:val="30824162"/>
    <w:rsid w:val="308D5D6C"/>
    <w:rsid w:val="308E5C12"/>
    <w:rsid w:val="30956244"/>
    <w:rsid w:val="30B25C61"/>
    <w:rsid w:val="30B51109"/>
    <w:rsid w:val="30C27138"/>
    <w:rsid w:val="30C7231E"/>
    <w:rsid w:val="30E213BF"/>
    <w:rsid w:val="30EB7A8D"/>
    <w:rsid w:val="30F42D7D"/>
    <w:rsid w:val="30F62504"/>
    <w:rsid w:val="30F62E3E"/>
    <w:rsid w:val="30FF1221"/>
    <w:rsid w:val="312A7B63"/>
    <w:rsid w:val="314A2508"/>
    <w:rsid w:val="314C1E00"/>
    <w:rsid w:val="314D4D96"/>
    <w:rsid w:val="314E5DAF"/>
    <w:rsid w:val="316E3E37"/>
    <w:rsid w:val="3173080F"/>
    <w:rsid w:val="319F5D7F"/>
    <w:rsid w:val="31A30AD0"/>
    <w:rsid w:val="31AD45B1"/>
    <w:rsid w:val="31CE047D"/>
    <w:rsid w:val="31D30861"/>
    <w:rsid w:val="31DD47A8"/>
    <w:rsid w:val="31F60829"/>
    <w:rsid w:val="3211481B"/>
    <w:rsid w:val="322520CF"/>
    <w:rsid w:val="32257AAB"/>
    <w:rsid w:val="32372D56"/>
    <w:rsid w:val="325C204E"/>
    <w:rsid w:val="325C27B9"/>
    <w:rsid w:val="327716B0"/>
    <w:rsid w:val="32CA09EC"/>
    <w:rsid w:val="32E005AD"/>
    <w:rsid w:val="32E13603"/>
    <w:rsid w:val="32EA17BB"/>
    <w:rsid w:val="32F822D4"/>
    <w:rsid w:val="33245E04"/>
    <w:rsid w:val="33324060"/>
    <w:rsid w:val="33650164"/>
    <w:rsid w:val="337D1C07"/>
    <w:rsid w:val="33891095"/>
    <w:rsid w:val="3397142B"/>
    <w:rsid w:val="33A9129E"/>
    <w:rsid w:val="33C6121E"/>
    <w:rsid w:val="33CD1794"/>
    <w:rsid w:val="33E43D82"/>
    <w:rsid w:val="33FF095D"/>
    <w:rsid w:val="34007BA2"/>
    <w:rsid w:val="340E272E"/>
    <w:rsid w:val="34162E22"/>
    <w:rsid w:val="34191BFB"/>
    <w:rsid w:val="342061AF"/>
    <w:rsid w:val="342B5835"/>
    <w:rsid w:val="344029C8"/>
    <w:rsid w:val="34460903"/>
    <w:rsid w:val="34490504"/>
    <w:rsid w:val="344D286A"/>
    <w:rsid w:val="34512799"/>
    <w:rsid w:val="34661DBD"/>
    <w:rsid w:val="347861C4"/>
    <w:rsid w:val="34796CAD"/>
    <w:rsid w:val="34905F35"/>
    <w:rsid w:val="34A05F01"/>
    <w:rsid w:val="34AA679B"/>
    <w:rsid w:val="34AC27D1"/>
    <w:rsid w:val="34EB1146"/>
    <w:rsid w:val="34F0399B"/>
    <w:rsid w:val="34F81AE3"/>
    <w:rsid w:val="350A1847"/>
    <w:rsid w:val="354049F6"/>
    <w:rsid w:val="356358EC"/>
    <w:rsid w:val="358579ED"/>
    <w:rsid w:val="35A97D3C"/>
    <w:rsid w:val="35B1373B"/>
    <w:rsid w:val="35BB36EF"/>
    <w:rsid w:val="35D974F5"/>
    <w:rsid w:val="35E25E04"/>
    <w:rsid w:val="35E977C1"/>
    <w:rsid w:val="36113C83"/>
    <w:rsid w:val="3623485D"/>
    <w:rsid w:val="362C5DC4"/>
    <w:rsid w:val="36316DD2"/>
    <w:rsid w:val="36364A02"/>
    <w:rsid w:val="3642604D"/>
    <w:rsid w:val="365D725C"/>
    <w:rsid w:val="36610009"/>
    <w:rsid w:val="36647167"/>
    <w:rsid w:val="36684BC4"/>
    <w:rsid w:val="367E670D"/>
    <w:rsid w:val="36914BE3"/>
    <w:rsid w:val="36A25474"/>
    <w:rsid w:val="36B37C43"/>
    <w:rsid w:val="36B95F51"/>
    <w:rsid w:val="36D527F4"/>
    <w:rsid w:val="36EC2D82"/>
    <w:rsid w:val="36F20627"/>
    <w:rsid w:val="370561DE"/>
    <w:rsid w:val="370A3E43"/>
    <w:rsid w:val="37264ED6"/>
    <w:rsid w:val="37472AF2"/>
    <w:rsid w:val="374E59E7"/>
    <w:rsid w:val="37551F3A"/>
    <w:rsid w:val="379920C2"/>
    <w:rsid w:val="379C2EEE"/>
    <w:rsid w:val="379E41D4"/>
    <w:rsid w:val="37BA1F5F"/>
    <w:rsid w:val="37BE2C0B"/>
    <w:rsid w:val="37C31B97"/>
    <w:rsid w:val="37C677E3"/>
    <w:rsid w:val="37CC1681"/>
    <w:rsid w:val="380F607D"/>
    <w:rsid w:val="38155052"/>
    <w:rsid w:val="38182B87"/>
    <w:rsid w:val="38261C7D"/>
    <w:rsid w:val="38371D51"/>
    <w:rsid w:val="38545B52"/>
    <w:rsid w:val="385551D0"/>
    <w:rsid w:val="38604847"/>
    <w:rsid w:val="386561CA"/>
    <w:rsid w:val="386B2AB8"/>
    <w:rsid w:val="388C4E0B"/>
    <w:rsid w:val="38A602C3"/>
    <w:rsid w:val="38B03282"/>
    <w:rsid w:val="38B037E7"/>
    <w:rsid w:val="38C75463"/>
    <w:rsid w:val="38E0655B"/>
    <w:rsid w:val="38F863DE"/>
    <w:rsid w:val="39043309"/>
    <w:rsid w:val="390F1F3B"/>
    <w:rsid w:val="39174376"/>
    <w:rsid w:val="392F4352"/>
    <w:rsid w:val="39354E8A"/>
    <w:rsid w:val="393C179D"/>
    <w:rsid w:val="39445A7C"/>
    <w:rsid w:val="394C3085"/>
    <w:rsid w:val="395D18A7"/>
    <w:rsid w:val="395D3A61"/>
    <w:rsid w:val="397302A5"/>
    <w:rsid w:val="3977255B"/>
    <w:rsid w:val="398469A8"/>
    <w:rsid w:val="39964277"/>
    <w:rsid w:val="399C6818"/>
    <w:rsid w:val="39A57378"/>
    <w:rsid w:val="39BF50D3"/>
    <w:rsid w:val="39CA5FB9"/>
    <w:rsid w:val="39E624AC"/>
    <w:rsid w:val="39E9196B"/>
    <w:rsid w:val="3A1B4783"/>
    <w:rsid w:val="3A5F05EC"/>
    <w:rsid w:val="3A662E82"/>
    <w:rsid w:val="3AA015B7"/>
    <w:rsid w:val="3ABF1A8B"/>
    <w:rsid w:val="3AE02758"/>
    <w:rsid w:val="3AF25966"/>
    <w:rsid w:val="3AFE6E2D"/>
    <w:rsid w:val="3B1A750E"/>
    <w:rsid w:val="3B250666"/>
    <w:rsid w:val="3B4E4083"/>
    <w:rsid w:val="3B4F3FEF"/>
    <w:rsid w:val="3B7B1562"/>
    <w:rsid w:val="3B7C6237"/>
    <w:rsid w:val="3B812CA4"/>
    <w:rsid w:val="3BD12E72"/>
    <w:rsid w:val="3BD3740A"/>
    <w:rsid w:val="3BF37991"/>
    <w:rsid w:val="3C00293B"/>
    <w:rsid w:val="3C0B055C"/>
    <w:rsid w:val="3C161DB2"/>
    <w:rsid w:val="3C173E45"/>
    <w:rsid w:val="3C2457AD"/>
    <w:rsid w:val="3C533834"/>
    <w:rsid w:val="3C671BC2"/>
    <w:rsid w:val="3C6A7785"/>
    <w:rsid w:val="3C8613CA"/>
    <w:rsid w:val="3CB00329"/>
    <w:rsid w:val="3CCC3A67"/>
    <w:rsid w:val="3CF07967"/>
    <w:rsid w:val="3D022C06"/>
    <w:rsid w:val="3D144FC2"/>
    <w:rsid w:val="3D21728B"/>
    <w:rsid w:val="3D2253A2"/>
    <w:rsid w:val="3D2C61EE"/>
    <w:rsid w:val="3D2D18EF"/>
    <w:rsid w:val="3D414AA8"/>
    <w:rsid w:val="3D4B7C44"/>
    <w:rsid w:val="3D57508C"/>
    <w:rsid w:val="3D7E39C0"/>
    <w:rsid w:val="3D807AB5"/>
    <w:rsid w:val="3DBD4B45"/>
    <w:rsid w:val="3DC62BB3"/>
    <w:rsid w:val="3DCC0C28"/>
    <w:rsid w:val="3DE0073B"/>
    <w:rsid w:val="3E0B253F"/>
    <w:rsid w:val="3E160CD8"/>
    <w:rsid w:val="3E1E2F17"/>
    <w:rsid w:val="3E530CF0"/>
    <w:rsid w:val="3E5F3918"/>
    <w:rsid w:val="3E676C9D"/>
    <w:rsid w:val="3E692C1A"/>
    <w:rsid w:val="3E813929"/>
    <w:rsid w:val="3EA72F56"/>
    <w:rsid w:val="3EB63E6B"/>
    <w:rsid w:val="3ECF7747"/>
    <w:rsid w:val="3EF333AB"/>
    <w:rsid w:val="3F0D0299"/>
    <w:rsid w:val="3F106123"/>
    <w:rsid w:val="3F1A0699"/>
    <w:rsid w:val="3F2A78BA"/>
    <w:rsid w:val="3F5914C5"/>
    <w:rsid w:val="3F5E0B03"/>
    <w:rsid w:val="3F8574F6"/>
    <w:rsid w:val="3F9A7EFA"/>
    <w:rsid w:val="3FA073B0"/>
    <w:rsid w:val="3FD34616"/>
    <w:rsid w:val="3FEE1687"/>
    <w:rsid w:val="403533ED"/>
    <w:rsid w:val="40442B4D"/>
    <w:rsid w:val="40450B80"/>
    <w:rsid w:val="40505BC2"/>
    <w:rsid w:val="405F64D2"/>
    <w:rsid w:val="406116FD"/>
    <w:rsid w:val="4078697B"/>
    <w:rsid w:val="40820DCC"/>
    <w:rsid w:val="40840E65"/>
    <w:rsid w:val="40951DA7"/>
    <w:rsid w:val="40A80C0A"/>
    <w:rsid w:val="40B065B1"/>
    <w:rsid w:val="40C651B5"/>
    <w:rsid w:val="40CE1A5E"/>
    <w:rsid w:val="40DA37D2"/>
    <w:rsid w:val="40EA7E69"/>
    <w:rsid w:val="40F248C7"/>
    <w:rsid w:val="40F95AB5"/>
    <w:rsid w:val="41297044"/>
    <w:rsid w:val="41356D9C"/>
    <w:rsid w:val="4139361D"/>
    <w:rsid w:val="414E21A1"/>
    <w:rsid w:val="417339B8"/>
    <w:rsid w:val="417B243D"/>
    <w:rsid w:val="419C13DC"/>
    <w:rsid w:val="41AE7EE7"/>
    <w:rsid w:val="41C914A0"/>
    <w:rsid w:val="41DA4780"/>
    <w:rsid w:val="41F20124"/>
    <w:rsid w:val="41FB4F53"/>
    <w:rsid w:val="41FC4F61"/>
    <w:rsid w:val="42044221"/>
    <w:rsid w:val="4214525C"/>
    <w:rsid w:val="421630CF"/>
    <w:rsid w:val="42252920"/>
    <w:rsid w:val="422C28ED"/>
    <w:rsid w:val="42417DCF"/>
    <w:rsid w:val="42493A84"/>
    <w:rsid w:val="4257745A"/>
    <w:rsid w:val="429114A9"/>
    <w:rsid w:val="42950999"/>
    <w:rsid w:val="429911E1"/>
    <w:rsid w:val="429E079C"/>
    <w:rsid w:val="42AC0A46"/>
    <w:rsid w:val="42D041FC"/>
    <w:rsid w:val="42ED7C4E"/>
    <w:rsid w:val="43012489"/>
    <w:rsid w:val="43326719"/>
    <w:rsid w:val="43380084"/>
    <w:rsid w:val="433E4D55"/>
    <w:rsid w:val="4347057B"/>
    <w:rsid w:val="435568AF"/>
    <w:rsid w:val="435622F3"/>
    <w:rsid w:val="435C6301"/>
    <w:rsid w:val="437F42C8"/>
    <w:rsid w:val="439063C0"/>
    <w:rsid w:val="439D7E63"/>
    <w:rsid w:val="43AE3554"/>
    <w:rsid w:val="43D05764"/>
    <w:rsid w:val="43F03F06"/>
    <w:rsid w:val="441F7014"/>
    <w:rsid w:val="44465B19"/>
    <w:rsid w:val="444B55D0"/>
    <w:rsid w:val="444C09EC"/>
    <w:rsid w:val="44B8615E"/>
    <w:rsid w:val="44CC7C4C"/>
    <w:rsid w:val="44EE1BDC"/>
    <w:rsid w:val="44FD0704"/>
    <w:rsid w:val="451D50A1"/>
    <w:rsid w:val="45AE71B3"/>
    <w:rsid w:val="45E92475"/>
    <w:rsid w:val="45ED6133"/>
    <w:rsid w:val="45FE640A"/>
    <w:rsid w:val="462D64B7"/>
    <w:rsid w:val="463E12DF"/>
    <w:rsid w:val="46654374"/>
    <w:rsid w:val="4666298D"/>
    <w:rsid w:val="46C32706"/>
    <w:rsid w:val="46C34B93"/>
    <w:rsid w:val="46EA773B"/>
    <w:rsid w:val="47057BB5"/>
    <w:rsid w:val="47095D57"/>
    <w:rsid w:val="470A4556"/>
    <w:rsid w:val="47251BC9"/>
    <w:rsid w:val="47393244"/>
    <w:rsid w:val="47453C22"/>
    <w:rsid w:val="47792CD6"/>
    <w:rsid w:val="47B56862"/>
    <w:rsid w:val="47CE44CC"/>
    <w:rsid w:val="47E52169"/>
    <w:rsid w:val="47ED2F73"/>
    <w:rsid w:val="48207854"/>
    <w:rsid w:val="483D5DE4"/>
    <w:rsid w:val="483E57E0"/>
    <w:rsid w:val="48721895"/>
    <w:rsid w:val="48727716"/>
    <w:rsid w:val="487A62D6"/>
    <w:rsid w:val="48824488"/>
    <w:rsid w:val="48A47EEF"/>
    <w:rsid w:val="48CD0AA7"/>
    <w:rsid w:val="48D35EB4"/>
    <w:rsid w:val="48EA2945"/>
    <w:rsid w:val="48EE7C6C"/>
    <w:rsid w:val="48F42E0C"/>
    <w:rsid w:val="491372A0"/>
    <w:rsid w:val="49276E25"/>
    <w:rsid w:val="492A4293"/>
    <w:rsid w:val="49305C32"/>
    <w:rsid w:val="496072AB"/>
    <w:rsid w:val="49810EE0"/>
    <w:rsid w:val="498619B4"/>
    <w:rsid w:val="49904D45"/>
    <w:rsid w:val="49956059"/>
    <w:rsid w:val="49A730E5"/>
    <w:rsid w:val="49BC59E4"/>
    <w:rsid w:val="49C01B8C"/>
    <w:rsid w:val="49E32FFA"/>
    <w:rsid w:val="49F5340A"/>
    <w:rsid w:val="4A0E2DDC"/>
    <w:rsid w:val="4A323DF9"/>
    <w:rsid w:val="4A887113"/>
    <w:rsid w:val="4AAE6DDA"/>
    <w:rsid w:val="4AB5797D"/>
    <w:rsid w:val="4AC47034"/>
    <w:rsid w:val="4AC74EE5"/>
    <w:rsid w:val="4AD02354"/>
    <w:rsid w:val="4ADF18B8"/>
    <w:rsid w:val="4AE53F22"/>
    <w:rsid w:val="4AE557BF"/>
    <w:rsid w:val="4AED4F79"/>
    <w:rsid w:val="4B0713A4"/>
    <w:rsid w:val="4B3B2018"/>
    <w:rsid w:val="4B3C1AA7"/>
    <w:rsid w:val="4B7871CA"/>
    <w:rsid w:val="4B853245"/>
    <w:rsid w:val="4BA06FA4"/>
    <w:rsid w:val="4BB552B2"/>
    <w:rsid w:val="4BC34243"/>
    <w:rsid w:val="4BD647E4"/>
    <w:rsid w:val="4BDD4C31"/>
    <w:rsid w:val="4BE256F2"/>
    <w:rsid w:val="4BF03440"/>
    <w:rsid w:val="4C0E21AE"/>
    <w:rsid w:val="4C1931D0"/>
    <w:rsid w:val="4C1D0425"/>
    <w:rsid w:val="4C250A4B"/>
    <w:rsid w:val="4C361000"/>
    <w:rsid w:val="4C4C2F99"/>
    <w:rsid w:val="4C527575"/>
    <w:rsid w:val="4C663D33"/>
    <w:rsid w:val="4C7001B5"/>
    <w:rsid w:val="4C914F21"/>
    <w:rsid w:val="4C9629BC"/>
    <w:rsid w:val="4C9812D8"/>
    <w:rsid w:val="4C990ADC"/>
    <w:rsid w:val="4CDF0459"/>
    <w:rsid w:val="4CE30666"/>
    <w:rsid w:val="4D005FE3"/>
    <w:rsid w:val="4D4B64D0"/>
    <w:rsid w:val="4D533E6E"/>
    <w:rsid w:val="4D7526B8"/>
    <w:rsid w:val="4D7E1708"/>
    <w:rsid w:val="4D885942"/>
    <w:rsid w:val="4D8920C4"/>
    <w:rsid w:val="4DAB3FDF"/>
    <w:rsid w:val="4DAD56A5"/>
    <w:rsid w:val="4DB73221"/>
    <w:rsid w:val="4DB90C44"/>
    <w:rsid w:val="4DBB6FF5"/>
    <w:rsid w:val="4DC57673"/>
    <w:rsid w:val="4DF3279F"/>
    <w:rsid w:val="4E072815"/>
    <w:rsid w:val="4E485F74"/>
    <w:rsid w:val="4E541BBE"/>
    <w:rsid w:val="4E57104F"/>
    <w:rsid w:val="4E5711B3"/>
    <w:rsid w:val="4E751DEE"/>
    <w:rsid w:val="4E8F105B"/>
    <w:rsid w:val="4EA66584"/>
    <w:rsid w:val="4EC72373"/>
    <w:rsid w:val="4EF27EF1"/>
    <w:rsid w:val="4EFE532E"/>
    <w:rsid w:val="4F4E1963"/>
    <w:rsid w:val="4F4E756D"/>
    <w:rsid w:val="4F530394"/>
    <w:rsid w:val="4F605FF4"/>
    <w:rsid w:val="4F615206"/>
    <w:rsid w:val="4F8D6820"/>
    <w:rsid w:val="4FAA40C1"/>
    <w:rsid w:val="4FD3600F"/>
    <w:rsid w:val="4FE0059C"/>
    <w:rsid w:val="4FF03608"/>
    <w:rsid w:val="4FF11321"/>
    <w:rsid w:val="4FFB1086"/>
    <w:rsid w:val="502F6E6E"/>
    <w:rsid w:val="50780586"/>
    <w:rsid w:val="507E7911"/>
    <w:rsid w:val="50886426"/>
    <w:rsid w:val="50894A55"/>
    <w:rsid w:val="50A112A2"/>
    <w:rsid w:val="50A34FC9"/>
    <w:rsid w:val="50A51EE9"/>
    <w:rsid w:val="50AA6C89"/>
    <w:rsid w:val="50B119F8"/>
    <w:rsid w:val="50BD4FCB"/>
    <w:rsid w:val="50DA61E0"/>
    <w:rsid w:val="510D5774"/>
    <w:rsid w:val="51112929"/>
    <w:rsid w:val="515A7CE8"/>
    <w:rsid w:val="515F7206"/>
    <w:rsid w:val="516D2A20"/>
    <w:rsid w:val="51710951"/>
    <w:rsid w:val="51730B65"/>
    <w:rsid w:val="51730F38"/>
    <w:rsid w:val="517F3B90"/>
    <w:rsid w:val="51A845DA"/>
    <w:rsid w:val="51AB3FEE"/>
    <w:rsid w:val="51D807C9"/>
    <w:rsid w:val="52063061"/>
    <w:rsid w:val="521B7326"/>
    <w:rsid w:val="52255FCC"/>
    <w:rsid w:val="524465E4"/>
    <w:rsid w:val="526F4E8C"/>
    <w:rsid w:val="529212D2"/>
    <w:rsid w:val="529406A1"/>
    <w:rsid w:val="52A22A6F"/>
    <w:rsid w:val="52A855A4"/>
    <w:rsid w:val="52B441C8"/>
    <w:rsid w:val="52BA5B73"/>
    <w:rsid w:val="52D4005E"/>
    <w:rsid w:val="52FC650B"/>
    <w:rsid w:val="53064DA3"/>
    <w:rsid w:val="530C50EE"/>
    <w:rsid w:val="531F0755"/>
    <w:rsid w:val="53367703"/>
    <w:rsid w:val="53991977"/>
    <w:rsid w:val="53A56504"/>
    <w:rsid w:val="53D24D6C"/>
    <w:rsid w:val="540A3773"/>
    <w:rsid w:val="5416620E"/>
    <w:rsid w:val="541821F9"/>
    <w:rsid w:val="542079E0"/>
    <w:rsid w:val="542313FA"/>
    <w:rsid w:val="54353B5C"/>
    <w:rsid w:val="5439721C"/>
    <w:rsid w:val="544044DF"/>
    <w:rsid w:val="5464206C"/>
    <w:rsid w:val="54652B2B"/>
    <w:rsid w:val="54C3695A"/>
    <w:rsid w:val="54D12BE0"/>
    <w:rsid w:val="54EE45BD"/>
    <w:rsid w:val="54F96935"/>
    <w:rsid w:val="55063C12"/>
    <w:rsid w:val="55285176"/>
    <w:rsid w:val="556F21BE"/>
    <w:rsid w:val="55833D94"/>
    <w:rsid w:val="558527C5"/>
    <w:rsid w:val="559728DB"/>
    <w:rsid w:val="55A24C9A"/>
    <w:rsid w:val="55B61FDC"/>
    <w:rsid w:val="55E10A54"/>
    <w:rsid w:val="55E93667"/>
    <w:rsid w:val="55EF78A9"/>
    <w:rsid w:val="55FF7E2F"/>
    <w:rsid w:val="560C28AA"/>
    <w:rsid w:val="560C6FEC"/>
    <w:rsid w:val="560D0983"/>
    <w:rsid w:val="56130589"/>
    <w:rsid w:val="561C2F60"/>
    <w:rsid w:val="562761E4"/>
    <w:rsid w:val="56341A13"/>
    <w:rsid w:val="56486F3E"/>
    <w:rsid w:val="56493EC6"/>
    <w:rsid w:val="565B3B7A"/>
    <w:rsid w:val="565D6F73"/>
    <w:rsid w:val="567F42F0"/>
    <w:rsid w:val="56831CEC"/>
    <w:rsid w:val="56B905A7"/>
    <w:rsid w:val="56D44E67"/>
    <w:rsid w:val="56E65E25"/>
    <w:rsid w:val="570E6B95"/>
    <w:rsid w:val="57231474"/>
    <w:rsid w:val="573E5D6F"/>
    <w:rsid w:val="574A01C2"/>
    <w:rsid w:val="574F59EB"/>
    <w:rsid w:val="5753014F"/>
    <w:rsid w:val="5762208D"/>
    <w:rsid w:val="579B4565"/>
    <w:rsid w:val="57AC2B12"/>
    <w:rsid w:val="57CF2823"/>
    <w:rsid w:val="57D82F29"/>
    <w:rsid w:val="57F6243C"/>
    <w:rsid w:val="57FB127E"/>
    <w:rsid w:val="58040A3F"/>
    <w:rsid w:val="580F639C"/>
    <w:rsid w:val="58245760"/>
    <w:rsid w:val="58407E86"/>
    <w:rsid w:val="585D5E7F"/>
    <w:rsid w:val="586D3347"/>
    <w:rsid w:val="58753265"/>
    <w:rsid w:val="587A5194"/>
    <w:rsid w:val="588E61AC"/>
    <w:rsid w:val="58941176"/>
    <w:rsid w:val="58BA0D57"/>
    <w:rsid w:val="58F30624"/>
    <w:rsid w:val="58FD4991"/>
    <w:rsid w:val="590D02A6"/>
    <w:rsid w:val="590D7573"/>
    <w:rsid w:val="59101E16"/>
    <w:rsid w:val="59261DC4"/>
    <w:rsid w:val="59437C20"/>
    <w:rsid w:val="594B1DF3"/>
    <w:rsid w:val="594F57C5"/>
    <w:rsid w:val="596176CC"/>
    <w:rsid w:val="59B02840"/>
    <w:rsid w:val="59B25003"/>
    <w:rsid w:val="59CC7A1A"/>
    <w:rsid w:val="59CF4D1A"/>
    <w:rsid w:val="59EC4975"/>
    <w:rsid w:val="59F23D14"/>
    <w:rsid w:val="59F77B44"/>
    <w:rsid w:val="59FD25DB"/>
    <w:rsid w:val="5A001B84"/>
    <w:rsid w:val="5A127578"/>
    <w:rsid w:val="5A1F1347"/>
    <w:rsid w:val="5A381A97"/>
    <w:rsid w:val="5A550F37"/>
    <w:rsid w:val="5AB243E5"/>
    <w:rsid w:val="5AC12740"/>
    <w:rsid w:val="5AC50726"/>
    <w:rsid w:val="5AD12A56"/>
    <w:rsid w:val="5ADA5CD4"/>
    <w:rsid w:val="5ADB686B"/>
    <w:rsid w:val="5AE9376E"/>
    <w:rsid w:val="5B1D525E"/>
    <w:rsid w:val="5B2011BD"/>
    <w:rsid w:val="5B205537"/>
    <w:rsid w:val="5B3B3465"/>
    <w:rsid w:val="5B406DE4"/>
    <w:rsid w:val="5B4F3A1C"/>
    <w:rsid w:val="5B5D4C84"/>
    <w:rsid w:val="5B6865D0"/>
    <w:rsid w:val="5B973F4B"/>
    <w:rsid w:val="5BBD23BF"/>
    <w:rsid w:val="5BF42AA6"/>
    <w:rsid w:val="5C1D6E36"/>
    <w:rsid w:val="5C276294"/>
    <w:rsid w:val="5C2E3C59"/>
    <w:rsid w:val="5C31123F"/>
    <w:rsid w:val="5C353FFA"/>
    <w:rsid w:val="5C535F49"/>
    <w:rsid w:val="5C5C33E7"/>
    <w:rsid w:val="5C7A5960"/>
    <w:rsid w:val="5C7C5301"/>
    <w:rsid w:val="5C900B95"/>
    <w:rsid w:val="5C9D1B38"/>
    <w:rsid w:val="5CA23146"/>
    <w:rsid w:val="5CD55D14"/>
    <w:rsid w:val="5CEB61BD"/>
    <w:rsid w:val="5CF90718"/>
    <w:rsid w:val="5D1F7B8E"/>
    <w:rsid w:val="5D2A7266"/>
    <w:rsid w:val="5D2C64A5"/>
    <w:rsid w:val="5D473EB0"/>
    <w:rsid w:val="5D5907F9"/>
    <w:rsid w:val="5D596A28"/>
    <w:rsid w:val="5D5B344D"/>
    <w:rsid w:val="5D655307"/>
    <w:rsid w:val="5D7D5BD2"/>
    <w:rsid w:val="5D854C8D"/>
    <w:rsid w:val="5DA91B32"/>
    <w:rsid w:val="5DD025B4"/>
    <w:rsid w:val="5DD0482A"/>
    <w:rsid w:val="5DEA5862"/>
    <w:rsid w:val="5DF47568"/>
    <w:rsid w:val="5DF53918"/>
    <w:rsid w:val="5DFB54F6"/>
    <w:rsid w:val="5E274420"/>
    <w:rsid w:val="5E411B28"/>
    <w:rsid w:val="5E4130FB"/>
    <w:rsid w:val="5E42470F"/>
    <w:rsid w:val="5E43559B"/>
    <w:rsid w:val="5E616888"/>
    <w:rsid w:val="5E722688"/>
    <w:rsid w:val="5E764EB5"/>
    <w:rsid w:val="5E9045F0"/>
    <w:rsid w:val="5E93059E"/>
    <w:rsid w:val="5EDA4609"/>
    <w:rsid w:val="5F206DD0"/>
    <w:rsid w:val="5F2909DF"/>
    <w:rsid w:val="5F74178D"/>
    <w:rsid w:val="5F8F6428"/>
    <w:rsid w:val="5F965890"/>
    <w:rsid w:val="5FA229C7"/>
    <w:rsid w:val="5FBE25A6"/>
    <w:rsid w:val="5FD874E7"/>
    <w:rsid w:val="5FDD7803"/>
    <w:rsid w:val="5FEC0E6B"/>
    <w:rsid w:val="602D1B8B"/>
    <w:rsid w:val="602E1237"/>
    <w:rsid w:val="603371AE"/>
    <w:rsid w:val="604314FF"/>
    <w:rsid w:val="606B09F7"/>
    <w:rsid w:val="607D6C97"/>
    <w:rsid w:val="60B64A6F"/>
    <w:rsid w:val="60D123B4"/>
    <w:rsid w:val="60E52140"/>
    <w:rsid w:val="611A52D2"/>
    <w:rsid w:val="61244227"/>
    <w:rsid w:val="612E4F9C"/>
    <w:rsid w:val="61A31689"/>
    <w:rsid w:val="61AC4A28"/>
    <w:rsid w:val="61B77B70"/>
    <w:rsid w:val="61E05A13"/>
    <w:rsid w:val="61F22F1E"/>
    <w:rsid w:val="61F571B4"/>
    <w:rsid w:val="62072C74"/>
    <w:rsid w:val="62376755"/>
    <w:rsid w:val="62431EEE"/>
    <w:rsid w:val="62474861"/>
    <w:rsid w:val="62523E06"/>
    <w:rsid w:val="625B6B47"/>
    <w:rsid w:val="625C2086"/>
    <w:rsid w:val="62665165"/>
    <w:rsid w:val="62792F47"/>
    <w:rsid w:val="62923DB3"/>
    <w:rsid w:val="62F91EC9"/>
    <w:rsid w:val="62FF17ED"/>
    <w:rsid w:val="63047F5C"/>
    <w:rsid w:val="63113D41"/>
    <w:rsid w:val="6325250C"/>
    <w:rsid w:val="636E6AD8"/>
    <w:rsid w:val="63A01C6B"/>
    <w:rsid w:val="63A64B09"/>
    <w:rsid w:val="63D74927"/>
    <w:rsid w:val="63DB6386"/>
    <w:rsid w:val="64016EE1"/>
    <w:rsid w:val="64107A08"/>
    <w:rsid w:val="642164DB"/>
    <w:rsid w:val="643259E8"/>
    <w:rsid w:val="643D7C25"/>
    <w:rsid w:val="6464283F"/>
    <w:rsid w:val="64706046"/>
    <w:rsid w:val="64B96870"/>
    <w:rsid w:val="64C03735"/>
    <w:rsid w:val="64E026CE"/>
    <w:rsid w:val="64EC2D86"/>
    <w:rsid w:val="650864AC"/>
    <w:rsid w:val="65086ACF"/>
    <w:rsid w:val="650B07B6"/>
    <w:rsid w:val="652426A7"/>
    <w:rsid w:val="652724AB"/>
    <w:rsid w:val="654B5B75"/>
    <w:rsid w:val="654D14F1"/>
    <w:rsid w:val="655675BE"/>
    <w:rsid w:val="65742441"/>
    <w:rsid w:val="65906CAB"/>
    <w:rsid w:val="659A14D2"/>
    <w:rsid w:val="65A93510"/>
    <w:rsid w:val="65CB70A2"/>
    <w:rsid w:val="65D70ABC"/>
    <w:rsid w:val="65F8780C"/>
    <w:rsid w:val="65FA73CC"/>
    <w:rsid w:val="660A7F6C"/>
    <w:rsid w:val="660F058A"/>
    <w:rsid w:val="66186703"/>
    <w:rsid w:val="661A5408"/>
    <w:rsid w:val="66332C44"/>
    <w:rsid w:val="66357FB0"/>
    <w:rsid w:val="664F719E"/>
    <w:rsid w:val="66637869"/>
    <w:rsid w:val="666A7958"/>
    <w:rsid w:val="667A1216"/>
    <w:rsid w:val="66AE43B1"/>
    <w:rsid w:val="66C35553"/>
    <w:rsid w:val="66CE6AC4"/>
    <w:rsid w:val="66E76E13"/>
    <w:rsid w:val="67020A70"/>
    <w:rsid w:val="670405C1"/>
    <w:rsid w:val="67383D04"/>
    <w:rsid w:val="673F79EA"/>
    <w:rsid w:val="675517B1"/>
    <w:rsid w:val="67570024"/>
    <w:rsid w:val="677408CB"/>
    <w:rsid w:val="6785408B"/>
    <w:rsid w:val="678E6A75"/>
    <w:rsid w:val="67A72342"/>
    <w:rsid w:val="68292A09"/>
    <w:rsid w:val="68476DE5"/>
    <w:rsid w:val="68572935"/>
    <w:rsid w:val="68623A1F"/>
    <w:rsid w:val="68A247B4"/>
    <w:rsid w:val="68CC3200"/>
    <w:rsid w:val="68F05FF9"/>
    <w:rsid w:val="68F94201"/>
    <w:rsid w:val="68FB7208"/>
    <w:rsid w:val="69196523"/>
    <w:rsid w:val="692C5203"/>
    <w:rsid w:val="69361D4A"/>
    <w:rsid w:val="695048B5"/>
    <w:rsid w:val="69615AEF"/>
    <w:rsid w:val="69A56766"/>
    <w:rsid w:val="69B10F17"/>
    <w:rsid w:val="69C33EDD"/>
    <w:rsid w:val="69CD7EB3"/>
    <w:rsid w:val="69CF7600"/>
    <w:rsid w:val="69F83175"/>
    <w:rsid w:val="69FA0D76"/>
    <w:rsid w:val="6A1369FC"/>
    <w:rsid w:val="6A30081F"/>
    <w:rsid w:val="6A322EFB"/>
    <w:rsid w:val="6A3E776E"/>
    <w:rsid w:val="6A61578A"/>
    <w:rsid w:val="6A952332"/>
    <w:rsid w:val="6A991EA7"/>
    <w:rsid w:val="6AE377DC"/>
    <w:rsid w:val="6AFC4001"/>
    <w:rsid w:val="6B0E53AE"/>
    <w:rsid w:val="6B230316"/>
    <w:rsid w:val="6B3E6397"/>
    <w:rsid w:val="6B473D02"/>
    <w:rsid w:val="6B4F0E3A"/>
    <w:rsid w:val="6B510893"/>
    <w:rsid w:val="6B560FAD"/>
    <w:rsid w:val="6B5C12B9"/>
    <w:rsid w:val="6B6774E0"/>
    <w:rsid w:val="6B770114"/>
    <w:rsid w:val="6B7D5A1A"/>
    <w:rsid w:val="6B8357F9"/>
    <w:rsid w:val="6B9E5D66"/>
    <w:rsid w:val="6BAD392E"/>
    <w:rsid w:val="6BAE39E8"/>
    <w:rsid w:val="6BC533FD"/>
    <w:rsid w:val="6BCB1E26"/>
    <w:rsid w:val="6BCD7471"/>
    <w:rsid w:val="6BEC2C10"/>
    <w:rsid w:val="6BF265C7"/>
    <w:rsid w:val="6BFF754F"/>
    <w:rsid w:val="6C30748B"/>
    <w:rsid w:val="6C5D30F1"/>
    <w:rsid w:val="6C8B74A8"/>
    <w:rsid w:val="6CA07AB6"/>
    <w:rsid w:val="6CDF7439"/>
    <w:rsid w:val="6CEF3694"/>
    <w:rsid w:val="6D4D0C95"/>
    <w:rsid w:val="6D611F6B"/>
    <w:rsid w:val="6D6615FF"/>
    <w:rsid w:val="6D697F4E"/>
    <w:rsid w:val="6D6E71A5"/>
    <w:rsid w:val="6D9263A0"/>
    <w:rsid w:val="6DA04737"/>
    <w:rsid w:val="6DA3182A"/>
    <w:rsid w:val="6DAD0871"/>
    <w:rsid w:val="6DB11857"/>
    <w:rsid w:val="6DB719FF"/>
    <w:rsid w:val="6DCA46CF"/>
    <w:rsid w:val="6DDD7E76"/>
    <w:rsid w:val="6DE430D7"/>
    <w:rsid w:val="6DF83124"/>
    <w:rsid w:val="6E1227AE"/>
    <w:rsid w:val="6E1E7F59"/>
    <w:rsid w:val="6E3A23A3"/>
    <w:rsid w:val="6E4172F1"/>
    <w:rsid w:val="6E4F6C20"/>
    <w:rsid w:val="6E606926"/>
    <w:rsid w:val="6E840F3A"/>
    <w:rsid w:val="6EB24B02"/>
    <w:rsid w:val="6EC75F26"/>
    <w:rsid w:val="6EE0194B"/>
    <w:rsid w:val="6EF67594"/>
    <w:rsid w:val="6F0041A9"/>
    <w:rsid w:val="6F0E3F4B"/>
    <w:rsid w:val="6F0E5829"/>
    <w:rsid w:val="6F124DB7"/>
    <w:rsid w:val="6F142329"/>
    <w:rsid w:val="6F23556D"/>
    <w:rsid w:val="6F244564"/>
    <w:rsid w:val="6F2C1327"/>
    <w:rsid w:val="6F2E298F"/>
    <w:rsid w:val="6F817B3E"/>
    <w:rsid w:val="6FA16EFB"/>
    <w:rsid w:val="6FA660AE"/>
    <w:rsid w:val="6FEB22A1"/>
    <w:rsid w:val="6FF73387"/>
    <w:rsid w:val="70174BA8"/>
    <w:rsid w:val="702E312F"/>
    <w:rsid w:val="703B5E5E"/>
    <w:rsid w:val="7044782B"/>
    <w:rsid w:val="704F277F"/>
    <w:rsid w:val="705E7495"/>
    <w:rsid w:val="70630DD2"/>
    <w:rsid w:val="709F4EF4"/>
    <w:rsid w:val="70AE65CD"/>
    <w:rsid w:val="70B86407"/>
    <w:rsid w:val="70BB3078"/>
    <w:rsid w:val="70CD402B"/>
    <w:rsid w:val="70D34FAF"/>
    <w:rsid w:val="70DE7C8F"/>
    <w:rsid w:val="70FD4624"/>
    <w:rsid w:val="71400E26"/>
    <w:rsid w:val="71414AA9"/>
    <w:rsid w:val="7152313D"/>
    <w:rsid w:val="715E502C"/>
    <w:rsid w:val="71625132"/>
    <w:rsid w:val="71905F1B"/>
    <w:rsid w:val="71B62480"/>
    <w:rsid w:val="71CF78D7"/>
    <w:rsid w:val="71D05FD0"/>
    <w:rsid w:val="71D83A31"/>
    <w:rsid w:val="71F82DE5"/>
    <w:rsid w:val="71FE24D7"/>
    <w:rsid w:val="72082BE7"/>
    <w:rsid w:val="72145878"/>
    <w:rsid w:val="723C04D0"/>
    <w:rsid w:val="723D1611"/>
    <w:rsid w:val="72526561"/>
    <w:rsid w:val="7271443A"/>
    <w:rsid w:val="7286551E"/>
    <w:rsid w:val="72922978"/>
    <w:rsid w:val="72972672"/>
    <w:rsid w:val="729C1DC2"/>
    <w:rsid w:val="72CB474C"/>
    <w:rsid w:val="72D37B70"/>
    <w:rsid w:val="72DD2170"/>
    <w:rsid w:val="72EE6846"/>
    <w:rsid w:val="7338375A"/>
    <w:rsid w:val="733C10D7"/>
    <w:rsid w:val="73452C5F"/>
    <w:rsid w:val="737C11D7"/>
    <w:rsid w:val="738650A6"/>
    <w:rsid w:val="738811E6"/>
    <w:rsid w:val="738A73B2"/>
    <w:rsid w:val="73A1418B"/>
    <w:rsid w:val="73AD59B3"/>
    <w:rsid w:val="73B268F0"/>
    <w:rsid w:val="73CC0511"/>
    <w:rsid w:val="73CD2FBE"/>
    <w:rsid w:val="73D67B8E"/>
    <w:rsid w:val="73E65BC9"/>
    <w:rsid w:val="73F91F7B"/>
    <w:rsid w:val="73FD30AA"/>
    <w:rsid w:val="73FE4E12"/>
    <w:rsid w:val="74022489"/>
    <w:rsid w:val="74497DB9"/>
    <w:rsid w:val="74951081"/>
    <w:rsid w:val="74D10D0E"/>
    <w:rsid w:val="75212C7F"/>
    <w:rsid w:val="75222B9D"/>
    <w:rsid w:val="75300203"/>
    <w:rsid w:val="753A0593"/>
    <w:rsid w:val="75653D00"/>
    <w:rsid w:val="75803C0C"/>
    <w:rsid w:val="758E37AC"/>
    <w:rsid w:val="75C8657A"/>
    <w:rsid w:val="75D10009"/>
    <w:rsid w:val="75D9387C"/>
    <w:rsid w:val="75E535FC"/>
    <w:rsid w:val="75F4660D"/>
    <w:rsid w:val="76163FAC"/>
    <w:rsid w:val="763963C1"/>
    <w:rsid w:val="76465337"/>
    <w:rsid w:val="76663A76"/>
    <w:rsid w:val="767566B5"/>
    <w:rsid w:val="76760D06"/>
    <w:rsid w:val="768A0E81"/>
    <w:rsid w:val="76CA36DD"/>
    <w:rsid w:val="76D34290"/>
    <w:rsid w:val="76D47CBA"/>
    <w:rsid w:val="76D9297D"/>
    <w:rsid w:val="76DA08B1"/>
    <w:rsid w:val="76E444FC"/>
    <w:rsid w:val="76F33562"/>
    <w:rsid w:val="76F4115A"/>
    <w:rsid w:val="76F65CFA"/>
    <w:rsid w:val="76F90463"/>
    <w:rsid w:val="77011753"/>
    <w:rsid w:val="7715039D"/>
    <w:rsid w:val="771E19DB"/>
    <w:rsid w:val="773C6213"/>
    <w:rsid w:val="77563F27"/>
    <w:rsid w:val="775A24A7"/>
    <w:rsid w:val="7768155C"/>
    <w:rsid w:val="77705220"/>
    <w:rsid w:val="77A80F42"/>
    <w:rsid w:val="77C35664"/>
    <w:rsid w:val="77C35D8C"/>
    <w:rsid w:val="77DD225B"/>
    <w:rsid w:val="77FB6CBD"/>
    <w:rsid w:val="77FF2C97"/>
    <w:rsid w:val="78156E73"/>
    <w:rsid w:val="781E6B87"/>
    <w:rsid w:val="7823105A"/>
    <w:rsid w:val="78284702"/>
    <w:rsid w:val="786F07F5"/>
    <w:rsid w:val="78766C43"/>
    <w:rsid w:val="788B2E28"/>
    <w:rsid w:val="78A34091"/>
    <w:rsid w:val="78D74E27"/>
    <w:rsid w:val="78EA2E35"/>
    <w:rsid w:val="78F93E32"/>
    <w:rsid w:val="79022064"/>
    <w:rsid w:val="790367CC"/>
    <w:rsid w:val="791008A7"/>
    <w:rsid w:val="79174FCF"/>
    <w:rsid w:val="7922275D"/>
    <w:rsid w:val="79284B44"/>
    <w:rsid w:val="793372D3"/>
    <w:rsid w:val="79937223"/>
    <w:rsid w:val="799B74ED"/>
    <w:rsid w:val="79D303C3"/>
    <w:rsid w:val="79FB16CC"/>
    <w:rsid w:val="7A1359A5"/>
    <w:rsid w:val="7A1A2ACB"/>
    <w:rsid w:val="7A291EFD"/>
    <w:rsid w:val="7A464796"/>
    <w:rsid w:val="7A660DA3"/>
    <w:rsid w:val="7A6F4377"/>
    <w:rsid w:val="7A73122C"/>
    <w:rsid w:val="7A7B1654"/>
    <w:rsid w:val="7A7F081F"/>
    <w:rsid w:val="7A880267"/>
    <w:rsid w:val="7A9522F9"/>
    <w:rsid w:val="7A974F46"/>
    <w:rsid w:val="7AB77A0F"/>
    <w:rsid w:val="7AD8366C"/>
    <w:rsid w:val="7ADA5527"/>
    <w:rsid w:val="7AE44019"/>
    <w:rsid w:val="7AFD613A"/>
    <w:rsid w:val="7B0879E5"/>
    <w:rsid w:val="7B3A093B"/>
    <w:rsid w:val="7B412614"/>
    <w:rsid w:val="7B44123D"/>
    <w:rsid w:val="7B565A16"/>
    <w:rsid w:val="7B8155AE"/>
    <w:rsid w:val="7B8669DE"/>
    <w:rsid w:val="7B8A3675"/>
    <w:rsid w:val="7B8A7118"/>
    <w:rsid w:val="7B8C2EB1"/>
    <w:rsid w:val="7BBB771A"/>
    <w:rsid w:val="7BC56D00"/>
    <w:rsid w:val="7BC778F6"/>
    <w:rsid w:val="7BD97761"/>
    <w:rsid w:val="7BDA6019"/>
    <w:rsid w:val="7BF87465"/>
    <w:rsid w:val="7BFD14B2"/>
    <w:rsid w:val="7C1D2789"/>
    <w:rsid w:val="7C386F3F"/>
    <w:rsid w:val="7C3B5692"/>
    <w:rsid w:val="7C4710CF"/>
    <w:rsid w:val="7C4A5993"/>
    <w:rsid w:val="7C553BB0"/>
    <w:rsid w:val="7C7815C4"/>
    <w:rsid w:val="7C972607"/>
    <w:rsid w:val="7CA24AA9"/>
    <w:rsid w:val="7CB83785"/>
    <w:rsid w:val="7CBA17DA"/>
    <w:rsid w:val="7CBB4CB5"/>
    <w:rsid w:val="7CD3630C"/>
    <w:rsid w:val="7CD87728"/>
    <w:rsid w:val="7CE41468"/>
    <w:rsid w:val="7CFB3971"/>
    <w:rsid w:val="7D0D522F"/>
    <w:rsid w:val="7D187CE0"/>
    <w:rsid w:val="7D21341A"/>
    <w:rsid w:val="7D346D46"/>
    <w:rsid w:val="7D47792D"/>
    <w:rsid w:val="7D4850BE"/>
    <w:rsid w:val="7D6067DF"/>
    <w:rsid w:val="7D726CD5"/>
    <w:rsid w:val="7D787F6A"/>
    <w:rsid w:val="7D9B4F87"/>
    <w:rsid w:val="7DAE0AF0"/>
    <w:rsid w:val="7DB3514C"/>
    <w:rsid w:val="7DBF7DA2"/>
    <w:rsid w:val="7DC12044"/>
    <w:rsid w:val="7DCD066D"/>
    <w:rsid w:val="7DD872AE"/>
    <w:rsid w:val="7DDD2B7C"/>
    <w:rsid w:val="7DFA3E93"/>
    <w:rsid w:val="7E0221A3"/>
    <w:rsid w:val="7E06031F"/>
    <w:rsid w:val="7E1A5915"/>
    <w:rsid w:val="7E246785"/>
    <w:rsid w:val="7E44015E"/>
    <w:rsid w:val="7E7330F1"/>
    <w:rsid w:val="7E905BC8"/>
    <w:rsid w:val="7E927D1F"/>
    <w:rsid w:val="7E936313"/>
    <w:rsid w:val="7EA72658"/>
    <w:rsid w:val="7EA93556"/>
    <w:rsid w:val="7EBC7382"/>
    <w:rsid w:val="7ED95064"/>
    <w:rsid w:val="7F03632A"/>
    <w:rsid w:val="7F2D3ED4"/>
    <w:rsid w:val="7F441B7D"/>
    <w:rsid w:val="7F4528B0"/>
    <w:rsid w:val="7F455062"/>
    <w:rsid w:val="7F460004"/>
    <w:rsid w:val="7F493CFB"/>
    <w:rsid w:val="7F4D6499"/>
    <w:rsid w:val="7F4F4D8A"/>
    <w:rsid w:val="7F5F3FEB"/>
    <w:rsid w:val="7F921C8C"/>
    <w:rsid w:val="7F9577E2"/>
    <w:rsid w:val="7F9935EF"/>
    <w:rsid w:val="7F996C81"/>
    <w:rsid w:val="7F9C2420"/>
    <w:rsid w:val="7FD74B09"/>
    <w:rsid w:val="7FDA0734"/>
    <w:rsid w:val="7FDC2951"/>
    <w:rsid w:val="7FEB73D1"/>
    <w:rsid w:val="7FF531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094A55F9"/>
  <w15:docId w15:val="{F9A60D42-7F84-CA47-8AB1-04069021ACB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SimSun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annotation reference" w:qFormat="1"/>
    <w:lsdException w:name="Title" w:qFormat="1"/>
    <w:lsdException w:name="Default Paragraph Font" w:semiHidden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CommentText">
    <w:name w:val="annotation text"/>
    <w:basedOn w:val="Normal"/>
    <w:link w:val="CommentTextChar"/>
    <w:pPr>
      <w:jc w:val="left"/>
    </w:pPr>
  </w:style>
  <w:style w:type="character" w:styleId="Hyperlink">
    <w:name w:val="Hyperlink"/>
    <w:basedOn w:val="DefaultParagraphFont"/>
    <w:rPr>
      <w:color w:val="0000FF"/>
      <w:u w:val="single"/>
    </w:rPr>
  </w:style>
  <w:style w:type="character" w:styleId="CommentReference">
    <w:name w:val="annotation reference"/>
    <w:basedOn w:val="DefaultParagraphFont"/>
    <w:qFormat/>
    <w:rPr>
      <w:sz w:val="21"/>
      <w:szCs w:val="21"/>
    </w:rPr>
  </w:style>
  <w:style w:type="paragraph" w:styleId="BalloonText">
    <w:name w:val="Balloon Text"/>
    <w:basedOn w:val="Normal"/>
    <w:link w:val="BalloonTextChar"/>
    <w:rsid w:val="00AC1DD4"/>
    <w:rPr>
      <w:rFonts w:ascii="SimSun" w:eastAsia="SimSu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rsid w:val="00AC1DD4"/>
    <w:rPr>
      <w:rFonts w:ascii="SimSun" w:hAnsiTheme="minorHAnsi" w:cstheme="minorBidi"/>
      <w:kern w:val="2"/>
      <w:sz w:val="18"/>
      <w:szCs w:val="18"/>
    </w:rPr>
  </w:style>
  <w:style w:type="paragraph" w:styleId="CommentSubject">
    <w:name w:val="annotation subject"/>
    <w:basedOn w:val="CommentText"/>
    <w:next w:val="CommentText"/>
    <w:link w:val="CommentSubjectChar"/>
    <w:rsid w:val="00714BD9"/>
    <w:rPr>
      <w:b/>
      <w:bCs/>
    </w:rPr>
  </w:style>
  <w:style w:type="character" w:customStyle="1" w:styleId="CommentTextChar">
    <w:name w:val="Comment Text Char"/>
    <w:basedOn w:val="DefaultParagraphFont"/>
    <w:link w:val="CommentText"/>
    <w:rsid w:val="00714BD9"/>
    <w:rPr>
      <w:rFonts w:asciiTheme="minorHAnsi" w:eastAsiaTheme="minorEastAsia" w:hAnsiTheme="minorHAnsi" w:cstheme="minorBidi"/>
      <w:kern w:val="2"/>
      <w:sz w:val="21"/>
      <w:szCs w:val="22"/>
    </w:rPr>
  </w:style>
  <w:style w:type="character" w:customStyle="1" w:styleId="CommentSubjectChar">
    <w:name w:val="Comment Subject Char"/>
    <w:basedOn w:val="CommentTextChar"/>
    <w:link w:val="CommentSubject"/>
    <w:rsid w:val="00714BD9"/>
    <w:rPr>
      <w:rFonts w:asciiTheme="minorHAnsi" w:eastAsiaTheme="minorEastAsia" w:hAnsiTheme="minorHAnsi" w:cstheme="minorBidi"/>
      <w:b/>
      <w:bCs/>
      <w:kern w:val="2"/>
      <w:sz w:val="21"/>
      <w:szCs w:val="22"/>
    </w:rPr>
  </w:style>
  <w:style w:type="character" w:styleId="PlaceholderText">
    <w:name w:val="Placeholder Text"/>
    <w:basedOn w:val="DefaultParagraphFont"/>
    <w:uiPriority w:val="99"/>
    <w:semiHidden/>
    <w:rsid w:val="00330245"/>
    <w:rPr>
      <w:color w:val="808080"/>
    </w:rPr>
  </w:style>
  <w:style w:type="paragraph" w:styleId="Revision">
    <w:name w:val="Revision"/>
    <w:hidden/>
    <w:uiPriority w:val="99"/>
    <w:semiHidden/>
    <w:rsid w:val="002B23E0"/>
    <w:rPr>
      <w:rFonts w:asciiTheme="minorHAnsi" w:eastAsiaTheme="minorEastAsia" w:hAnsiTheme="minorHAnsi" w:cstheme="minorBidi"/>
      <w:kern w:val="2"/>
      <w:sz w:val="21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865364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oleObject" Target="embeddings/oleObject1.bin"/><Relationship Id="rId18" Type="http://schemas.openxmlformats.org/officeDocument/2006/relationships/oleObject" Target="embeddings/oleObject5.bin"/><Relationship Id="rId26" Type="http://schemas.openxmlformats.org/officeDocument/2006/relationships/oleObject" Target="embeddings/oleObject12.bin"/><Relationship Id="rId39" Type="http://schemas.openxmlformats.org/officeDocument/2006/relationships/oleObject" Target="embeddings/oleObject23.bin"/><Relationship Id="rId21" Type="http://schemas.openxmlformats.org/officeDocument/2006/relationships/oleObject" Target="embeddings/oleObject7.bin"/><Relationship Id="rId34" Type="http://schemas.openxmlformats.org/officeDocument/2006/relationships/image" Target="media/image4.png"/><Relationship Id="rId42" Type="http://schemas.openxmlformats.org/officeDocument/2006/relationships/image" Target="media/image6.png"/><Relationship Id="rId47" Type="http://schemas.openxmlformats.org/officeDocument/2006/relationships/oleObject" Target="embeddings/oleObject27.bin"/><Relationship Id="rId50" Type="http://schemas.openxmlformats.org/officeDocument/2006/relationships/oleObject" Target="embeddings/oleObject30.bin"/><Relationship Id="rId55" Type="http://schemas.openxmlformats.org/officeDocument/2006/relationships/image" Target="media/image14.png"/><Relationship Id="rId7" Type="http://schemas.microsoft.com/office/2011/relationships/commentsExtended" Target="commentsExtended.xml"/><Relationship Id="rId2" Type="http://schemas.openxmlformats.org/officeDocument/2006/relationships/numbering" Target="numbering.xml"/><Relationship Id="rId16" Type="http://schemas.openxmlformats.org/officeDocument/2006/relationships/oleObject" Target="embeddings/oleObject4.bin"/><Relationship Id="rId29" Type="http://schemas.openxmlformats.org/officeDocument/2006/relationships/oleObject" Target="embeddings/oleObject15.bin"/><Relationship Id="rId11" Type="http://schemas.openxmlformats.org/officeDocument/2006/relationships/hyperlink" Target="file:///C:/Users/haoyi/AppData/Local/youdao/dict/Application/8.9.4.0/resultui/html/index.html" TargetMode="External"/><Relationship Id="rId24" Type="http://schemas.openxmlformats.org/officeDocument/2006/relationships/oleObject" Target="embeddings/oleObject10.bin"/><Relationship Id="rId32" Type="http://schemas.openxmlformats.org/officeDocument/2006/relationships/oleObject" Target="embeddings/oleObject18.bin"/><Relationship Id="rId37" Type="http://schemas.openxmlformats.org/officeDocument/2006/relationships/oleObject" Target="embeddings/oleObject21.bin"/><Relationship Id="rId40" Type="http://schemas.openxmlformats.org/officeDocument/2006/relationships/oleObject" Target="embeddings/oleObject24.bin"/><Relationship Id="rId45" Type="http://schemas.openxmlformats.org/officeDocument/2006/relationships/image" Target="media/image9.png"/><Relationship Id="rId53" Type="http://schemas.openxmlformats.org/officeDocument/2006/relationships/image" Target="media/image12.png"/><Relationship Id="rId58" Type="http://schemas.openxmlformats.org/officeDocument/2006/relationships/theme" Target="theme/theme1.xml"/><Relationship Id="rId5" Type="http://schemas.openxmlformats.org/officeDocument/2006/relationships/webSettings" Target="webSettings.xml"/><Relationship Id="rId19" Type="http://schemas.openxmlformats.org/officeDocument/2006/relationships/image" Target="media/image3.wmf"/><Relationship Id="rId4" Type="http://schemas.openxmlformats.org/officeDocument/2006/relationships/settings" Target="settings.xml"/><Relationship Id="rId9" Type="http://schemas.microsoft.com/office/2018/08/relationships/commentsExtensible" Target="commentsExtensible.xml"/><Relationship Id="rId14" Type="http://schemas.openxmlformats.org/officeDocument/2006/relationships/oleObject" Target="embeddings/oleObject2.bin"/><Relationship Id="rId22" Type="http://schemas.openxmlformats.org/officeDocument/2006/relationships/oleObject" Target="embeddings/oleObject8.bin"/><Relationship Id="rId27" Type="http://schemas.openxmlformats.org/officeDocument/2006/relationships/oleObject" Target="embeddings/oleObject13.bin"/><Relationship Id="rId30" Type="http://schemas.openxmlformats.org/officeDocument/2006/relationships/oleObject" Target="embeddings/oleObject16.bin"/><Relationship Id="rId35" Type="http://schemas.openxmlformats.org/officeDocument/2006/relationships/image" Target="media/image5.png"/><Relationship Id="rId43" Type="http://schemas.openxmlformats.org/officeDocument/2006/relationships/image" Target="media/image7.png"/><Relationship Id="rId48" Type="http://schemas.openxmlformats.org/officeDocument/2006/relationships/oleObject" Target="embeddings/oleObject28.bin"/><Relationship Id="rId56" Type="http://schemas.openxmlformats.org/officeDocument/2006/relationships/fontTable" Target="fontTable.xml"/><Relationship Id="rId8" Type="http://schemas.microsoft.com/office/2016/09/relationships/commentsIds" Target="commentsIds.xml"/><Relationship Id="rId51" Type="http://schemas.openxmlformats.org/officeDocument/2006/relationships/image" Target="media/image10.png"/><Relationship Id="rId3" Type="http://schemas.openxmlformats.org/officeDocument/2006/relationships/styles" Target="styles.xml"/><Relationship Id="rId12" Type="http://schemas.openxmlformats.org/officeDocument/2006/relationships/image" Target="media/image1.wmf"/><Relationship Id="rId17" Type="http://schemas.openxmlformats.org/officeDocument/2006/relationships/image" Target="media/image2.wmf"/><Relationship Id="rId25" Type="http://schemas.openxmlformats.org/officeDocument/2006/relationships/oleObject" Target="embeddings/oleObject11.bin"/><Relationship Id="rId33" Type="http://schemas.openxmlformats.org/officeDocument/2006/relationships/oleObject" Target="embeddings/oleObject19.bin"/><Relationship Id="rId38" Type="http://schemas.openxmlformats.org/officeDocument/2006/relationships/oleObject" Target="embeddings/oleObject22.bin"/><Relationship Id="rId46" Type="http://schemas.openxmlformats.org/officeDocument/2006/relationships/oleObject" Target="embeddings/oleObject26.bin"/><Relationship Id="rId20" Type="http://schemas.openxmlformats.org/officeDocument/2006/relationships/oleObject" Target="embeddings/oleObject6.bin"/><Relationship Id="rId41" Type="http://schemas.openxmlformats.org/officeDocument/2006/relationships/oleObject" Target="embeddings/oleObject25.bin"/><Relationship Id="rId54" Type="http://schemas.openxmlformats.org/officeDocument/2006/relationships/image" Target="media/image13.png"/><Relationship Id="rId1" Type="http://schemas.openxmlformats.org/officeDocument/2006/relationships/customXml" Target="../customXml/item1.xml"/><Relationship Id="rId6" Type="http://schemas.openxmlformats.org/officeDocument/2006/relationships/comments" Target="comments.xml"/><Relationship Id="rId15" Type="http://schemas.openxmlformats.org/officeDocument/2006/relationships/oleObject" Target="embeddings/oleObject3.bin"/><Relationship Id="rId23" Type="http://schemas.openxmlformats.org/officeDocument/2006/relationships/oleObject" Target="embeddings/oleObject9.bin"/><Relationship Id="rId28" Type="http://schemas.openxmlformats.org/officeDocument/2006/relationships/oleObject" Target="embeddings/oleObject14.bin"/><Relationship Id="rId36" Type="http://schemas.openxmlformats.org/officeDocument/2006/relationships/oleObject" Target="embeddings/oleObject20.bin"/><Relationship Id="rId49" Type="http://schemas.openxmlformats.org/officeDocument/2006/relationships/oleObject" Target="embeddings/oleObject29.bin"/><Relationship Id="rId57" Type="http://schemas.microsoft.com/office/2011/relationships/people" Target="people.xml"/><Relationship Id="rId10" Type="http://schemas.openxmlformats.org/officeDocument/2006/relationships/hyperlink" Target="file:///C:/Users/haoyi/AppData/Local/youdao/dict/Application/8.9.4.0/resultui/html/index.html" TargetMode="External"/><Relationship Id="rId31" Type="http://schemas.openxmlformats.org/officeDocument/2006/relationships/oleObject" Target="embeddings/oleObject17.bin"/><Relationship Id="rId44" Type="http://schemas.openxmlformats.org/officeDocument/2006/relationships/image" Target="media/image8.png"/><Relationship Id="rId52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542</TotalTime>
  <Pages>11</Pages>
  <Words>2915</Words>
  <Characters>16622</Characters>
  <Application>Microsoft Office Word</Application>
  <DocSecurity>0</DocSecurity>
  <Lines>138</Lines>
  <Paragraphs>38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19499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墨中白</dc:creator>
  <cp:lastModifiedBy>Kuriko Moe</cp:lastModifiedBy>
  <cp:revision>28</cp:revision>
  <dcterms:created xsi:type="dcterms:W3CDTF">2020-09-07T12:32:00Z</dcterms:created>
  <dcterms:modified xsi:type="dcterms:W3CDTF">2020-09-08T01:12:00Z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2052-11.1.0.9912</vt:lpwstr>
  </property>
</Properties>
</file>